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AFE00" w14:textId="77777777" w:rsidR="00430D68" w:rsidRDefault="00430D68" w:rsidP="00430D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  <w:t>ADM NO: …………………………..</w:t>
      </w:r>
      <w:r w:rsidRPr="00A76EC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14:paraId="706F1100" w14:textId="77777777" w:rsidR="00430D68" w:rsidRDefault="00430D68" w:rsidP="00430D68">
      <w:pPr>
        <w:rPr>
          <w:rFonts w:ascii="Times New Roman" w:hAnsi="Times New Roman" w:cs="Times New Roman"/>
          <w:b/>
          <w:sz w:val="24"/>
          <w:szCs w:val="24"/>
        </w:rPr>
      </w:pPr>
      <w:r w:rsidRPr="00A76EC4">
        <w:rPr>
          <w:rFonts w:ascii="Times New Roman" w:hAnsi="Times New Roman" w:cs="Times New Roman"/>
          <w:b/>
          <w:sz w:val="24"/>
          <w:szCs w:val="24"/>
        </w:rPr>
        <w:t xml:space="preserve">SCHOOL: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76EC4">
        <w:rPr>
          <w:rFonts w:ascii="Times New Roman" w:hAnsi="Times New Roman" w:cs="Times New Roman"/>
          <w:b/>
          <w:sz w:val="24"/>
          <w:szCs w:val="24"/>
        </w:rPr>
        <w:t>CLASS</w:t>
      </w:r>
      <w:r>
        <w:rPr>
          <w:rFonts w:ascii="Times New Roman" w:hAnsi="Times New Roman" w:cs="Times New Roman"/>
          <w:b/>
          <w:sz w:val="24"/>
          <w:szCs w:val="24"/>
        </w:rPr>
        <w:t>:……………………………...</w:t>
      </w:r>
    </w:p>
    <w:p w14:paraId="6FEC2662" w14:textId="77777777" w:rsidR="00430D68" w:rsidRDefault="00430D68" w:rsidP="00430D68">
      <w:pPr>
        <w:rPr>
          <w:rFonts w:ascii="Times New Roman" w:hAnsi="Times New Roman" w:cs="Times New Roman"/>
          <w:b/>
          <w:sz w:val="24"/>
          <w:szCs w:val="24"/>
        </w:rPr>
      </w:pPr>
      <w:r w:rsidRPr="00A76EC4">
        <w:rPr>
          <w:rFonts w:ascii="Times New Roman" w:hAnsi="Times New Roman" w:cs="Times New Roman"/>
          <w:b/>
          <w:sz w:val="24"/>
          <w:szCs w:val="24"/>
        </w:rPr>
        <w:t>SIGN: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</w:t>
      </w:r>
      <w:r w:rsidRPr="008D14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>DATE:……………………………..</w:t>
      </w:r>
      <w:r w:rsidRPr="00A76EC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51896155" w14:textId="77777777" w:rsidR="00430D68" w:rsidRDefault="007E23D3" w:rsidP="00430D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311/2</w:t>
      </w:r>
    </w:p>
    <w:p w14:paraId="1E67CABB" w14:textId="77777777" w:rsidR="00430D68" w:rsidRDefault="00430D68" w:rsidP="00430D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254F">
        <w:rPr>
          <w:rFonts w:ascii="Times New Roman" w:hAnsi="Times New Roman" w:cs="Times New Roman"/>
          <w:b/>
          <w:sz w:val="24"/>
          <w:szCs w:val="24"/>
        </w:rPr>
        <w:t>HISTORY AND GOVERNMENT</w:t>
      </w:r>
    </w:p>
    <w:p w14:paraId="0ED91B0A" w14:textId="77777777" w:rsidR="00430D68" w:rsidRDefault="00430D68" w:rsidP="00430D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254F">
        <w:rPr>
          <w:rFonts w:ascii="Times New Roman" w:hAnsi="Times New Roman" w:cs="Times New Roman"/>
          <w:b/>
          <w:sz w:val="24"/>
          <w:szCs w:val="24"/>
        </w:rPr>
        <w:t xml:space="preserve">PAPER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39EEFD77" w14:textId="77777777" w:rsidR="00430D68" w:rsidRDefault="00430D68" w:rsidP="00430D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254F">
        <w:rPr>
          <w:rFonts w:ascii="Times New Roman" w:hAnsi="Times New Roman" w:cs="Times New Roman"/>
          <w:b/>
          <w:sz w:val="24"/>
          <w:szCs w:val="24"/>
        </w:rPr>
        <w:t>TIME:2 ½ HOURS</w:t>
      </w:r>
    </w:p>
    <w:p w14:paraId="207E85DD" w14:textId="4636710A" w:rsidR="00430D68" w:rsidRDefault="000C201D" w:rsidP="00430D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</w:t>
      </w:r>
      <w:r w:rsidR="00430D68" w:rsidRPr="001B254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E01D2">
        <w:rPr>
          <w:rFonts w:ascii="Times New Roman" w:hAnsi="Times New Roman" w:cs="Times New Roman"/>
          <w:b/>
          <w:sz w:val="24"/>
          <w:szCs w:val="24"/>
        </w:rPr>
        <w:t>6</w:t>
      </w:r>
    </w:p>
    <w:p w14:paraId="30E23BA3" w14:textId="77777777" w:rsidR="00430D68" w:rsidRPr="001B254F" w:rsidRDefault="00430D68" w:rsidP="00430D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16B993" w14:textId="77777777" w:rsidR="00430D68" w:rsidRDefault="00430D68" w:rsidP="00430D68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7144CE" w14:textId="77777777" w:rsidR="00430D68" w:rsidRPr="001F30C8" w:rsidRDefault="00430D68" w:rsidP="00430D6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30C8">
        <w:rPr>
          <w:rFonts w:ascii="Times New Roman" w:hAnsi="Times New Roman" w:cs="Times New Roman"/>
          <w:i/>
          <w:sz w:val="24"/>
          <w:szCs w:val="24"/>
        </w:rPr>
        <w:t>Kenya Certificate of Secondary Education (K.C.S.E)</w:t>
      </w:r>
    </w:p>
    <w:p w14:paraId="1F69535A" w14:textId="77777777" w:rsidR="00430D68" w:rsidRPr="001F30C8" w:rsidRDefault="00430D68" w:rsidP="00430D6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69B7">
        <w:rPr>
          <w:rFonts w:ascii="Times New Roman" w:hAnsi="Times New Roman" w:cs="Times New Roman"/>
          <w:b/>
          <w:sz w:val="24"/>
          <w:szCs w:val="24"/>
        </w:rPr>
        <w:t>FORM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869B7">
        <w:rPr>
          <w:rFonts w:ascii="Times New Roman" w:hAnsi="Times New Roman" w:cs="Times New Roman"/>
          <w:b/>
          <w:sz w:val="24"/>
          <w:szCs w:val="24"/>
        </w:rPr>
        <w:t>FOUR</w:t>
      </w:r>
    </w:p>
    <w:p w14:paraId="26AF663C" w14:textId="77777777" w:rsidR="00430D68" w:rsidRPr="001F30C8" w:rsidRDefault="00430D68" w:rsidP="00430D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0C8">
        <w:rPr>
          <w:rFonts w:ascii="Times New Roman" w:hAnsi="Times New Roman" w:cs="Times New Roman"/>
          <w:b/>
          <w:sz w:val="24"/>
          <w:szCs w:val="24"/>
        </w:rPr>
        <w:t>311/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31F1CAAA" w14:textId="77777777" w:rsidR="00430D68" w:rsidRPr="001F30C8" w:rsidRDefault="00430D68" w:rsidP="00430D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0C8">
        <w:rPr>
          <w:rFonts w:ascii="Times New Roman" w:hAnsi="Times New Roman" w:cs="Times New Roman"/>
          <w:b/>
          <w:sz w:val="24"/>
          <w:szCs w:val="24"/>
        </w:rPr>
        <w:t>HISTORY AND GOVERNMENT</w:t>
      </w:r>
    </w:p>
    <w:p w14:paraId="23F89E72" w14:textId="77777777" w:rsidR="00430D68" w:rsidRPr="001F30C8" w:rsidRDefault="00430D68" w:rsidP="00430D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0C8">
        <w:rPr>
          <w:rFonts w:ascii="Times New Roman" w:hAnsi="Times New Roman" w:cs="Times New Roman"/>
          <w:b/>
          <w:sz w:val="24"/>
          <w:szCs w:val="24"/>
        </w:rPr>
        <w:t xml:space="preserve">PAPER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13E34838" w14:textId="77777777" w:rsidR="00430D68" w:rsidRPr="001F30C8" w:rsidRDefault="00430D68" w:rsidP="00430D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5646CA" w14:textId="77777777" w:rsidR="00430D68" w:rsidRDefault="00430D68" w:rsidP="00430D6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254F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TO CANDIDATE</w:t>
      </w:r>
    </w:p>
    <w:p w14:paraId="35E680EF" w14:textId="77777777" w:rsidR="00430D68" w:rsidRDefault="00430D68" w:rsidP="00430D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Write your name and index number in the spaces provided.</w:t>
      </w:r>
    </w:p>
    <w:p w14:paraId="66ED2A96" w14:textId="77777777" w:rsidR="00430D68" w:rsidRDefault="00430D68" w:rsidP="00430D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Sign and write the date of examination in the spaces provided.</w:t>
      </w:r>
    </w:p>
    <w:p w14:paraId="3387AD8F" w14:textId="77777777" w:rsidR="00430D68" w:rsidRDefault="000C201D" w:rsidP="00430D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This</w:t>
      </w:r>
      <w:r w:rsidR="00430D68">
        <w:rPr>
          <w:rFonts w:ascii="Times New Roman" w:hAnsi="Times New Roman" w:cs="Times New Roman"/>
          <w:b/>
          <w:sz w:val="24"/>
          <w:szCs w:val="24"/>
        </w:rPr>
        <w:t xml:space="preserve"> paper consists of section A, B and C.</w:t>
      </w:r>
    </w:p>
    <w:p w14:paraId="771A2475" w14:textId="77777777" w:rsidR="00430D68" w:rsidRDefault="00430D68" w:rsidP="00430D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Answer ALL questions in section A any three in section B and any two questions in section C.</w:t>
      </w:r>
    </w:p>
    <w:p w14:paraId="40F590B8" w14:textId="77777777" w:rsidR="00430D68" w:rsidRDefault="00430D68" w:rsidP="00430D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5.All questions must be answered in English.</w:t>
      </w:r>
    </w:p>
    <w:p w14:paraId="27BDB232" w14:textId="77777777" w:rsidR="00430D68" w:rsidRDefault="00430D68" w:rsidP="00430D6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254F">
        <w:rPr>
          <w:rFonts w:ascii="Times New Roman" w:hAnsi="Times New Roman" w:cs="Times New Roman"/>
          <w:b/>
          <w:sz w:val="24"/>
          <w:szCs w:val="24"/>
          <w:u w:val="single"/>
        </w:rPr>
        <w:t>For examiners use only</w:t>
      </w:r>
    </w:p>
    <w:tbl>
      <w:tblPr>
        <w:tblStyle w:val="TableGrid"/>
        <w:tblW w:w="10827" w:type="dxa"/>
        <w:tblLook w:val="04A0" w:firstRow="1" w:lastRow="0" w:firstColumn="1" w:lastColumn="0" w:noHBand="0" w:noVBand="1"/>
      </w:tblPr>
      <w:tblGrid>
        <w:gridCol w:w="1684"/>
        <w:gridCol w:w="1574"/>
        <w:gridCol w:w="990"/>
        <w:gridCol w:w="964"/>
        <w:gridCol w:w="1123"/>
        <w:gridCol w:w="1123"/>
        <w:gridCol w:w="1123"/>
        <w:gridCol w:w="1123"/>
        <w:gridCol w:w="1123"/>
      </w:tblGrid>
      <w:tr w:rsidR="00430D68" w:rsidRPr="008D14C8" w14:paraId="290964BB" w14:textId="77777777" w:rsidTr="007E23D3">
        <w:trPr>
          <w:trHeight w:val="1026"/>
        </w:trPr>
        <w:tc>
          <w:tcPr>
            <w:tcW w:w="1684" w:type="dxa"/>
          </w:tcPr>
          <w:p w14:paraId="3369E95A" w14:textId="77777777" w:rsidR="00430D68" w:rsidRPr="008D14C8" w:rsidRDefault="00430D68" w:rsidP="008B6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4C8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574" w:type="dxa"/>
          </w:tcPr>
          <w:p w14:paraId="0129FC96" w14:textId="77777777" w:rsidR="00430D68" w:rsidRPr="008D14C8" w:rsidRDefault="00430D68" w:rsidP="008B6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4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A </w:t>
            </w:r>
          </w:p>
          <w:p w14:paraId="42CBC6A2" w14:textId="77777777" w:rsidR="00430D68" w:rsidRPr="008D14C8" w:rsidRDefault="00430D68" w:rsidP="008B6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4C8">
              <w:rPr>
                <w:rFonts w:ascii="Times New Roman" w:hAnsi="Times New Roman" w:cs="Times New Roman"/>
                <w:b/>
                <w:sz w:val="24"/>
                <w:szCs w:val="24"/>
              </w:rPr>
              <w:t>25 mks</w:t>
            </w:r>
          </w:p>
        </w:tc>
        <w:tc>
          <w:tcPr>
            <w:tcW w:w="990" w:type="dxa"/>
          </w:tcPr>
          <w:p w14:paraId="1E8FFAEA" w14:textId="77777777" w:rsidR="00430D68" w:rsidRPr="008D14C8" w:rsidRDefault="00430D68" w:rsidP="008B6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4C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64" w:type="dxa"/>
          </w:tcPr>
          <w:p w14:paraId="14999B95" w14:textId="77777777" w:rsidR="00430D68" w:rsidRPr="008D14C8" w:rsidRDefault="00430D68" w:rsidP="008B6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4C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23" w:type="dxa"/>
          </w:tcPr>
          <w:p w14:paraId="63F25BEC" w14:textId="77777777" w:rsidR="00430D68" w:rsidRPr="008D14C8" w:rsidRDefault="00430D68" w:rsidP="008B6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4C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23" w:type="dxa"/>
          </w:tcPr>
          <w:p w14:paraId="63BD60CC" w14:textId="77777777" w:rsidR="00430D68" w:rsidRPr="008D14C8" w:rsidRDefault="00430D68" w:rsidP="008B6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4C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23" w:type="dxa"/>
          </w:tcPr>
          <w:p w14:paraId="733759CF" w14:textId="77777777" w:rsidR="00430D68" w:rsidRPr="008D14C8" w:rsidRDefault="00430D68" w:rsidP="008B6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4C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23" w:type="dxa"/>
          </w:tcPr>
          <w:p w14:paraId="2D7D4306" w14:textId="77777777" w:rsidR="00430D68" w:rsidRPr="008D14C8" w:rsidRDefault="00430D68" w:rsidP="008B6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4C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23" w:type="dxa"/>
          </w:tcPr>
          <w:p w14:paraId="39811B84" w14:textId="77777777" w:rsidR="00430D68" w:rsidRPr="008D14C8" w:rsidRDefault="00430D68" w:rsidP="008B6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4C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430D68" w:rsidRPr="008D14C8" w14:paraId="2D356B54" w14:textId="77777777" w:rsidTr="007E23D3">
        <w:trPr>
          <w:trHeight w:val="1026"/>
        </w:trPr>
        <w:tc>
          <w:tcPr>
            <w:tcW w:w="1684" w:type="dxa"/>
          </w:tcPr>
          <w:p w14:paraId="686A223D" w14:textId="77777777" w:rsidR="00430D68" w:rsidRPr="008D14C8" w:rsidRDefault="00430D68" w:rsidP="008B6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4C8">
              <w:rPr>
                <w:rFonts w:ascii="Times New Roman" w:hAnsi="Times New Roman" w:cs="Times New Roman"/>
                <w:b/>
                <w:sz w:val="24"/>
                <w:szCs w:val="24"/>
              </w:rPr>
              <w:t>CANDIDATE SCORE</w:t>
            </w:r>
          </w:p>
        </w:tc>
        <w:tc>
          <w:tcPr>
            <w:tcW w:w="1574" w:type="dxa"/>
          </w:tcPr>
          <w:p w14:paraId="4AB062DD" w14:textId="77777777" w:rsidR="00430D68" w:rsidRPr="008D14C8" w:rsidRDefault="00430D68" w:rsidP="008B642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14:paraId="6BCD96EB" w14:textId="77777777" w:rsidR="00430D68" w:rsidRPr="008D14C8" w:rsidRDefault="00430D68" w:rsidP="008B642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64" w:type="dxa"/>
          </w:tcPr>
          <w:p w14:paraId="49239F05" w14:textId="77777777" w:rsidR="00430D68" w:rsidRPr="008D14C8" w:rsidRDefault="00430D68" w:rsidP="008B642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23" w:type="dxa"/>
          </w:tcPr>
          <w:p w14:paraId="76986126" w14:textId="77777777" w:rsidR="00430D68" w:rsidRPr="008D14C8" w:rsidRDefault="00430D68" w:rsidP="008B642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23" w:type="dxa"/>
          </w:tcPr>
          <w:p w14:paraId="4ED3E2F1" w14:textId="77777777" w:rsidR="00430D68" w:rsidRPr="008D14C8" w:rsidRDefault="00430D68" w:rsidP="008B642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23" w:type="dxa"/>
          </w:tcPr>
          <w:p w14:paraId="31B6265F" w14:textId="77777777" w:rsidR="00430D68" w:rsidRPr="008D14C8" w:rsidRDefault="00430D68" w:rsidP="008B642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23" w:type="dxa"/>
          </w:tcPr>
          <w:p w14:paraId="33EAD6CA" w14:textId="77777777" w:rsidR="00430D68" w:rsidRPr="008D14C8" w:rsidRDefault="00430D68" w:rsidP="008B642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23" w:type="dxa"/>
          </w:tcPr>
          <w:p w14:paraId="533ED9C6" w14:textId="77777777" w:rsidR="00430D68" w:rsidRPr="008D14C8" w:rsidRDefault="00430D68" w:rsidP="008B642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75634CA7" w14:textId="77777777" w:rsidR="00430D68" w:rsidRDefault="00430D68" w:rsidP="00430D68">
      <w:pPr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SCORE</w:t>
      </w:r>
    </w:p>
    <w:tbl>
      <w:tblPr>
        <w:tblStyle w:val="TableGrid"/>
        <w:tblW w:w="0" w:type="auto"/>
        <w:tblInd w:w="8118" w:type="dxa"/>
        <w:tblLook w:val="04A0" w:firstRow="1" w:lastRow="0" w:firstColumn="1" w:lastColumn="0" w:noHBand="0" w:noVBand="1"/>
      </w:tblPr>
      <w:tblGrid>
        <w:gridCol w:w="1260"/>
      </w:tblGrid>
      <w:tr w:rsidR="00430D68" w14:paraId="4C622669" w14:textId="77777777" w:rsidTr="008B6427">
        <w:trPr>
          <w:trHeight w:val="611"/>
        </w:trPr>
        <w:tc>
          <w:tcPr>
            <w:tcW w:w="1260" w:type="dxa"/>
          </w:tcPr>
          <w:p w14:paraId="7D80AC62" w14:textId="77777777" w:rsidR="00430D68" w:rsidRDefault="00430D68" w:rsidP="008B6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858E4" w14:textId="77777777" w:rsidR="00DF23D1" w:rsidRDefault="00DF23D1">
      <w:pPr>
        <w:rPr>
          <w:b/>
          <w:u w:val="single"/>
        </w:rPr>
      </w:pPr>
    </w:p>
    <w:p w14:paraId="7A271F5B" w14:textId="77777777" w:rsidR="00DF23D1" w:rsidRDefault="00DF23D1">
      <w:pPr>
        <w:rPr>
          <w:b/>
          <w:u w:val="single"/>
        </w:rPr>
      </w:pPr>
    </w:p>
    <w:p w14:paraId="49EAE211" w14:textId="77777777" w:rsidR="00DF23D1" w:rsidRDefault="00DF23D1">
      <w:pPr>
        <w:rPr>
          <w:b/>
          <w:u w:val="single"/>
        </w:rPr>
      </w:pPr>
    </w:p>
    <w:p w14:paraId="52EF7154" w14:textId="77777777" w:rsidR="00DF23D1" w:rsidRDefault="00DF23D1">
      <w:pPr>
        <w:rPr>
          <w:b/>
          <w:u w:val="single"/>
        </w:rPr>
      </w:pPr>
    </w:p>
    <w:p w14:paraId="46DB8479" w14:textId="77777777" w:rsidR="009924D2" w:rsidRPr="009924D2" w:rsidRDefault="009924D2">
      <w:pPr>
        <w:rPr>
          <w:b/>
          <w:u w:val="single"/>
        </w:rPr>
      </w:pPr>
      <w:r w:rsidRPr="009924D2">
        <w:rPr>
          <w:b/>
          <w:u w:val="single"/>
        </w:rPr>
        <w:t xml:space="preserve">ANSWER ALL THE QUESTIONS IN THIS </w:t>
      </w:r>
      <w:r w:rsidR="009458AF" w:rsidRPr="009924D2">
        <w:rPr>
          <w:b/>
          <w:u w:val="single"/>
        </w:rPr>
        <w:t>SECTION (25MARKS</w:t>
      </w:r>
      <w:r w:rsidRPr="009924D2">
        <w:rPr>
          <w:b/>
          <w:u w:val="single"/>
        </w:rPr>
        <w:t>)</w:t>
      </w:r>
    </w:p>
    <w:p w14:paraId="6E75F171" w14:textId="77777777" w:rsidR="00B044FC" w:rsidRPr="000C201D" w:rsidRDefault="00A63586" w:rsidP="000C2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201D">
        <w:rPr>
          <w:rFonts w:ascii="Times New Roman" w:hAnsi="Times New Roman" w:cs="Times New Roman"/>
          <w:sz w:val="24"/>
          <w:szCs w:val="24"/>
        </w:rPr>
        <w:t xml:space="preserve">1. </w:t>
      </w:r>
      <w:r w:rsidR="009924D2" w:rsidRPr="000C201D">
        <w:rPr>
          <w:rFonts w:ascii="Times New Roman" w:hAnsi="Times New Roman" w:cs="Times New Roman"/>
          <w:sz w:val="24"/>
          <w:szCs w:val="24"/>
        </w:rPr>
        <w:t>Identify</w:t>
      </w:r>
      <w:r w:rsidR="0033201E" w:rsidRPr="000C201D">
        <w:rPr>
          <w:rFonts w:ascii="Times New Roman" w:hAnsi="Times New Roman" w:cs="Times New Roman"/>
          <w:sz w:val="24"/>
          <w:szCs w:val="24"/>
        </w:rPr>
        <w:t xml:space="preserve"> the main method used by anthropologists to obtain information on history and government (1mark)</w:t>
      </w:r>
    </w:p>
    <w:p w14:paraId="3DBC73F0" w14:textId="77777777" w:rsidR="009924D2" w:rsidRPr="000C201D" w:rsidRDefault="0033201E" w:rsidP="000C2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201D">
        <w:rPr>
          <w:rFonts w:ascii="Times New Roman" w:hAnsi="Times New Roman" w:cs="Times New Roman"/>
          <w:sz w:val="24"/>
          <w:szCs w:val="24"/>
        </w:rPr>
        <w:t>2. Give evidence that</w:t>
      </w:r>
      <w:r w:rsidR="00410890">
        <w:rPr>
          <w:rFonts w:ascii="Times New Roman" w:hAnsi="Times New Roman" w:cs="Times New Roman"/>
          <w:sz w:val="24"/>
          <w:szCs w:val="24"/>
        </w:rPr>
        <w:t xml:space="preserve"> shows the early</w:t>
      </w:r>
      <w:r w:rsidRPr="000C201D">
        <w:rPr>
          <w:rFonts w:ascii="Times New Roman" w:hAnsi="Times New Roman" w:cs="Times New Roman"/>
          <w:sz w:val="24"/>
          <w:szCs w:val="24"/>
        </w:rPr>
        <w:t xml:space="preserve"> man developed religious practices during the late </w:t>
      </w:r>
      <w:r w:rsidR="00A63586" w:rsidRPr="000C201D">
        <w:rPr>
          <w:rFonts w:ascii="Times New Roman" w:hAnsi="Times New Roman" w:cs="Times New Roman"/>
          <w:sz w:val="24"/>
          <w:szCs w:val="24"/>
        </w:rPr>
        <w:t>Stone Age</w:t>
      </w:r>
      <w:r w:rsidRPr="000C201D">
        <w:rPr>
          <w:rFonts w:ascii="Times New Roman" w:hAnsi="Times New Roman" w:cs="Times New Roman"/>
          <w:sz w:val="24"/>
          <w:szCs w:val="24"/>
        </w:rPr>
        <w:t xml:space="preserve"> </w:t>
      </w:r>
      <w:r w:rsidR="009924D2" w:rsidRPr="000C201D">
        <w:rPr>
          <w:rFonts w:ascii="Times New Roman" w:hAnsi="Times New Roman" w:cs="Times New Roman"/>
          <w:sz w:val="24"/>
          <w:szCs w:val="24"/>
        </w:rPr>
        <w:t>period (1mark)</w:t>
      </w:r>
    </w:p>
    <w:p w14:paraId="01B889A5" w14:textId="77777777" w:rsidR="0033201E" w:rsidRPr="000C201D" w:rsidRDefault="009458AF" w:rsidP="00D65EEC">
      <w:pPr>
        <w:tabs>
          <w:tab w:val="left" w:pos="785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201D">
        <w:rPr>
          <w:rFonts w:ascii="Times New Roman" w:hAnsi="Times New Roman" w:cs="Times New Roman"/>
          <w:sz w:val="24"/>
          <w:szCs w:val="24"/>
        </w:rPr>
        <w:t>3 S</w:t>
      </w:r>
      <w:r w:rsidR="0033201E" w:rsidRPr="000C201D">
        <w:rPr>
          <w:rFonts w:ascii="Times New Roman" w:hAnsi="Times New Roman" w:cs="Times New Roman"/>
          <w:sz w:val="24"/>
          <w:szCs w:val="24"/>
        </w:rPr>
        <w:t xml:space="preserve">tate two theories that explain the origin and spread of </w:t>
      </w:r>
      <w:r w:rsidR="009924D2" w:rsidRPr="000C201D">
        <w:rPr>
          <w:rFonts w:ascii="Times New Roman" w:hAnsi="Times New Roman" w:cs="Times New Roman"/>
          <w:sz w:val="24"/>
          <w:szCs w:val="24"/>
        </w:rPr>
        <w:t>agriculture (2marks)</w:t>
      </w:r>
      <w:r w:rsidR="00D65EEC">
        <w:rPr>
          <w:rFonts w:ascii="Times New Roman" w:hAnsi="Times New Roman" w:cs="Times New Roman"/>
          <w:sz w:val="24"/>
          <w:szCs w:val="24"/>
        </w:rPr>
        <w:tab/>
      </w:r>
    </w:p>
    <w:p w14:paraId="1F852F0C" w14:textId="77777777" w:rsidR="0033201E" w:rsidRPr="000C201D" w:rsidRDefault="009924D2" w:rsidP="000C2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201D">
        <w:rPr>
          <w:rFonts w:ascii="Times New Roman" w:hAnsi="Times New Roman" w:cs="Times New Roman"/>
          <w:sz w:val="24"/>
          <w:szCs w:val="24"/>
        </w:rPr>
        <w:t>4. Name</w:t>
      </w:r>
      <w:r w:rsidR="0033201E" w:rsidRPr="000C201D">
        <w:rPr>
          <w:rFonts w:ascii="Times New Roman" w:hAnsi="Times New Roman" w:cs="Times New Roman"/>
          <w:sz w:val="24"/>
          <w:szCs w:val="24"/>
        </w:rPr>
        <w:t xml:space="preserve"> two participants of the Trans-</w:t>
      </w:r>
      <w:r w:rsidR="00A63586" w:rsidRPr="000C201D">
        <w:rPr>
          <w:rFonts w:ascii="Times New Roman" w:hAnsi="Times New Roman" w:cs="Times New Roman"/>
          <w:sz w:val="24"/>
          <w:szCs w:val="24"/>
        </w:rPr>
        <w:t xml:space="preserve">Saharan </w:t>
      </w:r>
      <w:r w:rsidRPr="000C201D">
        <w:rPr>
          <w:rFonts w:ascii="Times New Roman" w:hAnsi="Times New Roman" w:cs="Times New Roman"/>
          <w:sz w:val="24"/>
          <w:szCs w:val="24"/>
        </w:rPr>
        <w:t>trade (2 marks)</w:t>
      </w:r>
    </w:p>
    <w:p w14:paraId="536AAA5D" w14:textId="77777777" w:rsidR="0033201E" w:rsidRPr="000C201D" w:rsidRDefault="009924D2" w:rsidP="000C2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201D">
        <w:rPr>
          <w:rFonts w:ascii="Times New Roman" w:hAnsi="Times New Roman" w:cs="Times New Roman"/>
          <w:sz w:val="24"/>
          <w:szCs w:val="24"/>
        </w:rPr>
        <w:t>5. State</w:t>
      </w:r>
      <w:r w:rsidR="0033201E" w:rsidRPr="000C201D">
        <w:rPr>
          <w:rFonts w:ascii="Times New Roman" w:hAnsi="Times New Roman" w:cs="Times New Roman"/>
          <w:sz w:val="24"/>
          <w:szCs w:val="24"/>
        </w:rPr>
        <w:t xml:space="preserve"> the main</w:t>
      </w:r>
      <w:r w:rsidR="00A63586" w:rsidRPr="000C201D">
        <w:rPr>
          <w:rFonts w:ascii="Times New Roman" w:hAnsi="Times New Roman" w:cs="Times New Roman"/>
          <w:sz w:val="24"/>
          <w:szCs w:val="24"/>
        </w:rPr>
        <w:t xml:space="preserve"> advantages of using</w:t>
      </w:r>
      <w:r w:rsidR="0033201E" w:rsidRPr="000C201D">
        <w:rPr>
          <w:rFonts w:ascii="Times New Roman" w:hAnsi="Times New Roman" w:cs="Times New Roman"/>
          <w:sz w:val="24"/>
          <w:szCs w:val="24"/>
        </w:rPr>
        <w:t xml:space="preserve"> a cellphone as a means of </w:t>
      </w:r>
      <w:r w:rsidRPr="000C201D">
        <w:rPr>
          <w:rFonts w:ascii="Times New Roman" w:hAnsi="Times New Roman" w:cs="Times New Roman"/>
          <w:sz w:val="24"/>
          <w:szCs w:val="24"/>
        </w:rPr>
        <w:t>communication (1mark)</w:t>
      </w:r>
    </w:p>
    <w:p w14:paraId="3E169BCF" w14:textId="77777777" w:rsidR="0033201E" w:rsidRPr="000C201D" w:rsidRDefault="0033201E" w:rsidP="000C2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201D">
        <w:rPr>
          <w:rFonts w:ascii="Times New Roman" w:hAnsi="Times New Roman" w:cs="Times New Roman"/>
          <w:sz w:val="24"/>
          <w:szCs w:val="24"/>
        </w:rPr>
        <w:t xml:space="preserve">6. </w:t>
      </w:r>
      <w:r w:rsidR="009924D2" w:rsidRPr="000C201D">
        <w:rPr>
          <w:rFonts w:ascii="Times New Roman" w:hAnsi="Times New Roman" w:cs="Times New Roman"/>
          <w:sz w:val="24"/>
          <w:szCs w:val="24"/>
        </w:rPr>
        <w:t>Name</w:t>
      </w:r>
      <w:r w:rsidRPr="000C201D">
        <w:rPr>
          <w:rFonts w:ascii="Times New Roman" w:hAnsi="Times New Roman" w:cs="Times New Roman"/>
          <w:sz w:val="24"/>
          <w:szCs w:val="24"/>
        </w:rPr>
        <w:t xml:space="preserve"> two symbols of authority in the Buganda kingdom in the pre- colonial period </w:t>
      </w:r>
      <w:r w:rsidR="009924D2" w:rsidRPr="000C201D">
        <w:rPr>
          <w:rFonts w:ascii="Times New Roman" w:hAnsi="Times New Roman" w:cs="Times New Roman"/>
          <w:sz w:val="24"/>
          <w:szCs w:val="24"/>
        </w:rPr>
        <w:t>(2marks)</w:t>
      </w:r>
      <w:r w:rsidRPr="000C20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642EDE" w14:textId="77777777" w:rsidR="0033201E" w:rsidRPr="000C201D" w:rsidRDefault="009924D2" w:rsidP="000C2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201D">
        <w:rPr>
          <w:rFonts w:ascii="Times New Roman" w:hAnsi="Times New Roman" w:cs="Times New Roman"/>
          <w:sz w:val="24"/>
          <w:szCs w:val="24"/>
        </w:rPr>
        <w:t>7. State</w:t>
      </w:r>
      <w:r w:rsidR="0033201E" w:rsidRPr="000C201D">
        <w:rPr>
          <w:rFonts w:ascii="Times New Roman" w:hAnsi="Times New Roman" w:cs="Times New Roman"/>
          <w:sz w:val="24"/>
          <w:szCs w:val="24"/>
        </w:rPr>
        <w:t xml:space="preserve"> two factors that led to the decline of Meroe as an early urban </w:t>
      </w:r>
      <w:r w:rsidR="00A63586" w:rsidRPr="000C201D">
        <w:rPr>
          <w:rFonts w:ascii="Times New Roman" w:hAnsi="Times New Roman" w:cs="Times New Roman"/>
          <w:sz w:val="24"/>
          <w:szCs w:val="24"/>
        </w:rPr>
        <w:t>center</w:t>
      </w:r>
      <w:r w:rsidR="0033201E" w:rsidRPr="000C201D">
        <w:rPr>
          <w:rFonts w:ascii="Times New Roman" w:hAnsi="Times New Roman" w:cs="Times New Roman"/>
          <w:sz w:val="24"/>
          <w:szCs w:val="24"/>
        </w:rPr>
        <w:t xml:space="preserve"> in </w:t>
      </w:r>
      <w:r w:rsidRPr="000C201D">
        <w:rPr>
          <w:rFonts w:ascii="Times New Roman" w:hAnsi="Times New Roman" w:cs="Times New Roman"/>
          <w:sz w:val="24"/>
          <w:szCs w:val="24"/>
        </w:rPr>
        <w:t>Africa (2marks)</w:t>
      </w:r>
    </w:p>
    <w:p w14:paraId="1266A5E3" w14:textId="77777777" w:rsidR="0033201E" w:rsidRPr="000C201D" w:rsidRDefault="00A63586" w:rsidP="000C2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201D">
        <w:rPr>
          <w:rFonts w:ascii="Times New Roman" w:hAnsi="Times New Roman" w:cs="Times New Roman"/>
          <w:sz w:val="24"/>
          <w:szCs w:val="24"/>
        </w:rPr>
        <w:t xml:space="preserve">8. </w:t>
      </w:r>
      <w:r w:rsidR="009924D2" w:rsidRPr="000C201D">
        <w:rPr>
          <w:rFonts w:ascii="Times New Roman" w:hAnsi="Times New Roman" w:cs="Times New Roman"/>
          <w:sz w:val="24"/>
          <w:szCs w:val="24"/>
        </w:rPr>
        <w:t>Name</w:t>
      </w:r>
      <w:r w:rsidRPr="000C201D">
        <w:rPr>
          <w:rFonts w:ascii="Times New Roman" w:hAnsi="Times New Roman" w:cs="Times New Roman"/>
          <w:sz w:val="24"/>
          <w:szCs w:val="24"/>
        </w:rPr>
        <w:t xml:space="preserve"> two</w:t>
      </w:r>
      <w:r w:rsidR="0033201E" w:rsidRPr="000C201D">
        <w:rPr>
          <w:rFonts w:ascii="Times New Roman" w:hAnsi="Times New Roman" w:cs="Times New Roman"/>
          <w:sz w:val="24"/>
          <w:szCs w:val="24"/>
        </w:rPr>
        <w:t xml:space="preserve"> communit</w:t>
      </w:r>
      <w:r w:rsidRPr="000C201D">
        <w:rPr>
          <w:rFonts w:ascii="Times New Roman" w:hAnsi="Times New Roman" w:cs="Times New Roman"/>
          <w:sz w:val="24"/>
          <w:szCs w:val="24"/>
        </w:rPr>
        <w:t>ies</w:t>
      </w:r>
      <w:r w:rsidR="00410890">
        <w:rPr>
          <w:rFonts w:ascii="Times New Roman" w:hAnsi="Times New Roman" w:cs="Times New Roman"/>
          <w:sz w:val="24"/>
          <w:szCs w:val="24"/>
        </w:rPr>
        <w:t xml:space="preserve"> that took</w:t>
      </w:r>
      <w:r w:rsidR="00C97CDD" w:rsidRPr="000C201D">
        <w:rPr>
          <w:rFonts w:ascii="Times New Roman" w:hAnsi="Times New Roman" w:cs="Times New Roman"/>
          <w:sz w:val="24"/>
          <w:szCs w:val="24"/>
        </w:rPr>
        <w:t xml:space="preserve"> part in the maji maji uprising of 1905-1907 </w:t>
      </w:r>
      <w:r w:rsidR="009924D2" w:rsidRPr="000C201D">
        <w:rPr>
          <w:rFonts w:ascii="Times New Roman" w:hAnsi="Times New Roman" w:cs="Times New Roman"/>
          <w:sz w:val="24"/>
          <w:szCs w:val="24"/>
        </w:rPr>
        <w:t>in</w:t>
      </w:r>
      <w:r w:rsidR="00C97CDD" w:rsidRPr="000C201D">
        <w:rPr>
          <w:rFonts w:ascii="Times New Roman" w:hAnsi="Times New Roman" w:cs="Times New Roman"/>
          <w:sz w:val="24"/>
          <w:szCs w:val="24"/>
        </w:rPr>
        <w:t xml:space="preserve"> </w:t>
      </w:r>
      <w:r w:rsidR="009924D2" w:rsidRPr="000C201D">
        <w:rPr>
          <w:rFonts w:ascii="Times New Roman" w:hAnsi="Times New Roman" w:cs="Times New Roman"/>
          <w:sz w:val="24"/>
          <w:szCs w:val="24"/>
        </w:rPr>
        <w:t>Tanganyika (2marks)</w:t>
      </w:r>
    </w:p>
    <w:p w14:paraId="06F6A187" w14:textId="77777777" w:rsidR="00C97CDD" w:rsidRPr="000C201D" w:rsidRDefault="009924D2" w:rsidP="000C2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201D">
        <w:rPr>
          <w:rFonts w:ascii="Times New Roman" w:hAnsi="Times New Roman" w:cs="Times New Roman"/>
          <w:sz w:val="24"/>
          <w:szCs w:val="24"/>
        </w:rPr>
        <w:t>9. State</w:t>
      </w:r>
      <w:r w:rsidR="00072401" w:rsidRPr="000C201D">
        <w:rPr>
          <w:rFonts w:ascii="Times New Roman" w:hAnsi="Times New Roman" w:cs="Times New Roman"/>
          <w:sz w:val="24"/>
          <w:szCs w:val="24"/>
        </w:rPr>
        <w:t xml:space="preserve"> two social factors that led </w:t>
      </w:r>
      <w:r w:rsidR="00C97CDD" w:rsidRPr="000C201D">
        <w:rPr>
          <w:rFonts w:ascii="Times New Roman" w:hAnsi="Times New Roman" w:cs="Times New Roman"/>
          <w:sz w:val="24"/>
          <w:szCs w:val="24"/>
        </w:rPr>
        <w:t>t</w:t>
      </w:r>
      <w:r w:rsidRPr="000C201D">
        <w:rPr>
          <w:rFonts w:ascii="Times New Roman" w:hAnsi="Times New Roman" w:cs="Times New Roman"/>
          <w:sz w:val="24"/>
          <w:szCs w:val="24"/>
        </w:rPr>
        <w:t>o the scramble for colonies in Africa (2marks)</w:t>
      </w:r>
    </w:p>
    <w:p w14:paraId="3E9F6407" w14:textId="77777777" w:rsidR="00C97CDD" w:rsidRPr="000C201D" w:rsidRDefault="00C97CDD" w:rsidP="000C2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201D">
        <w:rPr>
          <w:rFonts w:ascii="Times New Roman" w:hAnsi="Times New Roman" w:cs="Times New Roman"/>
          <w:sz w:val="24"/>
          <w:szCs w:val="24"/>
        </w:rPr>
        <w:t xml:space="preserve">10. </w:t>
      </w:r>
      <w:r w:rsidR="000C201D">
        <w:rPr>
          <w:rFonts w:ascii="Times New Roman" w:hAnsi="Times New Roman" w:cs="Times New Roman"/>
          <w:sz w:val="24"/>
          <w:szCs w:val="24"/>
        </w:rPr>
        <w:t xml:space="preserve"> Give</w:t>
      </w:r>
      <w:r w:rsidRPr="000C201D">
        <w:rPr>
          <w:rFonts w:ascii="Times New Roman" w:hAnsi="Times New Roman" w:cs="Times New Roman"/>
          <w:sz w:val="24"/>
          <w:szCs w:val="24"/>
        </w:rPr>
        <w:t xml:space="preserve"> one </w:t>
      </w:r>
      <w:r w:rsidR="00A63586" w:rsidRPr="000C201D">
        <w:rPr>
          <w:rFonts w:ascii="Times New Roman" w:hAnsi="Times New Roman" w:cs="Times New Roman"/>
          <w:sz w:val="24"/>
          <w:szCs w:val="24"/>
        </w:rPr>
        <w:t>system</w:t>
      </w:r>
      <w:r w:rsidRPr="000C201D">
        <w:rPr>
          <w:rFonts w:ascii="Times New Roman" w:hAnsi="Times New Roman" w:cs="Times New Roman"/>
          <w:sz w:val="24"/>
          <w:szCs w:val="24"/>
        </w:rPr>
        <w:t xml:space="preserve"> of administration used by the </w:t>
      </w:r>
      <w:r w:rsidR="00A63586" w:rsidRPr="000C201D">
        <w:rPr>
          <w:rFonts w:ascii="Times New Roman" w:hAnsi="Times New Roman" w:cs="Times New Roman"/>
          <w:sz w:val="24"/>
          <w:szCs w:val="24"/>
        </w:rPr>
        <w:t>British</w:t>
      </w:r>
      <w:r w:rsidRPr="000C201D">
        <w:rPr>
          <w:rFonts w:ascii="Times New Roman" w:hAnsi="Times New Roman" w:cs="Times New Roman"/>
          <w:sz w:val="24"/>
          <w:szCs w:val="24"/>
        </w:rPr>
        <w:t xml:space="preserve"> colonial Government </w:t>
      </w:r>
      <w:r w:rsidR="009924D2" w:rsidRPr="000C201D">
        <w:rPr>
          <w:rFonts w:ascii="Times New Roman" w:hAnsi="Times New Roman" w:cs="Times New Roman"/>
          <w:sz w:val="24"/>
          <w:szCs w:val="24"/>
        </w:rPr>
        <w:t>(1mark)</w:t>
      </w:r>
    </w:p>
    <w:p w14:paraId="03CD2BED" w14:textId="77777777" w:rsidR="00A63586" w:rsidRPr="000C201D" w:rsidRDefault="00A63586" w:rsidP="000C2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201D">
        <w:rPr>
          <w:rFonts w:ascii="Times New Roman" w:hAnsi="Times New Roman" w:cs="Times New Roman"/>
          <w:sz w:val="24"/>
          <w:szCs w:val="24"/>
        </w:rPr>
        <w:t xml:space="preserve">11. </w:t>
      </w:r>
      <w:r w:rsidR="009924D2" w:rsidRPr="000C201D">
        <w:rPr>
          <w:rFonts w:ascii="Times New Roman" w:hAnsi="Times New Roman" w:cs="Times New Roman"/>
          <w:sz w:val="24"/>
          <w:szCs w:val="24"/>
        </w:rPr>
        <w:t>Identify</w:t>
      </w:r>
      <w:r w:rsidRPr="000C201D">
        <w:rPr>
          <w:rFonts w:ascii="Times New Roman" w:hAnsi="Times New Roman" w:cs="Times New Roman"/>
          <w:sz w:val="24"/>
          <w:szCs w:val="24"/>
        </w:rPr>
        <w:t xml:space="preserve"> the underground movement formed in </w:t>
      </w:r>
      <w:r w:rsidR="009924D2" w:rsidRPr="000C201D">
        <w:rPr>
          <w:rFonts w:ascii="Times New Roman" w:hAnsi="Times New Roman" w:cs="Times New Roman"/>
          <w:sz w:val="24"/>
          <w:szCs w:val="24"/>
        </w:rPr>
        <w:t>South</w:t>
      </w:r>
      <w:r w:rsidRPr="000C201D">
        <w:rPr>
          <w:rFonts w:ascii="Times New Roman" w:hAnsi="Times New Roman" w:cs="Times New Roman"/>
          <w:sz w:val="24"/>
          <w:szCs w:val="24"/>
        </w:rPr>
        <w:t xml:space="preserve"> Africa after the banning of African national congress party (ANC) </w:t>
      </w:r>
      <w:r w:rsidR="009924D2" w:rsidRPr="000C201D">
        <w:rPr>
          <w:rFonts w:ascii="Times New Roman" w:hAnsi="Times New Roman" w:cs="Times New Roman"/>
          <w:sz w:val="24"/>
          <w:szCs w:val="24"/>
        </w:rPr>
        <w:t>(1mark)</w:t>
      </w:r>
    </w:p>
    <w:p w14:paraId="711ACC3B" w14:textId="77777777" w:rsidR="00A63586" w:rsidRPr="000C201D" w:rsidRDefault="00A63586" w:rsidP="000C2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201D">
        <w:rPr>
          <w:rFonts w:ascii="Times New Roman" w:hAnsi="Times New Roman" w:cs="Times New Roman"/>
          <w:sz w:val="24"/>
          <w:szCs w:val="24"/>
        </w:rPr>
        <w:t>12</w:t>
      </w:r>
      <w:r w:rsidR="000C201D">
        <w:rPr>
          <w:rFonts w:ascii="Times New Roman" w:hAnsi="Times New Roman" w:cs="Times New Roman"/>
          <w:sz w:val="24"/>
          <w:szCs w:val="24"/>
        </w:rPr>
        <w:t>. Identify</w:t>
      </w:r>
      <w:r w:rsidR="009924D2" w:rsidRPr="000C201D">
        <w:rPr>
          <w:rFonts w:ascii="Times New Roman" w:hAnsi="Times New Roman" w:cs="Times New Roman"/>
          <w:sz w:val="24"/>
          <w:szCs w:val="24"/>
        </w:rPr>
        <w:t xml:space="preserve"> two communes in </w:t>
      </w:r>
      <w:r w:rsidR="009458AF" w:rsidRPr="000C201D">
        <w:rPr>
          <w:rFonts w:ascii="Times New Roman" w:hAnsi="Times New Roman" w:cs="Times New Roman"/>
          <w:sz w:val="24"/>
          <w:szCs w:val="24"/>
        </w:rPr>
        <w:t>Senegal</w:t>
      </w:r>
      <w:r w:rsidRPr="000C201D">
        <w:rPr>
          <w:rFonts w:ascii="Times New Roman" w:hAnsi="Times New Roman" w:cs="Times New Roman"/>
          <w:sz w:val="24"/>
          <w:szCs w:val="24"/>
        </w:rPr>
        <w:t xml:space="preserve"> where the policy of assimilation was </w:t>
      </w:r>
      <w:r w:rsidR="009924D2" w:rsidRPr="000C201D">
        <w:rPr>
          <w:rFonts w:ascii="Times New Roman" w:hAnsi="Times New Roman" w:cs="Times New Roman"/>
          <w:sz w:val="24"/>
          <w:szCs w:val="24"/>
        </w:rPr>
        <w:t>successful (2marks)</w:t>
      </w:r>
    </w:p>
    <w:p w14:paraId="2C19E8EC" w14:textId="77777777" w:rsidR="00A63586" w:rsidRPr="000C201D" w:rsidRDefault="00A63586" w:rsidP="000C2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201D">
        <w:rPr>
          <w:rFonts w:ascii="Times New Roman" w:hAnsi="Times New Roman" w:cs="Times New Roman"/>
          <w:sz w:val="24"/>
          <w:szCs w:val="24"/>
        </w:rPr>
        <w:t xml:space="preserve">13. </w:t>
      </w:r>
      <w:r w:rsidR="009924D2" w:rsidRPr="000C201D">
        <w:rPr>
          <w:rFonts w:ascii="Times New Roman" w:hAnsi="Times New Roman" w:cs="Times New Roman"/>
          <w:sz w:val="24"/>
          <w:szCs w:val="24"/>
        </w:rPr>
        <w:t>State</w:t>
      </w:r>
      <w:r w:rsidRPr="000C201D">
        <w:rPr>
          <w:rFonts w:ascii="Times New Roman" w:hAnsi="Times New Roman" w:cs="Times New Roman"/>
          <w:sz w:val="24"/>
          <w:szCs w:val="24"/>
        </w:rPr>
        <w:t xml:space="preserve"> the main reason</w:t>
      </w:r>
      <w:r w:rsidR="004F336D">
        <w:rPr>
          <w:rFonts w:ascii="Times New Roman" w:hAnsi="Times New Roman" w:cs="Times New Roman"/>
          <w:sz w:val="24"/>
          <w:szCs w:val="24"/>
        </w:rPr>
        <w:t xml:space="preserve"> why USA did not take part initially in </w:t>
      </w:r>
      <w:r w:rsidRPr="000C201D">
        <w:rPr>
          <w:rFonts w:ascii="Times New Roman" w:hAnsi="Times New Roman" w:cs="Times New Roman"/>
          <w:sz w:val="24"/>
          <w:szCs w:val="24"/>
        </w:rPr>
        <w:t xml:space="preserve"> the </w:t>
      </w:r>
      <w:r w:rsidR="009924D2" w:rsidRPr="000C201D">
        <w:rPr>
          <w:rFonts w:ascii="Times New Roman" w:hAnsi="Times New Roman" w:cs="Times New Roman"/>
          <w:sz w:val="24"/>
          <w:szCs w:val="24"/>
        </w:rPr>
        <w:t>First World War (1mark)</w:t>
      </w:r>
    </w:p>
    <w:p w14:paraId="79097861" w14:textId="77777777" w:rsidR="00A63586" w:rsidRPr="000C201D" w:rsidRDefault="000C201D" w:rsidP="000C2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N</w:t>
      </w:r>
      <w:r w:rsidR="00A63586" w:rsidRPr="000C201D">
        <w:rPr>
          <w:rFonts w:ascii="Times New Roman" w:hAnsi="Times New Roman" w:cs="Times New Roman"/>
          <w:sz w:val="24"/>
          <w:szCs w:val="24"/>
        </w:rPr>
        <w:t xml:space="preserve">ame the </w:t>
      </w:r>
      <w:r w:rsidR="009924D2" w:rsidRPr="000C201D">
        <w:rPr>
          <w:rFonts w:ascii="Times New Roman" w:hAnsi="Times New Roman" w:cs="Times New Roman"/>
          <w:sz w:val="24"/>
          <w:szCs w:val="24"/>
        </w:rPr>
        <w:t>organization</w:t>
      </w:r>
      <w:r w:rsidR="00A63586" w:rsidRPr="000C201D">
        <w:rPr>
          <w:rFonts w:ascii="Times New Roman" w:hAnsi="Times New Roman" w:cs="Times New Roman"/>
          <w:sz w:val="24"/>
          <w:szCs w:val="24"/>
        </w:rPr>
        <w:t xml:space="preserve"> where the king/queen of England is the head</w:t>
      </w:r>
      <w:r w:rsidR="009924D2" w:rsidRPr="000C201D">
        <w:rPr>
          <w:rFonts w:ascii="Times New Roman" w:hAnsi="Times New Roman" w:cs="Times New Roman"/>
          <w:sz w:val="24"/>
          <w:szCs w:val="24"/>
        </w:rPr>
        <w:t>. (1mark)</w:t>
      </w:r>
    </w:p>
    <w:p w14:paraId="7B5C087C" w14:textId="77777777" w:rsidR="00A63586" w:rsidRPr="000C201D" w:rsidRDefault="00A63586" w:rsidP="000C2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201D">
        <w:rPr>
          <w:rFonts w:ascii="Times New Roman" w:hAnsi="Times New Roman" w:cs="Times New Roman"/>
          <w:sz w:val="24"/>
          <w:szCs w:val="24"/>
        </w:rPr>
        <w:t xml:space="preserve">15. </w:t>
      </w:r>
      <w:r w:rsidR="009924D2" w:rsidRPr="000C201D">
        <w:rPr>
          <w:rFonts w:ascii="Times New Roman" w:hAnsi="Times New Roman" w:cs="Times New Roman"/>
          <w:sz w:val="24"/>
          <w:szCs w:val="24"/>
        </w:rPr>
        <w:t>State</w:t>
      </w:r>
      <w:r w:rsidRPr="000C201D">
        <w:rPr>
          <w:rFonts w:ascii="Times New Roman" w:hAnsi="Times New Roman" w:cs="Times New Roman"/>
          <w:sz w:val="24"/>
          <w:szCs w:val="24"/>
        </w:rPr>
        <w:t xml:space="preserve"> the immediate incident that sparked off the </w:t>
      </w:r>
      <w:r w:rsidR="009924D2" w:rsidRPr="000C201D">
        <w:rPr>
          <w:rFonts w:ascii="Times New Roman" w:hAnsi="Times New Roman" w:cs="Times New Roman"/>
          <w:sz w:val="24"/>
          <w:szCs w:val="24"/>
        </w:rPr>
        <w:t>Second World War (1mark)</w:t>
      </w:r>
    </w:p>
    <w:p w14:paraId="14BE88F1" w14:textId="77777777" w:rsidR="009924D2" w:rsidRPr="000C201D" w:rsidRDefault="00A63586" w:rsidP="000C2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201D">
        <w:rPr>
          <w:rFonts w:ascii="Times New Roman" w:hAnsi="Times New Roman" w:cs="Times New Roman"/>
          <w:sz w:val="24"/>
          <w:szCs w:val="24"/>
        </w:rPr>
        <w:t>16</w:t>
      </w:r>
      <w:r w:rsidR="009924D2" w:rsidRPr="000C201D">
        <w:rPr>
          <w:rFonts w:ascii="Times New Roman" w:hAnsi="Times New Roman" w:cs="Times New Roman"/>
          <w:sz w:val="24"/>
          <w:szCs w:val="24"/>
        </w:rPr>
        <w:t>. Name</w:t>
      </w:r>
      <w:r w:rsidRPr="000C201D">
        <w:rPr>
          <w:rFonts w:ascii="Times New Roman" w:hAnsi="Times New Roman" w:cs="Times New Roman"/>
          <w:sz w:val="24"/>
          <w:szCs w:val="24"/>
        </w:rPr>
        <w:t xml:space="preserve"> two permanent members of the united nation security </w:t>
      </w:r>
      <w:r w:rsidR="009924D2" w:rsidRPr="000C201D">
        <w:rPr>
          <w:rFonts w:ascii="Times New Roman" w:hAnsi="Times New Roman" w:cs="Times New Roman"/>
          <w:sz w:val="24"/>
          <w:szCs w:val="24"/>
        </w:rPr>
        <w:t>council (2marks)</w:t>
      </w:r>
    </w:p>
    <w:p w14:paraId="6C983DD2" w14:textId="77777777" w:rsidR="00A63586" w:rsidRPr="000C201D" w:rsidRDefault="00A63586" w:rsidP="000C2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201D">
        <w:rPr>
          <w:rFonts w:ascii="Times New Roman" w:hAnsi="Times New Roman" w:cs="Times New Roman"/>
          <w:sz w:val="24"/>
          <w:szCs w:val="24"/>
        </w:rPr>
        <w:t xml:space="preserve">17. </w:t>
      </w:r>
      <w:r w:rsidR="009924D2" w:rsidRPr="000C201D">
        <w:rPr>
          <w:rFonts w:ascii="Times New Roman" w:hAnsi="Times New Roman" w:cs="Times New Roman"/>
          <w:sz w:val="24"/>
          <w:szCs w:val="24"/>
        </w:rPr>
        <w:t>Name</w:t>
      </w:r>
      <w:r w:rsidRPr="000C201D">
        <w:rPr>
          <w:rFonts w:ascii="Times New Roman" w:hAnsi="Times New Roman" w:cs="Times New Roman"/>
          <w:sz w:val="24"/>
          <w:szCs w:val="24"/>
        </w:rPr>
        <w:t xml:space="preserve"> the international organization that took over from organization of African union</w:t>
      </w:r>
      <w:r w:rsidR="009458AF" w:rsidRPr="000C201D">
        <w:rPr>
          <w:rFonts w:ascii="Times New Roman" w:hAnsi="Times New Roman" w:cs="Times New Roman"/>
          <w:sz w:val="24"/>
          <w:szCs w:val="24"/>
        </w:rPr>
        <w:t>. (</w:t>
      </w:r>
      <w:r w:rsidR="009924D2" w:rsidRPr="000C201D">
        <w:rPr>
          <w:rFonts w:ascii="Times New Roman" w:hAnsi="Times New Roman" w:cs="Times New Roman"/>
          <w:sz w:val="24"/>
          <w:szCs w:val="24"/>
        </w:rPr>
        <w:t>1mark)</w:t>
      </w:r>
    </w:p>
    <w:p w14:paraId="27888AF1" w14:textId="77777777" w:rsidR="000C201D" w:rsidRDefault="000C20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46F786" w14:textId="77777777" w:rsidR="00DB7FF5" w:rsidRPr="00072401" w:rsidRDefault="00DB7FF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401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B </w:t>
      </w:r>
    </w:p>
    <w:p w14:paraId="09929D75" w14:textId="77777777" w:rsidR="00DB7FF5" w:rsidRPr="009458AF" w:rsidRDefault="00DB7FF5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458AF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ANSWER</w:t>
      </w:r>
      <w:r w:rsidR="00072401" w:rsidRPr="009458AF">
        <w:rPr>
          <w:rFonts w:ascii="Times New Roman" w:hAnsi="Times New Roman" w:cs="Times New Roman"/>
          <w:i/>
          <w:sz w:val="24"/>
          <w:szCs w:val="24"/>
          <w:u w:val="single"/>
        </w:rPr>
        <w:t xml:space="preserve"> ANY </w:t>
      </w:r>
      <w:r w:rsidR="00072401" w:rsidRPr="009458AF">
        <w:rPr>
          <w:rFonts w:ascii="Times New Roman" w:hAnsi="Times New Roman" w:cs="Times New Roman"/>
          <w:b/>
          <w:i/>
          <w:sz w:val="24"/>
          <w:szCs w:val="24"/>
          <w:u w:val="single"/>
        </w:rPr>
        <w:t>THREE</w:t>
      </w:r>
      <w:r w:rsidRPr="009458AF">
        <w:rPr>
          <w:rFonts w:ascii="Times New Roman" w:hAnsi="Times New Roman" w:cs="Times New Roman"/>
          <w:i/>
          <w:sz w:val="24"/>
          <w:szCs w:val="24"/>
          <w:u w:val="single"/>
        </w:rPr>
        <w:t xml:space="preserve"> QUESTIONS FROM THIS </w:t>
      </w:r>
      <w:r w:rsidR="00072401" w:rsidRPr="009458AF">
        <w:rPr>
          <w:rFonts w:ascii="Times New Roman" w:hAnsi="Times New Roman" w:cs="Times New Roman"/>
          <w:i/>
          <w:sz w:val="24"/>
          <w:szCs w:val="24"/>
          <w:u w:val="single"/>
        </w:rPr>
        <w:t>SECTION (</w:t>
      </w:r>
      <w:r w:rsidRPr="009458AF">
        <w:rPr>
          <w:rFonts w:ascii="Times New Roman" w:hAnsi="Times New Roman" w:cs="Times New Roman"/>
          <w:i/>
          <w:sz w:val="24"/>
          <w:szCs w:val="24"/>
          <w:u w:val="single"/>
        </w:rPr>
        <w:t>45 MARKS)</w:t>
      </w:r>
    </w:p>
    <w:p w14:paraId="58AF59CF" w14:textId="77777777" w:rsidR="00DB7FF5" w:rsidRPr="00072401" w:rsidRDefault="009458AF" w:rsidP="004108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a) G</w:t>
      </w:r>
      <w:r w:rsidR="00C426A4" w:rsidRPr="00072401">
        <w:rPr>
          <w:rFonts w:ascii="Times New Roman" w:hAnsi="Times New Roman" w:cs="Times New Roman"/>
          <w:sz w:val="24"/>
          <w:szCs w:val="24"/>
        </w:rPr>
        <w:t xml:space="preserve">ive 3 </w:t>
      </w:r>
      <w:r w:rsidR="00072401" w:rsidRPr="00072401">
        <w:rPr>
          <w:rFonts w:ascii="Times New Roman" w:hAnsi="Times New Roman" w:cs="Times New Roman"/>
          <w:sz w:val="24"/>
          <w:szCs w:val="24"/>
        </w:rPr>
        <w:t>dwelling</w:t>
      </w:r>
      <w:r w:rsidR="00410890">
        <w:rPr>
          <w:rFonts w:ascii="Times New Roman" w:hAnsi="Times New Roman" w:cs="Times New Roman"/>
          <w:sz w:val="24"/>
          <w:szCs w:val="24"/>
        </w:rPr>
        <w:t xml:space="preserve"> places of man during </w:t>
      </w:r>
      <w:r w:rsidR="00C426A4" w:rsidRPr="00072401">
        <w:rPr>
          <w:rFonts w:ascii="Times New Roman" w:hAnsi="Times New Roman" w:cs="Times New Roman"/>
          <w:sz w:val="24"/>
          <w:szCs w:val="24"/>
        </w:rPr>
        <w:t xml:space="preserve">the </w:t>
      </w:r>
      <w:r w:rsidR="00072401" w:rsidRPr="00072401">
        <w:rPr>
          <w:rFonts w:ascii="Times New Roman" w:hAnsi="Times New Roman" w:cs="Times New Roman"/>
          <w:sz w:val="24"/>
          <w:szCs w:val="24"/>
        </w:rPr>
        <w:t>Stone Age</w:t>
      </w:r>
      <w:r w:rsidR="00C426A4" w:rsidRPr="00072401">
        <w:rPr>
          <w:rFonts w:ascii="Times New Roman" w:hAnsi="Times New Roman" w:cs="Times New Roman"/>
          <w:sz w:val="24"/>
          <w:szCs w:val="24"/>
        </w:rPr>
        <w:t xml:space="preserve"> period</w:t>
      </w:r>
      <w:r w:rsidR="00FD4F46">
        <w:rPr>
          <w:rFonts w:ascii="Times New Roman" w:hAnsi="Times New Roman" w:cs="Times New Roman"/>
          <w:sz w:val="24"/>
          <w:szCs w:val="24"/>
        </w:rPr>
        <w:t xml:space="preserve">     (3marks)</w:t>
      </w:r>
    </w:p>
    <w:p w14:paraId="5A153EE7" w14:textId="77777777" w:rsidR="00C426A4" w:rsidRPr="00072401" w:rsidRDefault="009458AF" w:rsidP="000C2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b). E</w:t>
      </w:r>
      <w:r w:rsidR="00C426A4" w:rsidRPr="00072401">
        <w:rPr>
          <w:rFonts w:ascii="Times New Roman" w:hAnsi="Times New Roman" w:cs="Times New Roman"/>
          <w:sz w:val="24"/>
          <w:szCs w:val="24"/>
        </w:rPr>
        <w:t xml:space="preserve">xplain 6 factors </w:t>
      </w:r>
      <w:r w:rsidR="00072401" w:rsidRPr="00072401">
        <w:rPr>
          <w:rFonts w:ascii="Times New Roman" w:hAnsi="Times New Roman" w:cs="Times New Roman"/>
          <w:sz w:val="24"/>
          <w:szCs w:val="24"/>
        </w:rPr>
        <w:t>that led</w:t>
      </w:r>
      <w:r w:rsidR="00C426A4" w:rsidRPr="00072401">
        <w:rPr>
          <w:rFonts w:ascii="Times New Roman" w:hAnsi="Times New Roman" w:cs="Times New Roman"/>
          <w:sz w:val="24"/>
          <w:szCs w:val="24"/>
        </w:rPr>
        <w:t xml:space="preserve"> to agrarian Revolution in </w:t>
      </w:r>
      <w:r w:rsidR="00072401" w:rsidRPr="00072401">
        <w:rPr>
          <w:rFonts w:ascii="Times New Roman" w:hAnsi="Times New Roman" w:cs="Times New Roman"/>
          <w:sz w:val="24"/>
          <w:szCs w:val="24"/>
        </w:rPr>
        <w:t>the</w:t>
      </w:r>
      <w:r w:rsidR="00C426A4" w:rsidRPr="00072401">
        <w:rPr>
          <w:rFonts w:ascii="Times New Roman" w:hAnsi="Times New Roman" w:cs="Times New Roman"/>
          <w:sz w:val="24"/>
          <w:szCs w:val="24"/>
        </w:rPr>
        <w:t xml:space="preserve"> USA</w:t>
      </w:r>
      <w:r w:rsidR="00FD4F46">
        <w:rPr>
          <w:rFonts w:ascii="Times New Roman" w:hAnsi="Times New Roman" w:cs="Times New Roman"/>
          <w:sz w:val="24"/>
          <w:szCs w:val="24"/>
        </w:rPr>
        <w:t xml:space="preserve">   (12marks)</w:t>
      </w:r>
    </w:p>
    <w:p w14:paraId="7C1B028D" w14:textId="77777777" w:rsidR="00C426A4" w:rsidRPr="00072401" w:rsidRDefault="009458AF" w:rsidP="000C2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19a) M</w:t>
      </w:r>
      <w:r w:rsidR="00C426A4" w:rsidRPr="00072401">
        <w:rPr>
          <w:rFonts w:ascii="Times New Roman" w:hAnsi="Times New Roman" w:cs="Times New Roman"/>
          <w:sz w:val="24"/>
          <w:szCs w:val="24"/>
        </w:rPr>
        <w:t xml:space="preserve">ention 3 continents involved in </w:t>
      </w:r>
      <w:r w:rsidR="00072401" w:rsidRPr="00072401">
        <w:rPr>
          <w:rFonts w:ascii="Times New Roman" w:hAnsi="Times New Roman" w:cs="Times New Roman"/>
          <w:sz w:val="24"/>
          <w:szCs w:val="24"/>
        </w:rPr>
        <w:t>the</w:t>
      </w:r>
      <w:r w:rsidR="00C426A4" w:rsidRPr="00072401">
        <w:rPr>
          <w:rFonts w:ascii="Times New Roman" w:hAnsi="Times New Roman" w:cs="Times New Roman"/>
          <w:sz w:val="24"/>
          <w:szCs w:val="24"/>
        </w:rPr>
        <w:t xml:space="preserve"> Trans- Atlantic trade</w:t>
      </w:r>
      <w:r w:rsidR="00FD4F46">
        <w:rPr>
          <w:rFonts w:ascii="Times New Roman" w:hAnsi="Times New Roman" w:cs="Times New Roman"/>
          <w:sz w:val="24"/>
          <w:szCs w:val="24"/>
        </w:rPr>
        <w:t xml:space="preserve">    (3marks)</w:t>
      </w:r>
    </w:p>
    <w:p w14:paraId="333DC4DF" w14:textId="77777777" w:rsidR="00C426A4" w:rsidRPr="00072401" w:rsidRDefault="00C426A4" w:rsidP="000C2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2401">
        <w:rPr>
          <w:rFonts w:ascii="Times New Roman" w:hAnsi="Times New Roman" w:cs="Times New Roman"/>
          <w:sz w:val="24"/>
          <w:szCs w:val="24"/>
        </w:rPr>
        <w:t xml:space="preserve">     b) </w:t>
      </w:r>
      <w:r w:rsidR="00072401" w:rsidRPr="00072401">
        <w:rPr>
          <w:rFonts w:ascii="Times New Roman" w:hAnsi="Times New Roman" w:cs="Times New Roman"/>
          <w:sz w:val="24"/>
          <w:szCs w:val="24"/>
        </w:rPr>
        <w:t>Describe</w:t>
      </w:r>
      <w:r w:rsidRPr="00072401">
        <w:rPr>
          <w:rFonts w:ascii="Times New Roman" w:hAnsi="Times New Roman" w:cs="Times New Roman"/>
          <w:sz w:val="24"/>
          <w:szCs w:val="24"/>
        </w:rPr>
        <w:t xml:space="preserve"> the </w:t>
      </w:r>
      <w:r w:rsidR="00072401" w:rsidRPr="00072401">
        <w:rPr>
          <w:rFonts w:ascii="Times New Roman" w:hAnsi="Times New Roman" w:cs="Times New Roman"/>
          <w:sz w:val="24"/>
          <w:szCs w:val="24"/>
        </w:rPr>
        <w:t>organization</w:t>
      </w:r>
      <w:r w:rsidRPr="00072401">
        <w:rPr>
          <w:rFonts w:ascii="Times New Roman" w:hAnsi="Times New Roman" w:cs="Times New Roman"/>
          <w:sz w:val="24"/>
          <w:szCs w:val="24"/>
        </w:rPr>
        <w:t xml:space="preserve"> of the Trans- Atlantic trade</w:t>
      </w:r>
      <w:r w:rsidR="00FD4F46">
        <w:rPr>
          <w:rFonts w:ascii="Times New Roman" w:hAnsi="Times New Roman" w:cs="Times New Roman"/>
          <w:sz w:val="24"/>
          <w:szCs w:val="24"/>
        </w:rPr>
        <w:t xml:space="preserve">           (12marks)</w:t>
      </w:r>
    </w:p>
    <w:p w14:paraId="63B67D58" w14:textId="77777777" w:rsidR="00C426A4" w:rsidRPr="00072401" w:rsidRDefault="00C426A4" w:rsidP="000C2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2401">
        <w:rPr>
          <w:rFonts w:ascii="Times New Roman" w:hAnsi="Times New Roman" w:cs="Times New Roman"/>
          <w:sz w:val="24"/>
          <w:szCs w:val="24"/>
        </w:rPr>
        <w:t>20a) outline five economic reasons for the scramble and partition of Africa</w:t>
      </w:r>
      <w:r w:rsidR="00FD4F46">
        <w:rPr>
          <w:rFonts w:ascii="Times New Roman" w:hAnsi="Times New Roman" w:cs="Times New Roman"/>
          <w:sz w:val="24"/>
          <w:szCs w:val="24"/>
        </w:rPr>
        <w:t xml:space="preserve"> (5marks)</w:t>
      </w:r>
    </w:p>
    <w:p w14:paraId="6AF38D1B" w14:textId="77777777" w:rsidR="00C426A4" w:rsidRPr="00072401" w:rsidRDefault="00C426A4" w:rsidP="000C2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2401">
        <w:rPr>
          <w:rFonts w:ascii="Times New Roman" w:hAnsi="Times New Roman" w:cs="Times New Roman"/>
          <w:sz w:val="24"/>
          <w:szCs w:val="24"/>
        </w:rPr>
        <w:t xml:space="preserve">  b) </w:t>
      </w:r>
      <w:r w:rsidR="00072401" w:rsidRPr="00072401">
        <w:rPr>
          <w:rFonts w:ascii="Times New Roman" w:hAnsi="Times New Roman" w:cs="Times New Roman"/>
          <w:sz w:val="24"/>
          <w:szCs w:val="24"/>
        </w:rPr>
        <w:t>Explain</w:t>
      </w:r>
      <w:r w:rsidR="009458AF">
        <w:rPr>
          <w:rFonts w:ascii="Times New Roman" w:hAnsi="Times New Roman" w:cs="Times New Roman"/>
          <w:sz w:val="24"/>
          <w:szCs w:val="24"/>
        </w:rPr>
        <w:t xml:space="preserve"> five reasons why L</w:t>
      </w:r>
      <w:r w:rsidRPr="00072401">
        <w:rPr>
          <w:rFonts w:ascii="Times New Roman" w:hAnsi="Times New Roman" w:cs="Times New Roman"/>
          <w:sz w:val="24"/>
          <w:szCs w:val="24"/>
        </w:rPr>
        <w:t xml:space="preserve">ewanika collaborated with the British </w:t>
      </w:r>
      <w:r w:rsidR="00FD4F46">
        <w:rPr>
          <w:rFonts w:ascii="Times New Roman" w:hAnsi="Times New Roman" w:cs="Times New Roman"/>
          <w:sz w:val="24"/>
          <w:szCs w:val="24"/>
        </w:rPr>
        <w:t>(10marks)</w:t>
      </w:r>
    </w:p>
    <w:p w14:paraId="1C79337B" w14:textId="77777777" w:rsidR="00C426A4" w:rsidRPr="00072401" w:rsidRDefault="00FD4F46" w:rsidP="000C2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21a) G</w:t>
      </w:r>
      <w:r w:rsidR="00C426A4" w:rsidRPr="00072401">
        <w:rPr>
          <w:rFonts w:ascii="Times New Roman" w:hAnsi="Times New Roman" w:cs="Times New Roman"/>
          <w:sz w:val="24"/>
          <w:szCs w:val="24"/>
        </w:rPr>
        <w:t xml:space="preserve">ive three reasons </w:t>
      </w:r>
      <w:r w:rsidR="00072401" w:rsidRPr="00072401">
        <w:rPr>
          <w:rFonts w:ascii="Times New Roman" w:hAnsi="Times New Roman" w:cs="Times New Roman"/>
          <w:sz w:val="24"/>
          <w:szCs w:val="24"/>
        </w:rPr>
        <w:t>why the</w:t>
      </w:r>
      <w:r w:rsidR="00C426A4" w:rsidRPr="00072401">
        <w:rPr>
          <w:rFonts w:ascii="Times New Roman" w:hAnsi="Times New Roman" w:cs="Times New Roman"/>
          <w:sz w:val="24"/>
          <w:szCs w:val="24"/>
        </w:rPr>
        <w:t xml:space="preserve"> </w:t>
      </w:r>
      <w:r w:rsidR="00072401" w:rsidRPr="00072401">
        <w:rPr>
          <w:rFonts w:ascii="Times New Roman" w:hAnsi="Times New Roman" w:cs="Times New Roman"/>
          <w:sz w:val="24"/>
          <w:szCs w:val="24"/>
        </w:rPr>
        <w:t>British</w:t>
      </w:r>
      <w:r w:rsidR="00C426A4" w:rsidRPr="00072401">
        <w:rPr>
          <w:rFonts w:ascii="Times New Roman" w:hAnsi="Times New Roman" w:cs="Times New Roman"/>
          <w:sz w:val="24"/>
          <w:szCs w:val="24"/>
        </w:rPr>
        <w:t xml:space="preserve"> used the indirect rule to administer southern Rhodesia</w:t>
      </w:r>
      <w:r>
        <w:rPr>
          <w:rFonts w:ascii="Times New Roman" w:hAnsi="Times New Roman" w:cs="Times New Roman"/>
          <w:sz w:val="24"/>
          <w:szCs w:val="24"/>
        </w:rPr>
        <w:t xml:space="preserve"> (3marks)</w:t>
      </w:r>
    </w:p>
    <w:p w14:paraId="70B8B419" w14:textId="77777777" w:rsidR="00C426A4" w:rsidRPr="00072401" w:rsidRDefault="00C426A4" w:rsidP="000C2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2401">
        <w:rPr>
          <w:rFonts w:ascii="Times New Roman" w:hAnsi="Times New Roman" w:cs="Times New Roman"/>
          <w:sz w:val="24"/>
          <w:szCs w:val="24"/>
        </w:rPr>
        <w:t xml:space="preserve">    b) </w:t>
      </w:r>
      <w:r w:rsidR="00072401" w:rsidRPr="00072401">
        <w:rPr>
          <w:rFonts w:ascii="Times New Roman" w:hAnsi="Times New Roman" w:cs="Times New Roman"/>
          <w:sz w:val="24"/>
          <w:szCs w:val="24"/>
        </w:rPr>
        <w:t>Explain</w:t>
      </w:r>
      <w:r w:rsidR="00FD4F46">
        <w:rPr>
          <w:rFonts w:ascii="Times New Roman" w:hAnsi="Times New Roman" w:cs="Times New Roman"/>
          <w:sz w:val="24"/>
          <w:szCs w:val="24"/>
        </w:rPr>
        <w:t xml:space="preserve"> six</w:t>
      </w:r>
      <w:r w:rsidRPr="00072401">
        <w:rPr>
          <w:rFonts w:ascii="Times New Roman" w:hAnsi="Times New Roman" w:cs="Times New Roman"/>
          <w:sz w:val="24"/>
          <w:szCs w:val="24"/>
        </w:rPr>
        <w:t xml:space="preserve"> </w:t>
      </w:r>
      <w:r w:rsidR="00072401" w:rsidRPr="00072401">
        <w:rPr>
          <w:rFonts w:ascii="Times New Roman" w:hAnsi="Times New Roman" w:cs="Times New Roman"/>
          <w:sz w:val="24"/>
          <w:szCs w:val="24"/>
        </w:rPr>
        <w:t>challenges</w:t>
      </w:r>
      <w:r w:rsidRPr="00072401">
        <w:rPr>
          <w:rFonts w:ascii="Times New Roman" w:hAnsi="Times New Roman" w:cs="Times New Roman"/>
          <w:sz w:val="24"/>
          <w:szCs w:val="24"/>
        </w:rPr>
        <w:t xml:space="preserve"> faced by nationalists in </w:t>
      </w:r>
      <w:r w:rsidR="00072401" w:rsidRPr="00072401">
        <w:rPr>
          <w:rFonts w:ascii="Times New Roman" w:hAnsi="Times New Roman" w:cs="Times New Roman"/>
          <w:sz w:val="24"/>
          <w:szCs w:val="24"/>
        </w:rPr>
        <w:t>South</w:t>
      </w:r>
      <w:r w:rsidRPr="00072401">
        <w:rPr>
          <w:rFonts w:ascii="Times New Roman" w:hAnsi="Times New Roman" w:cs="Times New Roman"/>
          <w:sz w:val="24"/>
          <w:szCs w:val="24"/>
        </w:rPr>
        <w:t xml:space="preserve"> Africa in the struggle for independence.</w:t>
      </w:r>
      <w:r w:rsidR="00FD4F46">
        <w:rPr>
          <w:rFonts w:ascii="Times New Roman" w:hAnsi="Times New Roman" w:cs="Times New Roman"/>
          <w:sz w:val="24"/>
          <w:szCs w:val="24"/>
        </w:rPr>
        <w:t xml:space="preserve"> (12mark)</w:t>
      </w:r>
    </w:p>
    <w:p w14:paraId="78E208AF" w14:textId="77777777" w:rsidR="00072401" w:rsidRPr="000C201D" w:rsidRDefault="00072401" w:rsidP="000C20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201D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C (30marks)</w:t>
      </w:r>
    </w:p>
    <w:p w14:paraId="1274071B" w14:textId="77777777" w:rsidR="00072401" w:rsidRPr="000C201D" w:rsidRDefault="00072401" w:rsidP="000C201D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C201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ANSWER ANY TWO QUESTIONS FROM THIS SECTION</w:t>
      </w:r>
    </w:p>
    <w:p w14:paraId="08414F15" w14:textId="77777777" w:rsidR="00072401" w:rsidRPr="00072401" w:rsidRDefault="000C201D" w:rsidP="000C2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22a) S</w:t>
      </w:r>
      <w:r w:rsidR="00FD4F46">
        <w:rPr>
          <w:rFonts w:ascii="Times New Roman" w:hAnsi="Times New Roman" w:cs="Times New Roman"/>
          <w:sz w:val="24"/>
          <w:szCs w:val="24"/>
        </w:rPr>
        <w:t>tate three</w:t>
      </w:r>
      <w:r w:rsidR="00072401" w:rsidRPr="00072401">
        <w:rPr>
          <w:rFonts w:ascii="Times New Roman" w:hAnsi="Times New Roman" w:cs="Times New Roman"/>
          <w:sz w:val="24"/>
          <w:szCs w:val="24"/>
        </w:rPr>
        <w:t xml:space="preserve"> </w:t>
      </w:r>
      <w:r w:rsidR="00C63C1C">
        <w:rPr>
          <w:rFonts w:ascii="Times New Roman" w:hAnsi="Times New Roman" w:cs="Times New Roman"/>
          <w:sz w:val="24"/>
          <w:szCs w:val="24"/>
        </w:rPr>
        <w:t xml:space="preserve">types of </w:t>
      </w:r>
      <w:r w:rsidR="00072401" w:rsidRPr="00072401">
        <w:rPr>
          <w:rFonts w:ascii="Times New Roman" w:hAnsi="Times New Roman" w:cs="Times New Roman"/>
          <w:sz w:val="24"/>
          <w:szCs w:val="24"/>
        </w:rPr>
        <w:t>weapons used during the First World War.</w:t>
      </w:r>
      <w:r w:rsidR="00FD4F46">
        <w:rPr>
          <w:rFonts w:ascii="Times New Roman" w:hAnsi="Times New Roman" w:cs="Times New Roman"/>
          <w:sz w:val="24"/>
          <w:szCs w:val="24"/>
        </w:rPr>
        <w:t>(3marks)</w:t>
      </w:r>
    </w:p>
    <w:p w14:paraId="4C839BEA" w14:textId="77777777" w:rsidR="00072401" w:rsidRPr="00072401" w:rsidRDefault="00072401" w:rsidP="000C2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2401">
        <w:rPr>
          <w:rFonts w:ascii="Times New Roman" w:hAnsi="Times New Roman" w:cs="Times New Roman"/>
          <w:sz w:val="24"/>
          <w:szCs w:val="24"/>
        </w:rPr>
        <w:t xml:space="preserve">  b)  Explain six reasons for the failure of the League of Nations</w:t>
      </w:r>
      <w:r w:rsidR="00FD4F46" w:rsidRPr="00072401">
        <w:rPr>
          <w:rFonts w:ascii="Times New Roman" w:hAnsi="Times New Roman" w:cs="Times New Roman"/>
          <w:sz w:val="24"/>
          <w:szCs w:val="24"/>
        </w:rPr>
        <w:t>.</w:t>
      </w:r>
      <w:r w:rsidR="00FD4F46">
        <w:rPr>
          <w:rFonts w:ascii="Times New Roman" w:hAnsi="Times New Roman" w:cs="Times New Roman"/>
          <w:sz w:val="24"/>
          <w:szCs w:val="24"/>
        </w:rPr>
        <w:t xml:space="preserve"> (12marks)</w:t>
      </w:r>
    </w:p>
    <w:p w14:paraId="70013E31" w14:textId="77777777" w:rsidR="00072401" w:rsidRPr="00072401" w:rsidRDefault="000C201D" w:rsidP="000C2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23a) S</w:t>
      </w:r>
      <w:r w:rsidR="00FD4F46">
        <w:rPr>
          <w:rFonts w:ascii="Times New Roman" w:hAnsi="Times New Roman" w:cs="Times New Roman"/>
          <w:sz w:val="24"/>
          <w:szCs w:val="24"/>
        </w:rPr>
        <w:t>tate three</w:t>
      </w:r>
      <w:r w:rsidR="00072401" w:rsidRPr="00072401">
        <w:rPr>
          <w:rFonts w:ascii="Times New Roman" w:hAnsi="Times New Roman" w:cs="Times New Roman"/>
          <w:sz w:val="24"/>
          <w:szCs w:val="24"/>
        </w:rPr>
        <w:t xml:space="preserve"> characteristics of the commonwealth member states.</w:t>
      </w:r>
      <w:r w:rsidR="00FD4F46">
        <w:rPr>
          <w:rFonts w:ascii="Times New Roman" w:hAnsi="Times New Roman" w:cs="Times New Roman"/>
          <w:sz w:val="24"/>
          <w:szCs w:val="24"/>
        </w:rPr>
        <w:t xml:space="preserve"> (3marks)</w:t>
      </w:r>
    </w:p>
    <w:p w14:paraId="7ABBC400" w14:textId="77777777" w:rsidR="00072401" w:rsidRPr="00072401" w:rsidRDefault="00FD4F46" w:rsidP="000C2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b) Explain six</w:t>
      </w:r>
      <w:r w:rsidR="00072401" w:rsidRPr="00072401">
        <w:rPr>
          <w:rFonts w:ascii="Times New Roman" w:hAnsi="Times New Roman" w:cs="Times New Roman"/>
          <w:sz w:val="24"/>
          <w:szCs w:val="24"/>
        </w:rPr>
        <w:t xml:space="preserve"> challenges facing Economic community of West Africa (ECOWAS).</w:t>
      </w:r>
      <w:r>
        <w:rPr>
          <w:rFonts w:ascii="Times New Roman" w:hAnsi="Times New Roman" w:cs="Times New Roman"/>
          <w:sz w:val="24"/>
          <w:szCs w:val="24"/>
        </w:rPr>
        <w:t>(12marks)</w:t>
      </w:r>
    </w:p>
    <w:p w14:paraId="105B2AEA" w14:textId="77777777" w:rsidR="00072401" w:rsidRPr="00072401" w:rsidRDefault="000C201D" w:rsidP="000C2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24a) Name three</w:t>
      </w:r>
      <w:r w:rsidR="00072401" w:rsidRPr="00072401">
        <w:rPr>
          <w:rFonts w:ascii="Times New Roman" w:hAnsi="Times New Roman" w:cs="Times New Roman"/>
          <w:sz w:val="24"/>
          <w:szCs w:val="24"/>
        </w:rPr>
        <w:t xml:space="preserve"> social problems faci</w:t>
      </w:r>
      <w:r>
        <w:rPr>
          <w:rFonts w:ascii="Times New Roman" w:hAnsi="Times New Roman" w:cs="Times New Roman"/>
          <w:sz w:val="24"/>
          <w:szCs w:val="24"/>
        </w:rPr>
        <w:t xml:space="preserve">ng democratic republic of Congo since independence </w:t>
      </w:r>
      <w:r w:rsidR="00FD4F46">
        <w:rPr>
          <w:rFonts w:ascii="Times New Roman" w:hAnsi="Times New Roman" w:cs="Times New Roman"/>
          <w:sz w:val="24"/>
          <w:szCs w:val="24"/>
        </w:rPr>
        <w:t>(3marks)</w:t>
      </w:r>
    </w:p>
    <w:p w14:paraId="148A10AD" w14:textId="77777777" w:rsidR="00072401" w:rsidRPr="00072401" w:rsidRDefault="00072401" w:rsidP="000C2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2401">
        <w:rPr>
          <w:rFonts w:ascii="Times New Roman" w:hAnsi="Times New Roman" w:cs="Times New Roman"/>
          <w:sz w:val="24"/>
          <w:szCs w:val="24"/>
        </w:rPr>
        <w:t xml:space="preserve">   b) Explain six political challenges in Africa since independence.</w:t>
      </w:r>
      <w:r w:rsidR="00FD4F46">
        <w:rPr>
          <w:rFonts w:ascii="Times New Roman" w:hAnsi="Times New Roman" w:cs="Times New Roman"/>
          <w:sz w:val="24"/>
          <w:szCs w:val="24"/>
        </w:rPr>
        <w:t>(12marks)</w:t>
      </w:r>
    </w:p>
    <w:p w14:paraId="0FAE8322" w14:textId="77777777" w:rsidR="00072401" w:rsidRPr="00072401" w:rsidRDefault="00072401" w:rsidP="000C2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E9715D" w14:textId="77777777" w:rsidR="00DB7FF5" w:rsidRDefault="00DB7FF5" w:rsidP="000C201D">
      <w:pPr>
        <w:spacing w:line="360" w:lineRule="auto"/>
      </w:pPr>
    </w:p>
    <w:p w14:paraId="7AAED798" w14:textId="77777777" w:rsidR="00A63586" w:rsidRDefault="00A63586" w:rsidP="000C201D">
      <w:pPr>
        <w:spacing w:line="360" w:lineRule="auto"/>
      </w:pPr>
    </w:p>
    <w:p w14:paraId="2091E81E" w14:textId="77777777" w:rsidR="0033201E" w:rsidRDefault="0033201E" w:rsidP="000C201D">
      <w:pPr>
        <w:spacing w:line="360" w:lineRule="auto"/>
      </w:pPr>
    </w:p>
    <w:sectPr w:rsidR="0033201E" w:rsidSect="00430D68">
      <w:headerReference w:type="default" r:id="rId7"/>
      <w:pgSz w:w="12240" w:h="15840"/>
      <w:pgMar w:top="1440" w:right="5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83FAB" w14:textId="77777777" w:rsidR="00E906E5" w:rsidRDefault="00E906E5" w:rsidP="000C201D">
      <w:pPr>
        <w:spacing w:after="0" w:line="240" w:lineRule="auto"/>
      </w:pPr>
      <w:r>
        <w:separator/>
      </w:r>
    </w:p>
  </w:endnote>
  <w:endnote w:type="continuationSeparator" w:id="0">
    <w:p w14:paraId="0BEABA8B" w14:textId="77777777" w:rsidR="00E906E5" w:rsidRDefault="00E906E5" w:rsidP="000C2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C9BF2" w14:textId="77777777" w:rsidR="00E906E5" w:rsidRDefault="00E906E5" w:rsidP="000C201D">
      <w:pPr>
        <w:spacing w:after="0" w:line="240" w:lineRule="auto"/>
      </w:pPr>
      <w:r>
        <w:separator/>
      </w:r>
    </w:p>
  </w:footnote>
  <w:footnote w:type="continuationSeparator" w:id="0">
    <w:p w14:paraId="2286FAC4" w14:textId="77777777" w:rsidR="00E906E5" w:rsidRDefault="00E906E5" w:rsidP="000C2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8867C" w14:textId="77777777" w:rsidR="000C201D" w:rsidRDefault="000C2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07102"/>
    <w:multiLevelType w:val="hybridMultilevel"/>
    <w:tmpl w:val="66960E7C"/>
    <w:lvl w:ilvl="0" w:tplc="FB50DD18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13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01E"/>
    <w:rsid w:val="00016891"/>
    <w:rsid w:val="00072401"/>
    <w:rsid w:val="000C201D"/>
    <w:rsid w:val="002F440F"/>
    <w:rsid w:val="0033201E"/>
    <w:rsid w:val="00410890"/>
    <w:rsid w:val="00430D68"/>
    <w:rsid w:val="00473837"/>
    <w:rsid w:val="00497C1F"/>
    <w:rsid w:val="004F336D"/>
    <w:rsid w:val="005D66E3"/>
    <w:rsid w:val="005F4BBC"/>
    <w:rsid w:val="00682C12"/>
    <w:rsid w:val="006E01D2"/>
    <w:rsid w:val="006F1C07"/>
    <w:rsid w:val="007E23D3"/>
    <w:rsid w:val="00932A70"/>
    <w:rsid w:val="009458AF"/>
    <w:rsid w:val="009924D2"/>
    <w:rsid w:val="009F16B7"/>
    <w:rsid w:val="00A1709C"/>
    <w:rsid w:val="00A63586"/>
    <w:rsid w:val="00B044FC"/>
    <w:rsid w:val="00C426A4"/>
    <w:rsid w:val="00C63C1C"/>
    <w:rsid w:val="00C97CDD"/>
    <w:rsid w:val="00D65EEC"/>
    <w:rsid w:val="00DB7FF5"/>
    <w:rsid w:val="00DF23D1"/>
    <w:rsid w:val="00E33672"/>
    <w:rsid w:val="00E5536B"/>
    <w:rsid w:val="00E906E5"/>
    <w:rsid w:val="00FD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E0D41"/>
  <w15:docId w15:val="{05D3DD40-62BB-4AA8-B939-7C6AB2B4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3D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3D1"/>
    <w:pPr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0C2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01D"/>
  </w:style>
  <w:style w:type="paragraph" w:styleId="Footer">
    <w:name w:val="footer"/>
    <w:basedOn w:val="Normal"/>
    <w:link w:val="FooterChar"/>
    <w:uiPriority w:val="99"/>
    <w:unhideWhenUsed/>
    <w:rsid w:val="000C2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Surface Laptop 4 Ryz</cp:lastModifiedBy>
  <cp:revision>4</cp:revision>
  <dcterms:created xsi:type="dcterms:W3CDTF">2023-07-12T06:42:00Z</dcterms:created>
  <dcterms:modified xsi:type="dcterms:W3CDTF">2026-05-28T14:12:00Z</dcterms:modified>
</cp:coreProperties>
</file>