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AF" w:rsidRPr="00061DFB" w:rsidRDefault="00061DFB" w:rsidP="00195BAF">
      <w:pPr>
        <w:pStyle w:val="NoSpacing"/>
        <w:rPr>
          <w:rFonts w:ascii="Times New Roman" w:hAnsi="Times New Roman" w:cs="Times New Roman"/>
          <w:b/>
          <w:sz w:val="36"/>
          <w:szCs w:val="24"/>
        </w:rPr>
      </w:pPr>
      <w:r w:rsidRPr="00061DFB">
        <w:rPr>
          <w:rFonts w:ascii="Times New Roman" w:hAnsi="Times New Roman" w:cs="Times New Roman"/>
          <w:b/>
          <w:sz w:val="36"/>
          <w:szCs w:val="24"/>
        </w:rPr>
        <w:t>FORM FOUR END OF TERM 2 EXAMINATIONS</w:t>
      </w:r>
    </w:p>
    <w:p w:rsid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5BAF">
        <w:rPr>
          <w:rFonts w:ascii="Times New Roman" w:hAnsi="Times New Roman" w:cs="Times New Roman"/>
          <w:b/>
          <w:sz w:val="24"/>
          <w:szCs w:val="24"/>
        </w:rPr>
        <w:t>565/2</w:t>
      </w:r>
    </w:p>
    <w:p w:rsidR="00195BAF" w:rsidRP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5BAF">
        <w:rPr>
          <w:rFonts w:ascii="Times New Roman" w:hAnsi="Times New Roman" w:cs="Times New Roman"/>
          <w:b/>
          <w:sz w:val="24"/>
          <w:szCs w:val="24"/>
        </w:rPr>
        <w:t>BUSINESS STUDIES PAPER 2</w:t>
      </w:r>
    </w:p>
    <w:p w:rsidR="00195BAF" w:rsidRPr="00195BAF" w:rsidRDefault="00061DFB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2025</w:t>
      </w:r>
    </w:p>
    <w:p w:rsidR="00195BAF" w:rsidRP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5BA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NAME…………………………………………………..……….ADM NO…………….……</w:t>
      </w:r>
    </w:p>
    <w:p w:rsid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95BAF" w:rsidRP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5BAF">
        <w:rPr>
          <w:rFonts w:ascii="Times New Roman" w:hAnsi="Times New Roman" w:cs="Times New Roman"/>
          <w:b/>
          <w:sz w:val="24"/>
          <w:szCs w:val="24"/>
        </w:rPr>
        <w:t>SIGNATURE ………………………………….………………DATE……………...……….</w:t>
      </w:r>
    </w:p>
    <w:p w:rsid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95BAF" w:rsidRDefault="00195BAF" w:rsidP="00195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BAF" w:rsidRDefault="00195BAF" w:rsidP="00195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BAF" w:rsidRPr="00195BAF" w:rsidRDefault="00195BAF" w:rsidP="00195BA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5BAF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195BAF" w:rsidRDefault="00195BAF" w:rsidP="00195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BAF" w:rsidRPr="00195BAF" w:rsidRDefault="00195BAF" w:rsidP="00195BA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95BAF">
        <w:rPr>
          <w:rFonts w:ascii="Times New Roman" w:hAnsi="Times New Roman" w:cs="Times New Roman"/>
          <w:b/>
          <w:i/>
          <w:sz w:val="24"/>
          <w:szCs w:val="24"/>
        </w:rPr>
        <w:t xml:space="preserve">Instructions to candidates </w:t>
      </w:r>
    </w:p>
    <w:p w:rsidR="00195BAF" w:rsidRDefault="00195BAF" w:rsidP="00195B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admission number in the spaces, provided above</w:t>
      </w:r>
    </w:p>
    <w:p w:rsidR="00195BAF" w:rsidRDefault="00195BAF" w:rsidP="00195B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name of the examination in the spaces provided</w:t>
      </w:r>
    </w:p>
    <w:p w:rsidR="00195BAF" w:rsidRDefault="00195BAF" w:rsidP="00195B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six questions </w:t>
      </w:r>
    </w:p>
    <w:p w:rsidR="00195BAF" w:rsidRDefault="00195BAF" w:rsidP="00195B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FIVE questions </w:t>
      </w:r>
    </w:p>
    <w:p w:rsidR="00195BAF" w:rsidRDefault="00195BAF" w:rsidP="00195B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questions carry equal marks </w:t>
      </w:r>
    </w:p>
    <w:p w:rsidR="00195BAF" w:rsidRDefault="00195BAF" w:rsidP="00195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BAF" w:rsidRDefault="00195BAF" w:rsidP="00195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600C" w:rsidRDefault="00896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195BAF" w:rsidRDefault="00195BAF" w:rsidP="00195B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BAF" w:rsidRDefault="00C8601E" w:rsidP="00C860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features that differentiate a public limited company from a partnership form of Business (10mks</w:t>
      </w:r>
      <w:r w:rsidR="009F497F">
        <w:rPr>
          <w:rFonts w:ascii="Times New Roman" w:hAnsi="Times New Roman" w:cs="Times New Roman"/>
          <w:sz w:val="24"/>
          <w:szCs w:val="24"/>
        </w:rPr>
        <w:t>)</w:t>
      </w:r>
    </w:p>
    <w:p w:rsidR="00C8601E" w:rsidRDefault="00C8601E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five factors that an entrepreneur would consider when evaluating a business</w:t>
      </w:r>
      <w:r w:rsidR="000976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idea (10mks)</w:t>
      </w:r>
    </w:p>
    <w:p w:rsidR="00C8601E" w:rsidRPr="0089600C" w:rsidRDefault="00C8601E" w:rsidP="000976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600C">
        <w:rPr>
          <w:rFonts w:ascii="Times New Roman" w:hAnsi="Times New Roman" w:cs="Times New Roman"/>
          <w:sz w:val="24"/>
          <w:szCs w:val="24"/>
        </w:rPr>
        <w:t xml:space="preserve">(a) Explain five challenges that may be experienced by a country whose population is </w:t>
      </w:r>
      <w:r w:rsidR="00097687" w:rsidRPr="0089600C">
        <w:rPr>
          <w:rFonts w:ascii="Times New Roman" w:hAnsi="Times New Roman" w:cs="Times New Roman"/>
          <w:sz w:val="24"/>
          <w:szCs w:val="24"/>
        </w:rPr>
        <w:t xml:space="preserve">  </w:t>
      </w:r>
      <w:r w:rsidRPr="0089600C">
        <w:rPr>
          <w:rFonts w:ascii="Times New Roman" w:hAnsi="Times New Roman" w:cs="Times New Roman"/>
          <w:sz w:val="24"/>
          <w:szCs w:val="24"/>
        </w:rPr>
        <w:t>made up of large population of young people.  (10mks)</w:t>
      </w:r>
    </w:p>
    <w:p w:rsidR="00097687" w:rsidRDefault="00C8601E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As at 1</w:t>
      </w:r>
      <w:r w:rsidRPr="00C860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</w:t>
      </w:r>
      <w:r w:rsidR="009F497F">
        <w:rPr>
          <w:rFonts w:ascii="Times New Roman" w:hAnsi="Times New Roman" w:cs="Times New Roman"/>
          <w:sz w:val="24"/>
          <w:szCs w:val="24"/>
        </w:rPr>
        <w:t xml:space="preserve">ary 2024, the cash Book of </w:t>
      </w:r>
      <w:proofErr w:type="spellStart"/>
      <w:r w:rsidR="009F497F">
        <w:rPr>
          <w:rFonts w:ascii="Times New Roman" w:hAnsi="Times New Roman" w:cs="Times New Roman"/>
          <w:sz w:val="24"/>
          <w:szCs w:val="24"/>
        </w:rPr>
        <w:t>Rah</w:t>
      </w:r>
      <w:r>
        <w:rPr>
          <w:rFonts w:ascii="Times New Roman" w:hAnsi="Times New Roman" w:cs="Times New Roman"/>
          <w:sz w:val="24"/>
          <w:szCs w:val="24"/>
        </w:rPr>
        <w:t>is</w:t>
      </w:r>
      <w:r w:rsidR="009F497F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showed the following </w:t>
      </w:r>
    </w:p>
    <w:p w:rsidR="00C8601E" w:rsidRDefault="00097687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8601E">
        <w:rPr>
          <w:rFonts w:ascii="Times New Roman" w:hAnsi="Times New Roman" w:cs="Times New Roman"/>
          <w:sz w:val="24"/>
          <w:szCs w:val="24"/>
        </w:rPr>
        <w:t>balances</w:t>
      </w:r>
      <w:proofErr w:type="gramEnd"/>
      <w:r w:rsidR="00C8601E">
        <w:rPr>
          <w:rFonts w:ascii="Times New Roman" w:hAnsi="Times New Roman" w:cs="Times New Roman"/>
          <w:sz w:val="24"/>
          <w:szCs w:val="24"/>
        </w:rPr>
        <w:t xml:space="preserve"> cash </w:t>
      </w:r>
      <w:proofErr w:type="spellStart"/>
      <w:r w:rsidR="00C8601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C8601E">
        <w:rPr>
          <w:rFonts w:ascii="Times New Roman" w:hAnsi="Times New Roman" w:cs="Times New Roman"/>
          <w:sz w:val="24"/>
          <w:szCs w:val="24"/>
        </w:rPr>
        <w:t xml:space="preserve"> 10,000 and bank overdraft sh. 4,300</w:t>
      </w:r>
    </w:p>
    <w:p w:rsidR="00C8601E" w:rsidRDefault="00C8601E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8601E" w:rsidRDefault="00C8601E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month the following transactions took place </w:t>
      </w:r>
    </w:p>
    <w:p w:rsidR="00C8601E" w:rsidRDefault="00C8601E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3/1/24</w:t>
      </w:r>
      <w:r w:rsidRPr="009F49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settled her account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8,000 by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sh. 7,500</w:t>
      </w:r>
    </w:p>
    <w:p w:rsidR="00C8601E" w:rsidRDefault="00C8601E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6/1/24</w:t>
      </w:r>
      <w:r w:rsidRPr="009F49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Paid rent in cash 4,000</w:t>
      </w:r>
    </w:p>
    <w:p w:rsidR="00C8601E" w:rsidRDefault="00C8601E" w:rsidP="00C860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 xml:space="preserve"> 10/1/24</w:t>
      </w:r>
      <w:r>
        <w:rPr>
          <w:rFonts w:ascii="Times New Roman" w:hAnsi="Times New Roman" w:cs="Times New Roman"/>
          <w:sz w:val="24"/>
          <w:szCs w:val="24"/>
        </w:rPr>
        <w:tab/>
        <w:t xml:space="preserve">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3,000 into the business bank account from the cash till</w:t>
      </w:r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15/1/24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Settled </w:t>
      </w:r>
      <w:proofErr w:type="spellStart"/>
      <w:r>
        <w:rPr>
          <w:rFonts w:ascii="Times New Roman" w:hAnsi="Times New Roman" w:cs="Times New Roman"/>
          <w:sz w:val="24"/>
          <w:szCs w:val="24"/>
        </w:rPr>
        <w:t>Woza’s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10,000 after a cash discount of 1%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18/1/24</w:t>
      </w:r>
      <w:r>
        <w:rPr>
          <w:rFonts w:ascii="Times New Roman" w:hAnsi="Times New Roman" w:cs="Times New Roman"/>
          <w:sz w:val="24"/>
          <w:szCs w:val="24"/>
        </w:rPr>
        <w:tab/>
        <w:t xml:space="preserve">Deposited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14,000 in the bank from private sources</w:t>
      </w:r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21/1/24</w:t>
      </w:r>
      <w:r w:rsidR="009F497F">
        <w:rPr>
          <w:rFonts w:ascii="Times New Roman" w:hAnsi="Times New Roman" w:cs="Times New Roman"/>
          <w:sz w:val="24"/>
          <w:szCs w:val="24"/>
        </w:rPr>
        <w:tab/>
        <w:t>Cash sales Sh. 6,000</w:t>
      </w:r>
    </w:p>
    <w:p w:rsidR="009F497F" w:rsidRDefault="009F497F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23/1/24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Credit sales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Kim 5,000</w:t>
      </w:r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24/1/24</w:t>
      </w:r>
      <w:r>
        <w:rPr>
          <w:rFonts w:ascii="Times New Roman" w:hAnsi="Times New Roman" w:cs="Times New Roman"/>
          <w:sz w:val="24"/>
          <w:szCs w:val="24"/>
        </w:rPr>
        <w:tab/>
        <w:t xml:space="preserve">Albert a debtor settled his account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4,000 having been allowed a discount of 20%</w:t>
      </w:r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26/1/24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Purchased furniture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2,600 paying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28/1/24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Received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3,600 cash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Njeri</w:t>
      </w:r>
      <w:proofErr w:type="spellEnd"/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9F497F">
        <w:rPr>
          <w:rFonts w:ascii="Times New Roman" w:hAnsi="Times New Roman" w:cs="Times New Roman"/>
          <w:b/>
          <w:sz w:val="24"/>
          <w:szCs w:val="24"/>
        </w:rPr>
        <w:t>30/1/24</w:t>
      </w:r>
      <w:r>
        <w:rPr>
          <w:rFonts w:ascii="Times New Roman" w:hAnsi="Times New Roman" w:cs="Times New Roman"/>
          <w:sz w:val="24"/>
          <w:szCs w:val="24"/>
        </w:rPr>
        <w:tab/>
        <w:t xml:space="preserve">Banked all the cash except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1,000</w:t>
      </w:r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</w:p>
    <w:p w:rsidR="00C8601E" w:rsidRPr="009F497F" w:rsidRDefault="00C8601E" w:rsidP="00C8601E">
      <w:pPr>
        <w:pStyle w:val="NoSpacing"/>
        <w:ind w:left="2160" w:hanging="1440"/>
        <w:rPr>
          <w:rFonts w:ascii="Times New Roman" w:hAnsi="Times New Roman" w:cs="Times New Roman"/>
          <w:b/>
          <w:i/>
          <w:sz w:val="24"/>
          <w:szCs w:val="24"/>
        </w:rPr>
      </w:pPr>
      <w:r w:rsidRPr="009F497F">
        <w:rPr>
          <w:rFonts w:ascii="Times New Roman" w:hAnsi="Times New Roman" w:cs="Times New Roman"/>
          <w:b/>
          <w:i/>
          <w:sz w:val="24"/>
          <w:szCs w:val="24"/>
        </w:rPr>
        <w:t xml:space="preserve">Required </w:t>
      </w:r>
    </w:p>
    <w:p w:rsidR="00C8601E" w:rsidRDefault="00C8601E" w:rsidP="00C8601E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 three column cash book duly </w:t>
      </w:r>
      <w:proofErr w:type="gramStart"/>
      <w:r>
        <w:rPr>
          <w:rFonts w:ascii="Times New Roman" w:hAnsi="Times New Roman" w:cs="Times New Roman"/>
          <w:sz w:val="24"/>
          <w:szCs w:val="24"/>
        </w:rPr>
        <w:t>balanced  (</w:t>
      </w:r>
      <w:proofErr w:type="gramEnd"/>
      <w:r>
        <w:rPr>
          <w:rFonts w:ascii="Times New Roman" w:hAnsi="Times New Roman" w:cs="Times New Roman"/>
          <w:sz w:val="24"/>
          <w:szCs w:val="24"/>
        </w:rPr>
        <w:t>10mks)</w:t>
      </w:r>
    </w:p>
    <w:p w:rsidR="00097687" w:rsidRDefault="009F497F" w:rsidP="00C860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Sam operates a flee</w:t>
      </w:r>
      <w:r w:rsidR="00E734CF">
        <w:rPr>
          <w:rFonts w:ascii="Times New Roman" w:hAnsi="Times New Roman" w:cs="Times New Roman"/>
          <w:sz w:val="24"/>
          <w:szCs w:val="24"/>
        </w:rPr>
        <w:t xml:space="preserve">t of taxis vehicles in Nairobi.  Explain five possible risks he can </w:t>
      </w:r>
      <w:r w:rsidR="00097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1E" w:rsidRDefault="00097687" w:rsidP="0009768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734CF">
        <w:rPr>
          <w:rFonts w:ascii="Times New Roman" w:hAnsi="Times New Roman" w:cs="Times New Roman"/>
          <w:sz w:val="24"/>
          <w:szCs w:val="24"/>
        </w:rPr>
        <w:t>insure</w:t>
      </w:r>
      <w:proofErr w:type="gramEnd"/>
      <w:r w:rsidR="00E734CF">
        <w:rPr>
          <w:rFonts w:ascii="Times New Roman" w:hAnsi="Times New Roman" w:cs="Times New Roman"/>
          <w:sz w:val="24"/>
          <w:szCs w:val="24"/>
        </w:rPr>
        <w:t xml:space="preserve"> his business against (10mks)</w:t>
      </w:r>
    </w:p>
    <w:p w:rsidR="00097687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five circumstances that would influence a producer to use wholesalers in </w:t>
      </w:r>
    </w:p>
    <w:p w:rsidR="00E734CF" w:rsidRDefault="00097687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734CF">
        <w:rPr>
          <w:rFonts w:ascii="Times New Roman" w:hAnsi="Times New Roman" w:cs="Times New Roman"/>
          <w:sz w:val="24"/>
          <w:szCs w:val="24"/>
        </w:rPr>
        <w:t>distributing</w:t>
      </w:r>
      <w:proofErr w:type="gramEnd"/>
      <w:r w:rsidR="00E734CF">
        <w:rPr>
          <w:rFonts w:ascii="Times New Roman" w:hAnsi="Times New Roman" w:cs="Times New Roman"/>
          <w:sz w:val="24"/>
          <w:szCs w:val="24"/>
        </w:rPr>
        <w:t xml:space="preserve"> farm produce (10mks)</w:t>
      </w:r>
    </w:p>
    <w:p w:rsidR="00C8601E" w:rsidRDefault="00AD49B5" w:rsidP="00C860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importance</w:t>
      </w:r>
      <w:r w:rsidR="00E734CF">
        <w:rPr>
          <w:rFonts w:ascii="Times New Roman" w:hAnsi="Times New Roman" w:cs="Times New Roman"/>
          <w:sz w:val="24"/>
          <w:szCs w:val="24"/>
        </w:rPr>
        <w:t xml:space="preserve"> of an effective filing system in an office (10mks)</w:t>
      </w:r>
    </w:p>
    <w:p w:rsidR="00097687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five factors that could cause increase in quantities of cabbages supplied in the </w:t>
      </w:r>
    </w:p>
    <w:p w:rsidR="00E734CF" w:rsidRDefault="00097687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734CF">
        <w:rPr>
          <w:rFonts w:ascii="Times New Roman" w:hAnsi="Times New Roman" w:cs="Times New Roman"/>
          <w:sz w:val="24"/>
          <w:szCs w:val="24"/>
        </w:rPr>
        <w:t>market  (</w:t>
      </w:r>
      <w:proofErr w:type="gramEnd"/>
      <w:r w:rsidR="00E734CF">
        <w:rPr>
          <w:rFonts w:ascii="Times New Roman" w:hAnsi="Times New Roman" w:cs="Times New Roman"/>
          <w:sz w:val="24"/>
          <w:szCs w:val="24"/>
        </w:rPr>
        <w:t>10mks)</w:t>
      </w:r>
    </w:p>
    <w:p w:rsidR="00097687" w:rsidRDefault="00E734CF" w:rsidP="00C860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</w:t>
      </w:r>
      <w:r w:rsidR="00AD49B5">
        <w:rPr>
          <w:rFonts w:ascii="Times New Roman" w:hAnsi="Times New Roman" w:cs="Times New Roman"/>
          <w:sz w:val="24"/>
          <w:szCs w:val="24"/>
        </w:rPr>
        <w:t>ain five service</w:t>
      </w:r>
      <w:r>
        <w:rPr>
          <w:rFonts w:ascii="Times New Roman" w:hAnsi="Times New Roman" w:cs="Times New Roman"/>
          <w:sz w:val="24"/>
          <w:szCs w:val="24"/>
        </w:rPr>
        <w:t xml:space="preserve">s that Central Bank of Kenya may offer as a banker to </w:t>
      </w:r>
    </w:p>
    <w:p w:rsidR="00C8601E" w:rsidRDefault="00097687" w:rsidP="0009768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34CF">
        <w:rPr>
          <w:rFonts w:ascii="Times New Roman" w:hAnsi="Times New Roman" w:cs="Times New Roman"/>
          <w:sz w:val="24"/>
          <w:szCs w:val="24"/>
        </w:rPr>
        <w:t>Commercial Bank   (10mks)</w:t>
      </w: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</w:t>
      </w:r>
      <w:r w:rsidR="00AD49B5">
        <w:rPr>
          <w:rFonts w:ascii="Times New Roman" w:hAnsi="Times New Roman" w:cs="Times New Roman"/>
          <w:sz w:val="24"/>
          <w:szCs w:val="24"/>
        </w:rPr>
        <w:t>xplain five benefits that Kenya may enjoy as a member of E</w:t>
      </w:r>
      <w:r>
        <w:rPr>
          <w:rFonts w:ascii="Times New Roman" w:hAnsi="Times New Roman" w:cs="Times New Roman"/>
          <w:sz w:val="24"/>
          <w:szCs w:val="24"/>
        </w:rPr>
        <w:t>ast African community (10mks)</w:t>
      </w:r>
    </w:p>
    <w:p w:rsidR="00C8601E" w:rsidRDefault="00E734CF" w:rsidP="00C860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features of a less developed country (10mks)</w:t>
      </w: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 following trial balance was extracted from the books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as at 31</w:t>
      </w:r>
      <w:r w:rsidRPr="00E734C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2024 </w:t>
      </w: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600C" w:rsidRDefault="00896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734CF" w:rsidRPr="00E734CF" w:rsidRDefault="00E734CF" w:rsidP="00E734CF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34CF">
        <w:rPr>
          <w:rFonts w:ascii="Times New Roman" w:hAnsi="Times New Roman" w:cs="Times New Roman"/>
          <w:b/>
          <w:sz w:val="24"/>
          <w:szCs w:val="24"/>
        </w:rPr>
        <w:t>Kabuta</w:t>
      </w:r>
      <w:proofErr w:type="spellEnd"/>
      <w:r w:rsidRPr="00E734CF">
        <w:rPr>
          <w:rFonts w:ascii="Times New Roman" w:hAnsi="Times New Roman" w:cs="Times New Roman"/>
          <w:b/>
          <w:sz w:val="24"/>
          <w:szCs w:val="24"/>
        </w:rPr>
        <w:t xml:space="preserve"> Traders </w:t>
      </w:r>
    </w:p>
    <w:p w:rsidR="00E734CF" w:rsidRPr="00E734CF" w:rsidRDefault="00E734CF" w:rsidP="00E734C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34CF">
        <w:rPr>
          <w:rFonts w:ascii="Times New Roman" w:hAnsi="Times New Roman" w:cs="Times New Roman"/>
          <w:b/>
          <w:sz w:val="24"/>
          <w:szCs w:val="24"/>
        </w:rPr>
        <w:tab/>
      </w:r>
      <w:r w:rsidRPr="00E734CF">
        <w:rPr>
          <w:rFonts w:ascii="Times New Roman" w:hAnsi="Times New Roman" w:cs="Times New Roman"/>
          <w:b/>
          <w:sz w:val="24"/>
          <w:szCs w:val="24"/>
        </w:rPr>
        <w:tab/>
      </w:r>
      <w:r w:rsidRPr="00E734CF">
        <w:rPr>
          <w:rFonts w:ascii="Times New Roman" w:hAnsi="Times New Roman" w:cs="Times New Roman"/>
          <w:b/>
          <w:sz w:val="24"/>
          <w:szCs w:val="24"/>
        </w:rPr>
        <w:tab/>
        <w:t xml:space="preserve">Trial Balance </w:t>
      </w:r>
    </w:p>
    <w:p w:rsidR="00E734CF" w:rsidRPr="00E734CF" w:rsidRDefault="00E734CF" w:rsidP="00E734C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34CF">
        <w:rPr>
          <w:rFonts w:ascii="Times New Roman" w:hAnsi="Times New Roman" w:cs="Times New Roman"/>
          <w:b/>
          <w:sz w:val="24"/>
          <w:szCs w:val="24"/>
        </w:rPr>
        <w:tab/>
      </w:r>
      <w:r w:rsidRPr="00E734CF">
        <w:rPr>
          <w:rFonts w:ascii="Times New Roman" w:hAnsi="Times New Roman" w:cs="Times New Roman"/>
          <w:b/>
          <w:sz w:val="24"/>
          <w:szCs w:val="24"/>
        </w:rPr>
        <w:tab/>
        <w:t>As at 31</w:t>
      </w:r>
      <w:r w:rsidRPr="00E734C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734CF">
        <w:rPr>
          <w:rFonts w:ascii="Times New Roman" w:hAnsi="Times New Roman" w:cs="Times New Roman"/>
          <w:b/>
          <w:sz w:val="24"/>
          <w:szCs w:val="24"/>
        </w:rPr>
        <w:t xml:space="preserve"> December 2024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896"/>
        <w:gridCol w:w="2824"/>
      </w:tblGrid>
      <w:tr w:rsidR="00E734CF" w:rsidTr="00E734CF">
        <w:tc>
          <w:tcPr>
            <w:tcW w:w="2910" w:type="dxa"/>
          </w:tcPr>
          <w:p w:rsidR="00E734CF" w:rsidRPr="00E734CF" w:rsidRDefault="00E734CF" w:rsidP="00E734C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Details </w:t>
            </w:r>
          </w:p>
        </w:tc>
        <w:tc>
          <w:tcPr>
            <w:tcW w:w="2896" w:type="dxa"/>
          </w:tcPr>
          <w:p w:rsidR="00E734CF" w:rsidRPr="00E734CF" w:rsidRDefault="00E734CF" w:rsidP="00E734C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4CF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2824" w:type="dxa"/>
          </w:tcPr>
          <w:p w:rsidR="00E734CF" w:rsidRPr="00E734CF" w:rsidRDefault="00E734CF" w:rsidP="00E734C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CF">
              <w:rPr>
                <w:rFonts w:ascii="Times New Roman" w:hAnsi="Times New Roman" w:cs="Times New Roman"/>
                <w:b/>
                <w:sz w:val="24"/>
                <w:szCs w:val="24"/>
              </w:rPr>
              <w:t>Cr</w:t>
            </w: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Returns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178,000</w:t>
            </w: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Machinery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Carriage inwards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Carriage outwards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(1</w:t>
            </w:r>
            <w:r w:rsidRPr="00E734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 2024)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Expenses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CF" w:rsidTr="00E734CF">
        <w:tc>
          <w:tcPr>
            <w:tcW w:w="2910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1,268,000</w:t>
            </w:r>
          </w:p>
        </w:tc>
        <w:tc>
          <w:tcPr>
            <w:tcW w:w="2824" w:type="dxa"/>
          </w:tcPr>
          <w:p w:rsidR="00E734CF" w:rsidRDefault="00E734CF" w:rsidP="00E734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1,268,000</w:t>
            </w:r>
          </w:p>
        </w:tc>
      </w:tr>
    </w:tbl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on 31</w:t>
      </w:r>
      <w:r w:rsidRPr="00E734C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2024 was valued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135,000</w:t>
      </w: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734CF" w:rsidRPr="00AD49B5" w:rsidRDefault="00E734CF" w:rsidP="00E734CF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49B5">
        <w:rPr>
          <w:rFonts w:ascii="Times New Roman" w:hAnsi="Times New Roman" w:cs="Times New Roman"/>
          <w:b/>
          <w:i/>
          <w:sz w:val="24"/>
          <w:szCs w:val="24"/>
        </w:rPr>
        <w:t xml:space="preserve">Required </w:t>
      </w:r>
    </w:p>
    <w:p w:rsidR="00E734CF" w:rsidRDefault="00E734CF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Trading profit and Loss account for the year ended 31</w:t>
      </w:r>
      <w:r w:rsidRPr="00E734C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</w:t>
      </w:r>
      <w:proofErr w:type="gramStart"/>
      <w:r>
        <w:rPr>
          <w:rFonts w:ascii="Times New Roman" w:hAnsi="Times New Roman" w:cs="Times New Roman"/>
          <w:sz w:val="24"/>
          <w:szCs w:val="24"/>
        </w:rPr>
        <w:t>2024  (</w:t>
      </w:r>
      <w:proofErr w:type="gramEnd"/>
      <w:r>
        <w:rPr>
          <w:rFonts w:ascii="Times New Roman" w:hAnsi="Times New Roman" w:cs="Times New Roman"/>
          <w:sz w:val="24"/>
          <w:szCs w:val="24"/>
        </w:rPr>
        <w:t>10mks)</w:t>
      </w:r>
    </w:p>
    <w:p w:rsidR="00C8601E" w:rsidRPr="00195BAF" w:rsidRDefault="00C8601E" w:rsidP="00E734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C8601E" w:rsidRPr="00195BAF" w:rsidSect="0089600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EF7" w:rsidRDefault="00734EF7" w:rsidP="00061DFB">
      <w:pPr>
        <w:spacing w:after="0" w:line="240" w:lineRule="auto"/>
      </w:pPr>
      <w:r>
        <w:separator/>
      </w:r>
    </w:p>
  </w:endnote>
  <w:endnote w:type="continuationSeparator" w:id="0">
    <w:p w:rsidR="00734EF7" w:rsidRDefault="00734EF7" w:rsidP="0006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916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1DFB" w:rsidRDefault="00061D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1DFB" w:rsidRDefault="00061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EF7" w:rsidRDefault="00734EF7" w:rsidP="00061DFB">
      <w:pPr>
        <w:spacing w:after="0" w:line="240" w:lineRule="auto"/>
      </w:pPr>
      <w:r>
        <w:separator/>
      </w:r>
    </w:p>
  </w:footnote>
  <w:footnote w:type="continuationSeparator" w:id="0">
    <w:p w:rsidR="00734EF7" w:rsidRDefault="00734EF7" w:rsidP="0006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23736"/>
    <w:multiLevelType w:val="hybridMultilevel"/>
    <w:tmpl w:val="429A9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4706"/>
    <w:multiLevelType w:val="hybridMultilevel"/>
    <w:tmpl w:val="53FC66BA"/>
    <w:lvl w:ilvl="0" w:tplc="89D63D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AF"/>
    <w:rsid w:val="00061DFB"/>
    <w:rsid w:val="00097687"/>
    <w:rsid w:val="00195BAF"/>
    <w:rsid w:val="00734EF7"/>
    <w:rsid w:val="007D30F7"/>
    <w:rsid w:val="0089600C"/>
    <w:rsid w:val="009F497F"/>
    <w:rsid w:val="00AD49B5"/>
    <w:rsid w:val="00C0190A"/>
    <w:rsid w:val="00C8601E"/>
    <w:rsid w:val="00CF0650"/>
    <w:rsid w:val="00E7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FB1A1-8C17-48E4-996F-8FBD85EB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BAF"/>
    <w:pPr>
      <w:spacing w:after="0" w:line="240" w:lineRule="auto"/>
    </w:pPr>
  </w:style>
  <w:style w:type="table" w:styleId="TableGrid">
    <w:name w:val="Table Grid"/>
    <w:basedOn w:val="TableNormal"/>
    <w:uiPriority w:val="39"/>
    <w:rsid w:val="00E7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DFB"/>
  </w:style>
  <w:style w:type="paragraph" w:styleId="Footer">
    <w:name w:val="footer"/>
    <w:basedOn w:val="Normal"/>
    <w:link w:val="FooterChar"/>
    <w:uiPriority w:val="99"/>
    <w:unhideWhenUsed/>
    <w:rsid w:val="0006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0424-552E-4C16-BE26-EF7C3FA4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Sana</cp:lastModifiedBy>
  <cp:revision>8</cp:revision>
  <dcterms:created xsi:type="dcterms:W3CDTF">2025-07-02T10:48:00Z</dcterms:created>
  <dcterms:modified xsi:type="dcterms:W3CDTF">2025-07-06T08:44:00Z</dcterms:modified>
</cp:coreProperties>
</file>