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97" w:rsidRPr="00394C97" w:rsidRDefault="00394C97" w:rsidP="00394C9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394C97">
        <w:rPr>
          <w:rFonts w:ascii="Times New Roman" w:hAnsi="Times New Roman" w:cs="Times New Roman"/>
          <w:b/>
          <w:sz w:val="48"/>
          <w:szCs w:val="24"/>
        </w:rPr>
        <w:t>MARKING SCHEME</w:t>
      </w:r>
    </w:p>
    <w:p w:rsidR="00394C97" w:rsidRPr="00E01048" w:rsidRDefault="00394C97" w:rsidP="00394C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048">
        <w:rPr>
          <w:rFonts w:ascii="Times New Roman" w:hAnsi="Times New Roman" w:cs="Times New Roman"/>
          <w:b/>
          <w:sz w:val="24"/>
          <w:szCs w:val="24"/>
        </w:rPr>
        <w:t>231/1</w:t>
      </w:r>
    </w:p>
    <w:p w:rsidR="00394C97" w:rsidRPr="00E01048" w:rsidRDefault="00394C97" w:rsidP="00394C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048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394C97" w:rsidRPr="00E01048" w:rsidRDefault="00394C97" w:rsidP="00394C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048"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394C97" w:rsidRDefault="00394C97" w:rsidP="00394C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1048">
        <w:rPr>
          <w:rFonts w:ascii="Times New Roman" w:hAnsi="Times New Roman" w:cs="Times New Roman"/>
          <w:b/>
          <w:sz w:val="24"/>
          <w:szCs w:val="24"/>
        </w:rPr>
        <w:t>THEORY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C97" w:rsidRDefault="00394C97" w:rsidP="00394C9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94C97" w:rsidRPr="00E01048" w:rsidRDefault="00394C97" w:rsidP="00394C9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365760</wp:posOffset>
            </wp:positionV>
            <wp:extent cx="1790700" cy="1171575"/>
            <wp:effectExtent l="19050" t="0" r="0" b="0"/>
            <wp:wrapTight wrapText="bothSides">
              <wp:wrapPolygon edited="0">
                <wp:start x="-230" y="0"/>
                <wp:lineTo x="-230" y="21424"/>
                <wp:lineTo x="21600" y="21424"/>
                <wp:lineTo x="21600" y="0"/>
                <wp:lineTo x="-230" y="0"/>
              </wp:wrapPolygon>
            </wp:wrapTight>
            <wp:docPr id="7" name="Picture 7" descr="C:\Users\MOI SIONGIROI\AppData\Local\Microsoft\Windows\INetCache\Content.Word\IMG-202106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I SIONGIROI\AppData\Local\Microsoft\Windows\INetCache\Content.Word\IMG-20210614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1048">
        <w:rPr>
          <w:rFonts w:ascii="Times New Roman" w:hAnsi="Times New Roman" w:cs="Times New Roman"/>
          <w:b/>
          <w:sz w:val="48"/>
          <w:szCs w:val="24"/>
        </w:rPr>
        <w:t>EAGLE II JOINT EXAMINATION</w:t>
      </w:r>
    </w:p>
    <w:p w:rsidR="00394C97" w:rsidRDefault="00394C97" w:rsidP="00394C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C97" w:rsidRDefault="00394C97" w:rsidP="00394C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C97" w:rsidRDefault="00394C97" w:rsidP="00394C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C97" w:rsidRDefault="00394C97" w:rsidP="00394C9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C97" w:rsidRDefault="00394C97" w:rsidP="00394C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the structure of the cell that perform the following function-: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94C97" w:rsidRDefault="00394C97" w:rsidP="00394C9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Regulate exchange of substances in and out of the nucleus </w:t>
      </w:r>
    </w:p>
    <w:p w:rsidR="00394C97" w:rsidRPr="00394C97" w:rsidRDefault="00231595" w:rsidP="00154C0D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Reject </w:t>
      </w:r>
      <w:r w:rsidR="00394C97" w:rsidRPr="00394C97">
        <w:rPr>
          <w:rFonts w:ascii="Times New Roman" w:hAnsi="Times New Roman" w:cs="Times New Roman"/>
          <w:b/>
          <w:sz w:val="24"/>
          <w:szCs w:val="24"/>
        </w:rPr>
        <w:t>Nuclear membrane</w:t>
      </w:r>
      <w:r>
        <w:rPr>
          <w:rFonts w:ascii="Times New Roman" w:hAnsi="Times New Roman" w:cs="Times New Roman"/>
          <w:b/>
          <w:sz w:val="24"/>
          <w:szCs w:val="24"/>
        </w:rPr>
        <w:t>, cell membrane.</w:t>
      </w:r>
      <w:r w:rsidR="00394C97" w:rsidRPr="00394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C0D" w:rsidRDefault="00394C97" w:rsidP="00154C0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Synthesis of ribosomes </w:t>
      </w:r>
      <w:r w:rsidR="00A15CC8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394C97" w:rsidRPr="00394C97" w:rsidRDefault="00394C97" w:rsidP="00154C0D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C97">
        <w:rPr>
          <w:rFonts w:ascii="Times New Roman" w:hAnsi="Times New Roman" w:cs="Times New Roman"/>
          <w:b/>
          <w:sz w:val="24"/>
          <w:szCs w:val="24"/>
        </w:rPr>
        <w:t xml:space="preserve">Nucleolus </w:t>
      </w:r>
    </w:p>
    <w:p w:rsidR="00394C97" w:rsidRPr="006A4827" w:rsidRDefault="00394C97" w:rsidP="00394C9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followings apparatus in collecting and observing specimens</w:t>
      </w:r>
      <w:r>
        <w:rPr>
          <w:rFonts w:ascii="Times New Roman" w:hAnsi="Times New Roman" w:cs="Times New Roman"/>
          <w:sz w:val="24"/>
          <w:szCs w:val="24"/>
        </w:rPr>
        <w:tab/>
      </w:r>
      <w:r w:rsidRPr="006A4827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394C97" w:rsidRPr="00231595" w:rsidRDefault="00394C97" w:rsidP="00394C9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595">
        <w:rPr>
          <w:rFonts w:ascii="Times New Roman" w:hAnsi="Times New Roman" w:cs="Times New Roman"/>
          <w:b/>
          <w:sz w:val="24"/>
          <w:szCs w:val="24"/>
        </w:rPr>
        <w:t xml:space="preserve">Pooter </w:t>
      </w:r>
      <w:r w:rsidR="00A15CC8" w:rsidRPr="00231595">
        <w:rPr>
          <w:rFonts w:ascii="Times New Roman" w:hAnsi="Times New Roman" w:cs="Times New Roman"/>
          <w:b/>
          <w:sz w:val="24"/>
          <w:szCs w:val="24"/>
        </w:rPr>
        <w:t xml:space="preserve"> :- </w:t>
      </w:r>
      <w:r w:rsidRPr="00231595">
        <w:rPr>
          <w:rFonts w:ascii="Times New Roman" w:hAnsi="Times New Roman" w:cs="Times New Roman"/>
          <w:b/>
          <w:sz w:val="24"/>
          <w:szCs w:val="24"/>
        </w:rPr>
        <w:t>Used for sucking small animals</w:t>
      </w:r>
      <w:r w:rsidR="00231595" w:rsidRPr="00231595">
        <w:rPr>
          <w:rFonts w:ascii="Times New Roman" w:hAnsi="Times New Roman" w:cs="Times New Roman"/>
          <w:b/>
          <w:sz w:val="24"/>
          <w:szCs w:val="24"/>
        </w:rPr>
        <w:t xml:space="preserve"> from rock surfaces or bark of t</w:t>
      </w:r>
      <w:r w:rsidRPr="00231595">
        <w:rPr>
          <w:rFonts w:ascii="Times New Roman" w:hAnsi="Times New Roman" w:cs="Times New Roman"/>
          <w:b/>
          <w:sz w:val="24"/>
          <w:szCs w:val="24"/>
        </w:rPr>
        <w:t xml:space="preserve">rees </w:t>
      </w:r>
    </w:p>
    <w:p w:rsidR="00394C97" w:rsidRPr="00231595" w:rsidRDefault="00394C97" w:rsidP="00394C9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595">
        <w:rPr>
          <w:rFonts w:ascii="Times New Roman" w:hAnsi="Times New Roman" w:cs="Times New Roman"/>
          <w:b/>
          <w:sz w:val="24"/>
          <w:szCs w:val="24"/>
        </w:rPr>
        <w:t xml:space="preserve">Abait trap </w:t>
      </w:r>
      <w:r w:rsidR="00A15CC8" w:rsidRPr="00231595">
        <w:rPr>
          <w:rFonts w:ascii="Times New Roman" w:hAnsi="Times New Roman" w:cs="Times New Roman"/>
          <w:b/>
          <w:sz w:val="24"/>
          <w:szCs w:val="24"/>
        </w:rPr>
        <w:t xml:space="preserve">:- </w:t>
      </w:r>
      <w:r w:rsidRPr="00231595">
        <w:rPr>
          <w:rFonts w:ascii="Times New Roman" w:hAnsi="Times New Roman" w:cs="Times New Roman"/>
          <w:b/>
          <w:sz w:val="24"/>
          <w:szCs w:val="24"/>
        </w:rPr>
        <w:t>For attracting and trapping sma</w:t>
      </w:r>
      <w:r w:rsidR="00231595" w:rsidRPr="00231595">
        <w:rPr>
          <w:rFonts w:ascii="Times New Roman" w:hAnsi="Times New Roman" w:cs="Times New Roman"/>
          <w:b/>
          <w:sz w:val="24"/>
          <w:szCs w:val="24"/>
        </w:rPr>
        <w:t xml:space="preserve">ll animals </w:t>
      </w:r>
      <w:r w:rsidRPr="00231595">
        <w:rPr>
          <w:rFonts w:ascii="Times New Roman" w:hAnsi="Times New Roman" w:cs="Times New Roman"/>
          <w:b/>
          <w:sz w:val="24"/>
          <w:szCs w:val="24"/>
        </w:rPr>
        <w:t>e.</w:t>
      </w:r>
      <w:r w:rsidR="00231595" w:rsidRPr="00231595">
        <w:rPr>
          <w:rFonts w:ascii="Times New Roman" w:hAnsi="Times New Roman" w:cs="Times New Roman"/>
          <w:b/>
          <w:sz w:val="24"/>
          <w:szCs w:val="24"/>
        </w:rPr>
        <w:t>g</w:t>
      </w:r>
      <w:r w:rsidRPr="00231595">
        <w:rPr>
          <w:rFonts w:ascii="Times New Roman" w:hAnsi="Times New Roman" w:cs="Times New Roman"/>
          <w:b/>
          <w:sz w:val="24"/>
          <w:szCs w:val="24"/>
        </w:rPr>
        <w:t xml:space="preserve"> rats </w:t>
      </w:r>
    </w:p>
    <w:p w:rsidR="00394C97" w:rsidRPr="00A15CC8" w:rsidRDefault="00394C97" w:rsidP="00394C9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595">
        <w:rPr>
          <w:rFonts w:ascii="Times New Roman" w:hAnsi="Times New Roman" w:cs="Times New Roman"/>
          <w:b/>
          <w:sz w:val="24"/>
          <w:szCs w:val="24"/>
        </w:rPr>
        <w:t xml:space="preserve">Pit fall trap </w:t>
      </w:r>
      <w:r w:rsidR="00A15CC8" w:rsidRPr="00231595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231595">
        <w:rPr>
          <w:rFonts w:ascii="Times New Roman" w:hAnsi="Times New Roman" w:cs="Times New Roman"/>
          <w:b/>
          <w:sz w:val="24"/>
          <w:szCs w:val="24"/>
        </w:rPr>
        <w:t>For</w:t>
      </w:r>
      <w:r w:rsidRPr="00A15CC8">
        <w:rPr>
          <w:rFonts w:ascii="Times New Roman" w:hAnsi="Times New Roman" w:cs="Times New Roman"/>
          <w:b/>
          <w:sz w:val="24"/>
          <w:szCs w:val="24"/>
        </w:rPr>
        <w:t xml:space="preserve"> catching crawling animals e.g. millipedes</w:t>
      </w:r>
    </w:p>
    <w:p w:rsidR="00394C97" w:rsidRDefault="00231595" w:rsidP="00394C9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="00394C97" w:rsidRPr="00231595">
        <w:rPr>
          <w:rFonts w:ascii="Times New Roman" w:hAnsi="Times New Roman" w:cs="Times New Roman"/>
          <w:sz w:val="24"/>
          <w:szCs w:val="24"/>
        </w:rPr>
        <w:t xml:space="preserve"> resolution</w:t>
      </w:r>
      <w:r w:rsidR="0039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C97">
        <w:rPr>
          <w:rFonts w:ascii="Times New Roman" w:hAnsi="Times New Roman" w:cs="Times New Roman"/>
          <w:sz w:val="24"/>
          <w:szCs w:val="24"/>
        </w:rPr>
        <w:t xml:space="preserve"> </w:t>
      </w:r>
      <w:r w:rsidR="00394C97">
        <w:rPr>
          <w:rFonts w:ascii="Times New Roman" w:hAnsi="Times New Roman" w:cs="Times New Roman"/>
          <w:sz w:val="24"/>
          <w:szCs w:val="24"/>
        </w:rPr>
        <w:tab/>
      </w:r>
      <w:r w:rsidR="00394C9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94C97" w:rsidRPr="0080585E" w:rsidRDefault="0080585E" w:rsidP="00154C0D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85E">
        <w:rPr>
          <w:rFonts w:ascii="Times New Roman" w:hAnsi="Times New Roman" w:cs="Times New Roman"/>
          <w:b/>
          <w:sz w:val="24"/>
          <w:szCs w:val="24"/>
        </w:rPr>
        <w:t>Ability of</w:t>
      </w:r>
      <w:r w:rsidR="00E65D5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80585E">
        <w:rPr>
          <w:rFonts w:ascii="Times New Roman" w:hAnsi="Times New Roman" w:cs="Times New Roman"/>
          <w:b/>
          <w:sz w:val="24"/>
          <w:szCs w:val="24"/>
        </w:rPr>
        <w:t xml:space="preserve"> micro</w:t>
      </w:r>
      <w:r>
        <w:rPr>
          <w:rFonts w:ascii="Times New Roman" w:hAnsi="Times New Roman" w:cs="Times New Roman"/>
          <w:b/>
          <w:sz w:val="24"/>
          <w:szCs w:val="24"/>
        </w:rPr>
        <w:t>sco</w:t>
      </w:r>
      <w:r w:rsidRPr="0080585E">
        <w:rPr>
          <w:rFonts w:ascii="Times New Roman" w:hAnsi="Times New Roman" w:cs="Times New Roman"/>
          <w:b/>
          <w:sz w:val="24"/>
          <w:szCs w:val="24"/>
        </w:rPr>
        <w:t xml:space="preserve">pe to distinguish between two close points as distinct entities </w:t>
      </w:r>
    </w:p>
    <w:p w:rsidR="00394C97" w:rsidRDefault="00394C97" w:rsidP="00394C9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absence of the following components in urine of a healthy person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94C97" w:rsidRDefault="00394C97" w:rsidP="00394C97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Glucose </w:t>
      </w:r>
    </w:p>
    <w:p w:rsidR="00394C97" w:rsidRPr="00155192" w:rsidRDefault="00155192" w:rsidP="00154C0D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5192">
        <w:rPr>
          <w:rFonts w:ascii="Times New Roman" w:hAnsi="Times New Roman" w:cs="Times New Roman"/>
          <w:b/>
          <w:sz w:val="24"/>
          <w:szCs w:val="24"/>
        </w:rPr>
        <w:t xml:space="preserve">All glucose are actively reabsorbed in the blood stream </w:t>
      </w:r>
    </w:p>
    <w:p w:rsidR="00394C97" w:rsidRDefault="00394C97" w:rsidP="00394C97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Plasma proteins </w:t>
      </w:r>
    </w:p>
    <w:p w:rsidR="00394C97" w:rsidRDefault="00155192" w:rsidP="00154C0D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5192">
        <w:rPr>
          <w:rFonts w:ascii="Times New Roman" w:hAnsi="Times New Roman" w:cs="Times New Roman"/>
          <w:b/>
          <w:sz w:val="24"/>
          <w:szCs w:val="24"/>
        </w:rPr>
        <w:t xml:space="preserve">Have large molecules size hence not filtered through small pores of the capillary walls of glomerulus </w:t>
      </w:r>
    </w:p>
    <w:p w:rsidR="00154C0D" w:rsidRPr="00155192" w:rsidRDefault="00154C0D" w:rsidP="00154C0D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94C97" w:rsidRDefault="00394C97" w:rsidP="00394C9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Differentiate between primary and secondary growth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94C97" w:rsidRPr="00231595" w:rsidRDefault="00E65D5E" w:rsidP="00231595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595">
        <w:rPr>
          <w:rFonts w:ascii="Times New Roman" w:hAnsi="Times New Roman" w:cs="Times New Roman"/>
          <w:b/>
          <w:sz w:val="24"/>
          <w:szCs w:val="24"/>
        </w:rPr>
        <w:t>Primary growth occurs</w:t>
      </w:r>
      <w:r w:rsidR="00155192" w:rsidRPr="00231595">
        <w:rPr>
          <w:rFonts w:ascii="Times New Roman" w:hAnsi="Times New Roman" w:cs="Times New Roman"/>
          <w:b/>
          <w:sz w:val="24"/>
          <w:szCs w:val="24"/>
        </w:rPr>
        <w:t xml:space="preserve"> at the tip of the roots and shoots due to the activity of apical meristems resulting in increase in height. While secondary growth increase width/ girth </w:t>
      </w:r>
      <w:r w:rsidRPr="00231595">
        <w:rPr>
          <w:rFonts w:ascii="Times New Roman" w:hAnsi="Times New Roman" w:cs="Times New Roman"/>
          <w:b/>
          <w:sz w:val="24"/>
          <w:szCs w:val="24"/>
        </w:rPr>
        <w:t>due to activity of cambium</w:t>
      </w:r>
      <w:r w:rsidR="00155192" w:rsidRPr="00231595">
        <w:rPr>
          <w:rFonts w:ascii="Times New Roman" w:hAnsi="Times New Roman" w:cs="Times New Roman"/>
          <w:b/>
          <w:sz w:val="24"/>
          <w:szCs w:val="24"/>
        </w:rPr>
        <w:t xml:space="preserve"> meristem</w:t>
      </w:r>
      <w:r w:rsidR="00231595" w:rsidRPr="00231595">
        <w:rPr>
          <w:rFonts w:ascii="Times New Roman" w:hAnsi="Times New Roman" w:cs="Times New Roman"/>
          <w:b/>
          <w:sz w:val="24"/>
          <w:szCs w:val="24"/>
        </w:rPr>
        <w:t>.</w:t>
      </w:r>
      <w:r w:rsidR="00155192" w:rsidRPr="00231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595" w:rsidRPr="00231595" w:rsidRDefault="00231595" w:rsidP="002315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595">
        <w:rPr>
          <w:rFonts w:ascii="Times New Roman" w:hAnsi="Times New Roman" w:cs="Times New Roman"/>
          <w:sz w:val="24"/>
          <w:szCs w:val="24"/>
        </w:rPr>
        <w:t>Give a reason why lack of roughage in diet often leads to constipation.                    (1Mks)</w:t>
      </w:r>
    </w:p>
    <w:p w:rsidR="00394C97" w:rsidRPr="00AD7752" w:rsidRDefault="00231595" w:rsidP="00AD7752">
      <w:pPr>
        <w:pStyle w:val="ListParagraph"/>
        <w:numPr>
          <w:ilvl w:val="0"/>
          <w:numId w:val="27"/>
        </w:numPr>
        <w:tabs>
          <w:tab w:val="center" w:pos="720"/>
          <w:tab w:val="center" w:pos="1650"/>
        </w:tabs>
        <w:spacing w:after="303"/>
        <w:rPr>
          <w:rFonts w:ascii="Times New Roman" w:hAnsi="Times New Roman" w:cs="Times New Roman"/>
          <w:b/>
          <w:sz w:val="24"/>
          <w:szCs w:val="24"/>
        </w:rPr>
      </w:pPr>
      <w:r w:rsidRPr="002315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Lack of </w:t>
      </w:r>
      <w:r w:rsidRPr="00231595">
        <w:rPr>
          <w:rFonts w:ascii="Times New Roman" w:hAnsi="Times New Roman" w:cs="Times New Roman"/>
          <w:b/>
          <w:sz w:val="24"/>
          <w:szCs w:val="24"/>
        </w:rPr>
        <w:t>roughage results in slow movement of food</w:t>
      </w:r>
      <w:r w:rsidR="00394C97" w:rsidRPr="00AD7752">
        <w:rPr>
          <w:rFonts w:ascii="Times New Roman" w:hAnsi="Times New Roman" w:cs="Times New Roman"/>
          <w:sz w:val="24"/>
          <w:szCs w:val="24"/>
        </w:rPr>
        <w:tab/>
      </w:r>
      <w:r w:rsidR="00394C97" w:rsidRPr="00AD7752">
        <w:rPr>
          <w:rFonts w:ascii="Times New Roman" w:hAnsi="Times New Roman" w:cs="Times New Roman"/>
          <w:sz w:val="24"/>
          <w:szCs w:val="24"/>
        </w:rPr>
        <w:tab/>
      </w:r>
      <w:r w:rsidR="00394C97" w:rsidRPr="00AD7752">
        <w:rPr>
          <w:rFonts w:ascii="Times New Roman" w:hAnsi="Times New Roman" w:cs="Times New Roman"/>
          <w:sz w:val="24"/>
          <w:szCs w:val="24"/>
        </w:rPr>
        <w:tab/>
      </w:r>
    </w:p>
    <w:p w:rsidR="00394C97" w:rsidRPr="00A15CC8" w:rsidRDefault="00394C97" w:rsidP="00A15CC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7.a)</w:t>
      </w:r>
      <w:r>
        <w:rPr>
          <w:rFonts w:ascii="Times New Roman" w:hAnsi="Times New Roman" w:cs="Times New Roman"/>
          <w:sz w:val="24"/>
          <w:szCs w:val="24"/>
        </w:rPr>
        <w:t xml:space="preserve">State the role of the following bacteria in the nitrogen cycle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5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394C97" w:rsidRPr="00A15CC8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Rhizobium bacteria</w:t>
      </w:r>
      <w:r w:rsidR="00A15CC8">
        <w:rPr>
          <w:rFonts w:ascii="Times New Roman" w:hAnsi="Times New Roman" w:cs="Times New Roman"/>
          <w:sz w:val="24"/>
          <w:szCs w:val="24"/>
        </w:rPr>
        <w:t xml:space="preserve">:  </w:t>
      </w:r>
      <w:r w:rsidR="00A15CC8">
        <w:rPr>
          <w:rFonts w:ascii="Times New Roman" w:hAnsi="Times New Roman" w:cs="Times New Roman"/>
          <w:b/>
          <w:sz w:val="24"/>
          <w:szCs w:val="24"/>
        </w:rPr>
        <w:t>Convert nitrogen gas into nitrates</w:t>
      </w:r>
    </w:p>
    <w:p w:rsidR="00394C97" w:rsidRPr="00A15CC8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Nitrosomonas </w:t>
      </w:r>
      <w:r w:rsidR="00A15CC8">
        <w:rPr>
          <w:rFonts w:ascii="Times New Roman" w:hAnsi="Times New Roman" w:cs="Times New Roman"/>
          <w:sz w:val="24"/>
          <w:szCs w:val="24"/>
        </w:rPr>
        <w:t>:</w:t>
      </w:r>
      <w:r w:rsidR="00A15CC8">
        <w:rPr>
          <w:rFonts w:ascii="Times New Roman" w:hAnsi="Times New Roman" w:cs="Times New Roman"/>
          <w:b/>
          <w:sz w:val="24"/>
          <w:szCs w:val="24"/>
        </w:rPr>
        <w:t>Convert ammonia to nitrites</w:t>
      </w:r>
    </w:p>
    <w:p w:rsidR="00394C97" w:rsidRPr="00A15CC8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iii) Nitrobacter </w:t>
      </w:r>
      <w:r w:rsidR="00A15CC8">
        <w:rPr>
          <w:rFonts w:ascii="Times New Roman" w:hAnsi="Times New Roman" w:cs="Times New Roman"/>
          <w:sz w:val="24"/>
          <w:szCs w:val="24"/>
        </w:rPr>
        <w:t>:</w:t>
      </w:r>
      <w:r w:rsidR="00A15CC8" w:rsidRPr="00A15CC8">
        <w:rPr>
          <w:rFonts w:ascii="Times New Roman" w:hAnsi="Times New Roman" w:cs="Times New Roman"/>
          <w:b/>
          <w:sz w:val="24"/>
          <w:szCs w:val="24"/>
        </w:rPr>
        <w:t>Convert nitrites to nitrates</w:t>
      </w:r>
    </w:p>
    <w:p w:rsidR="00394C97" w:rsidRDefault="00AD7752" w:rsidP="00AD7752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carnassials teeth.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D7752" w:rsidRPr="00AD7752" w:rsidRDefault="00AD7752" w:rsidP="00AD7752">
      <w:pPr>
        <w:pStyle w:val="ListParagraph"/>
        <w:numPr>
          <w:ilvl w:val="0"/>
          <w:numId w:val="32"/>
        </w:num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b/>
          <w:sz w:val="24"/>
          <w:szCs w:val="24"/>
        </w:rPr>
      </w:pPr>
      <w:r w:rsidRPr="00AD7752">
        <w:rPr>
          <w:rFonts w:ascii="Times New Roman" w:hAnsi="Times New Roman" w:cs="Times New Roman"/>
          <w:b/>
          <w:sz w:val="24"/>
          <w:szCs w:val="24"/>
        </w:rPr>
        <w:t xml:space="preserve">Slice flesh </w:t>
      </w:r>
    </w:p>
    <w:p w:rsidR="00AD7752" w:rsidRPr="00AD7752" w:rsidRDefault="00AD7752" w:rsidP="00AD7752">
      <w:pPr>
        <w:pStyle w:val="ListParagraph"/>
        <w:numPr>
          <w:ilvl w:val="0"/>
          <w:numId w:val="32"/>
        </w:num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b/>
          <w:sz w:val="24"/>
          <w:szCs w:val="24"/>
        </w:rPr>
      </w:pPr>
      <w:r w:rsidRPr="00AD7752">
        <w:rPr>
          <w:rFonts w:ascii="Times New Roman" w:hAnsi="Times New Roman" w:cs="Times New Roman"/>
          <w:b/>
          <w:sz w:val="24"/>
          <w:szCs w:val="24"/>
        </w:rPr>
        <w:t>Crush bones</w:t>
      </w:r>
    </w:p>
    <w:p w:rsidR="00394C97" w:rsidRDefault="00394C97" w:rsidP="00394C97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changes that takes place during inhalation in the breathing cycle of mammal in the following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4F9" w:rsidRDefault="00394C97" w:rsidP="00394C97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Ribcage </w:t>
      </w:r>
      <w:r w:rsidR="001336DE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394C97" w:rsidRDefault="001336DE" w:rsidP="00E544F9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Moves upwards and outwards </w:t>
      </w:r>
    </w:p>
    <w:p w:rsidR="00E544F9" w:rsidRDefault="00394C97" w:rsidP="00394C97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Diaphragm </w:t>
      </w:r>
      <w:r w:rsidR="001336DE">
        <w:rPr>
          <w:rFonts w:ascii="Times New Roman" w:hAnsi="Times New Roman" w:cs="Times New Roman"/>
          <w:sz w:val="24"/>
          <w:szCs w:val="24"/>
        </w:rPr>
        <w:t xml:space="preserve"> : - </w:t>
      </w:r>
    </w:p>
    <w:p w:rsidR="00394C97" w:rsidRDefault="001336DE" w:rsidP="00E544F9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6DE">
        <w:rPr>
          <w:rFonts w:ascii="Times New Roman" w:hAnsi="Times New Roman" w:cs="Times New Roman"/>
          <w:b/>
          <w:sz w:val="24"/>
          <w:szCs w:val="24"/>
        </w:rPr>
        <w:t xml:space="preserve">Flattens </w:t>
      </w:r>
    </w:p>
    <w:p w:rsidR="00394C97" w:rsidRDefault="00394C97" w:rsidP="001336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10.a)</w:t>
      </w:r>
      <w:r>
        <w:rPr>
          <w:rFonts w:ascii="Times New Roman" w:hAnsi="Times New Roman" w:cs="Times New Roman"/>
          <w:sz w:val="24"/>
          <w:szCs w:val="24"/>
        </w:rPr>
        <w:t>What is metamorphosis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94C97" w:rsidRPr="001336DE" w:rsidRDefault="001336DE" w:rsidP="00E544F9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Changes in the body form during the life cycle of an</w:t>
      </w:r>
      <w:r w:rsidR="00777434">
        <w:rPr>
          <w:rFonts w:ascii="Times New Roman" w:hAnsi="Times New Roman" w:cs="Times New Roman"/>
          <w:b/>
          <w:sz w:val="24"/>
          <w:szCs w:val="24"/>
        </w:rPr>
        <w:t>imal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What is the biological importance of the larval stage during metamorphosis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94C97" w:rsidRPr="00B01672" w:rsidRDefault="00B01672" w:rsidP="00E544F9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is vigorous feeding</w:t>
      </w:r>
      <w:r w:rsidR="00777434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hence the insect obtain enough nutrients</w:t>
      </w:r>
      <w:r w:rsidR="00777434">
        <w:rPr>
          <w:rFonts w:ascii="Times New Roman" w:hAnsi="Times New Roman" w:cs="Times New Roman"/>
          <w:b/>
          <w:sz w:val="24"/>
          <w:szCs w:val="24"/>
        </w:rPr>
        <w:t xml:space="preserve">; rapid cell division for growth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C97" w:rsidRDefault="00394C97" w:rsidP="00B01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11.a)</w:t>
      </w:r>
      <w:r>
        <w:rPr>
          <w:rFonts w:ascii="Times New Roman" w:hAnsi="Times New Roman" w:cs="Times New Roman"/>
          <w:sz w:val="24"/>
          <w:szCs w:val="24"/>
        </w:rPr>
        <w:t xml:space="preserve"> What is seed dormancy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94C97" w:rsidRPr="00B01672" w:rsidRDefault="00777434" w:rsidP="00E544F9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period in which a </w:t>
      </w:r>
      <w:r w:rsidR="00B01672">
        <w:rPr>
          <w:rFonts w:ascii="Times New Roman" w:hAnsi="Times New Roman" w:cs="Times New Roman"/>
          <w:b/>
          <w:sz w:val="24"/>
          <w:szCs w:val="24"/>
        </w:rPr>
        <w:t xml:space="preserve">seed cannot germinate </w:t>
      </w:r>
      <w:r>
        <w:rPr>
          <w:rFonts w:ascii="Times New Roman" w:hAnsi="Times New Roman" w:cs="Times New Roman"/>
          <w:b/>
          <w:sz w:val="24"/>
          <w:szCs w:val="24"/>
        </w:rPr>
        <w:t xml:space="preserve"> even if provided with all the conditions necessary for germination </w:t>
      </w:r>
      <w:r w:rsidR="00B01672">
        <w:rPr>
          <w:rFonts w:ascii="Times New Roman" w:hAnsi="Times New Roman" w:cs="Times New Roman"/>
          <w:b/>
          <w:sz w:val="24"/>
          <w:szCs w:val="24"/>
        </w:rPr>
        <w:t>when conditions are suitable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Name a growth inhibitor in seed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94C97" w:rsidRDefault="00B01672" w:rsidP="00AD7752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Abscisic acid</w:t>
      </w:r>
      <w:r w:rsidR="00394C97">
        <w:rPr>
          <w:rFonts w:ascii="Times New Roman" w:hAnsi="Times New Roman" w:cs="Times New Roman"/>
          <w:sz w:val="24"/>
          <w:szCs w:val="24"/>
        </w:rPr>
        <w:t xml:space="preserve"> </w:t>
      </w:r>
      <w:r w:rsidR="000D5673">
        <w:rPr>
          <w:rFonts w:ascii="Times New Roman" w:hAnsi="Times New Roman" w:cs="Times New Roman"/>
          <w:sz w:val="24"/>
          <w:szCs w:val="24"/>
        </w:rPr>
        <w:t>(reject wrong spelling)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Differentiate between hypogeal and e</w:t>
      </w:r>
      <w:r w:rsidR="000D5673">
        <w:rPr>
          <w:rFonts w:ascii="Times New Roman" w:hAnsi="Times New Roman" w:cs="Times New Roman"/>
          <w:sz w:val="24"/>
          <w:szCs w:val="24"/>
        </w:rPr>
        <w:t xml:space="preserve">pigeal germination in seeds </w:t>
      </w:r>
      <w:r w:rsidR="000D5673">
        <w:rPr>
          <w:rFonts w:ascii="Times New Roman" w:hAnsi="Times New Roman" w:cs="Times New Roman"/>
          <w:sz w:val="24"/>
          <w:szCs w:val="24"/>
        </w:rPr>
        <w:tab/>
      </w:r>
      <w:r w:rsidR="000D5673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394C97" w:rsidRDefault="00B01672" w:rsidP="00E544F9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Epigeal the cotyledon is brought above ground level </w:t>
      </w:r>
      <w:r w:rsidR="0077743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due to elongation of hypocotyl, </w:t>
      </w:r>
      <w:r w:rsidR="00777434">
        <w:rPr>
          <w:rFonts w:ascii="Times New Roman" w:hAnsi="Times New Roman" w:cs="Times New Roman"/>
          <w:b/>
          <w:sz w:val="24"/>
          <w:szCs w:val="24"/>
        </w:rPr>
        <w:t>)</w:t>
      </w:r>
    </w:p>
    <w:p w:rsidR="00B01672" w:rsidRDefault="00B01672" w:rsidP="00E544F9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Hypogeal cotyledon remain below ground level </w:t>
      </w:r>
      <w:r w:rsidR="0077743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due to elongation of </w:t>
      </w:r>
      <w:r w:rsidR="00AD7752">
        <w:rPr>
          <w:rFonts w:ascii="Times New Roman" w:hAnsi="Times New Roman" w:cs="Times New Roman"/>
          <w:b/>
          <w:sz w:val="24"/>
          <w:szCs w:val="24"/>
        </w:rPr>
        <w:t>epicotyls</w:t>
      </w:r>
      <w:r w:rsidR="00777434">
        <w:rPr>
          <w:rFonts w:ascii="Times New Roman" w:hAnsi="Times New Roman" w:cs="Times New Roman"/>
          <w:b/>
          <w:sz w:val="24"/>
          <w:szCs w:val="24"/>
        </w:rPr>
        <w:t>)</w:t>
      </w:r>
    </w:p>
    <w:p w:rsidR="00394C97" w:rsidRDefault="00394C97" w:rsidP="00B01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 xml:space="preserve"> Name the causative agent of the following diseases in 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4F9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Candid</w:t>
      </w:r>
      <w:r w:rsidR="00777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774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01672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E544F9" w:rsidRDefault="00B01672" w:rsidP="00E544F9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7434">
        <w:rPr>
          <w:rFonts w:ascii="Times New Roman" w:hAnsi="Times New Roman" w:cs="Times New Roman"/>
          <w:b/>
          <w:sz w:val="24"/>
          <w:szCs w:val="24"/>
          <w:u w:val="single"/>
        </w:rPr>
        <w:t>Candida</w:t>
      </w:r>
      <w:r w:rsidRPr="00B01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434">
        <w:rPr>
          <w:rFonts w:ascii="Times New Roman" w:hAnsi="Times New Roman" w:cs="Times New Roman"/>
          <w:b/>
          <w:sz w:val="24"/>
          <w:szCs w:val="24"/>
          <w:u w:val="single"/>
        </w:rPr>
        <w:t>albicans</w:t>
      </w:r>
    </w:p>
    <w:p w:rsidR="00E544F9" w:rsidRDefault="00E544F9" w:rsidP="00E544F9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394C97">
        <w:rPr>
          <w:rFonts w:ascii="Times New Roman" w:hAnsi="Times New Roman" w:cs="Times New Roman"/>
          <w:sz w:val="24"/>
          <w:szCs w:val="24"/>
        </w:rPr>
        <w:t>Syphilis</w:t>
      </w:r>
      <w:r w:rsidR="00B01672">
        <w:rPr>
          <w:rFonts w:ascii="Times New Roman" w:hAnsi="Times New Roman" w:cs="Times New Roman"/>
          <w:sz w:val="24"/>
          <w:szCs w:val="24"/>
        </w:rPr>
        <w:t>:-</w:t>
      </w:r>
    </w:p>
    <w:p w:rsidR="00394C97" w:rsidRPr="00E544F9" w:rsidRDefault="00B01672" w:rsidP="00E544F9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7434">
        <w:rPr>
          <w:rFonts w:ascii="Times New Roman" w:hAnsi="Times New Roman" w:cs="Times New Roman"/>
          <w:b/>
          <w:sz w:val="24"/>
          <w:szCs w:val="24"/>
          <w:u w:val="single"/>
        </w:rPr>
        <w:t>Treponema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434">
        <w:rPr>
          <w:rFonts w:ascii="Times New Roman" w:hAnsi="Times New Roman" w:cs="Times New Roman"/>
          <w:b/>
          <w:sz w:val="24"/>
          <w:szCs w:val="24"/>
          <w:u w:val="single"/>
        </w:rPr>
        <w:t>pallidum</w:t>
      </w:r>
      <w:r w:rsidR="00394C97" w:rsidRPr="007774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4C97" w:rsidRDefault="007316C8" w:rsidP="00B0167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371475</wp:posOffset>
            </wp:positionV>
            <wp:extent cx="5114925" cy="2771775"/>
            <wp:effectExtent l="19050" t="0" r="9525" b="0"/>
            <wp:wrapSquare wrapText="bothSides"/>
            <wp:docPr id="3" name="Picture 1" descr="C:\Users\Aic\AppData\Local\Microsoft\Windows\INetCache\Content.Word\IMG2021081813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\AppData\Local\Microsoft\Windows\INetCache\Content.Word\IMG20210818130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2000" contrast="21000"/>
                    </a:blip>
                    <a:srcRect l="7692" t="14183" r="6250" b="5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C97" w:rsidRPr="002C456B">
        <w:rPr>
          <w:rFonts w:ascii="Times New Roman" w:hAnsi="Times New Roman" w:cs="Times New Roman"/>
          <w:b/>
          <w:sz w:val="24"/>
          <w:szCs w:val="24"/>
        </w:rPr>
        <w:t>13.</w:t>
      </w:r>
      <w:r w:rsidR="00394C97">
        <w:rPr>
          <w:rFonts w:ascii="Times New Roman" w:hAnsi="Times New Roman" w:cs="Times New Roman"/>
          <w:sz w:val="24"/>
          <w:szCs w:val="24"/>
        </w:rPr>
        <w:t xml:space="preserve"> Study the diagram below and answer the questions that follow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16C8" w:rsidRDefault="007316C8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394C97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Identify the type of circulatory system shown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94C97" w:rsidRPr="00B01672" w:rsidRDefault="00B01672" w:rsidP="00E544F9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Single circulatory systems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Give a reason for your answer in (a) (i)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017A2D" w:rsidRPr="007316C8" w:rsidRDefault="00B01672" w:rsidP="00E544F9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16C8">
        <w:rPr>
          <w:rFonts w:ascii="Times New Roman" w:hAnsi="Times New Roman" w:cs="Times New Roman"/>
          <w:b/>
          <w:sz w:val="24"/>
          <w:szCs w:val="24"/>
        </w:rPr>
        <w:t xml:space="preserve">Blood flows through the </w:t>
      </w:r>
      <w:r w:rsidR="00017A2D" w:rsidRPr="007316C8">
        <w:rPr>
          <w:rFonts w:ascii="Times New Roman" w:hAnsi="Times New Roman" w:cs="Times New Roman"/>
          <w:b/>
          <w:sz w:val="24"/>
          <w:szCs w:val="24"/>
        </w:rPr>
        <w:t>hea</w:t>
      </w:r>
      <w:r w:rsidR="007316C8" w:rsidRPr="007316C8">
        <w:rPr>
          <w:rFonts w:ascii="Times New Roman" w:hAnsi="Times New Roman" w:cs="Times New Roman"/>
          <w:b/>
          <w:sz w:val="24"/>
          <w:szCs w:val="24"/>
        </w:rPr>
        <w:t>r</w:t>
      </w:r>
      <w:r w:rsidR="00017A2D" w:rsidRPr="007316C8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7316C8">
        <w:rPr>
          <w:rFonts w:ascii="Times New Roman" w:hAnsi="Times New Roman" w:cs="Times New Roman"/>
          <w:b/>
          <w:sz w:val="24"/>
          <w:szCs w:val="24"/>
        </w:rPr>
        <w:t>o</w:t>
      </w:r>
      <w:r w:rsidR="00017A2D" w:rsidRPr="007316C8">
        <w:rPr>
          <w:rFonts w:ascii="Times New Roman" w:hAnsi="Times New Roman" w:cs="Times New Roman"/>
          <w:b/>
          <w:sz w:val="24"/>
          <w:szCs w:val="24"/>
        </w:rPr>
        <w:t xml:space="preserve">nce in a complete circulation 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Give a disadvantages of </w:t>
      </w:r>
      <w:r w:rsidR="00777434">
        <w:rPr>
          <w:rFonts w:ascii="Times New Roman" w:hAnsi="Times New Roman" w:cs="Times New Roman"/>
          <w:sz w:val="24"/>
          <w:szCs w:val="24"/>
        </w:rPr>
        <w:t xml:space="preserve">this type of circulation </w:t>
      </w:r>
      <w:r w:rsidR="00777434">
        <w:rPr>
          <w:rFonts w:ascii="Times New Roman" w:hAnsi="Times New Roman" w:cs="Times New Roman"/>
          <w:sz w:val="24"/>
          <w:szCs w:val="24"/>
        </w:rPr>
        <w:tab/>
      </w:r>
      <w:r w:rsidR="00777434">
        <w:rPr>
          <w:rFonts w:ascii="Times New Roman" w:hAnsi="Times New Roman" w:cs="Times New Roman"/>
          <w:sz w:val="24"/>
          <w:szCs w:val="24"/>
        </w:rPr>
        <w:tab/>
      </w:r>
      <w:r w:rsidR="00777434">
        <w:rPr>
          <w:rFonts w:ascii="Times New Roman" w:hAnsi="Times New Roman" w:cs="Times New Roman"/>
          <w:sz w:val="24"/>
          <w:szCs w:val="24"/>
        </w:rPr>
        <w:tab/>
      </w:r>
      <w:r w:rsidR="00777434">
        <w:rPr>
          <w:rFonts w:ascii="Times New Roman" w:hAnsi="Times New Roman" w:cs="Times New Roman"/>
          <w:sz w:val="24"/>
          <w:szCs w:val="24"/>
        </w:rPr>
        <w:tab/>
      </w:r>
      <w:r w:rsidR="00777434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394C97" w:rsidRPr="00017A2D" w:rsidRDefault="00017A2D" w:rsidP="00E544F9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Blood flows under</w:t>
      </w:r>
      <w:r w:rsidR="00777434">
        <w:rPr>
          <w:rFonts w:ascii="Times New Roman" w:hAnsi="Times New Roman" w:cs="Times New Roman"/>
          <w:b/>
          <w:sz w:val="24"/>
          <w:szCs w:val="24"/>
        </w:rPr>
        <w:t xml:space="preserve"> low pressure ; </w:t>
      </w:r>
      <w:r>
        <w:rPr>
          <w:rFonts w:ascii="Times New Roman" w:hAnsi="Times New Roman" w:cs="Times New Roman"/>
          <w:b/>
          <w:sz w:val="24"/>
          <w:szCs w:val="24"/>
        </w:rPr>
        <w:t>making circulation slow hence the animals are less active</w:t>
      </w:r>
      <w:r w:rsidR="00777434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4C97" w:rsidRDefault="00394C97" w:rsidP="00017A2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Give a reason for each of the following biological phenomen</w:t>
      </w:r>
      <w:r w:rsidR="00777434">
        <w:rPr>
          <w:rFonts w:ascii="Times New Roman" w:hAnsi="Times New Roman" w:cs="Times New Roman"/>
          <w:sz w:val="24"/>
          <w:szCs w:val="24"/>
        </w:rPr>
        <w:t>a</w:t>
      </w:r>
      <w:r w:rsidR="007774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mature plant cell do</w:t>
      </w:r>
      <w:r w:rsidR="00777434">
        <w:rPr>
          <w:rFonts w:ascii="Times New Roman" w:hAnsi="Times New Roman" w:cs="Times New Roman"/>
          <w:sz w:val="24"/>
          <w:szCs w:val="24"/>
        </w:rPr>
        <w:t>es not lose its shape after lo</w:t>
      </w:r>
      <w:r>
        <w:rPr>
          <w:rFonts w:ascii="Times New Roman" w:hAnsi="Times New Roman" w:cs="Times New Roman"/>
          <w:sz w:val="24"/>
          <w:szCs w:val="24"/>
        </w:rPr>
        <w:t xml:space="preserve">sing water </w:t>
      </w:r>
    </w:p>
    <w:p w:rsidR="00394C97" w:rsidRPr="00EF04C5" w:rsidRDefault="00EF04C5" w:rsidP="00E544F9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 a cell wall which gives a plant a </w:t>
      </w:r>
      <w:r w:rsidR="00777434">
        <w:rPr>
          <w:rFonts w:ascii="Times New Roman" w:hAnsi="Times New Roman" w:cs="Times New Roman"/>
          <w:b/>
          <w:sz w:val="24"/>
          <w:szCs w:val="24"/>
        </w:rPr>
        <w:t>regular</w:t>
      </w:r>
      <w:r>
        <w:rPr>
          <w:rFonts w:ascii="Times New Roman" w:hAnsi="Times New Roman" w:cs="Times New Roman"/>
          <w:b/>
          <w:sz w:val="24"/>
          <w:szCs w:val="24"/>
        </w:rPr>
        <w:t xml:space="preserve"> shape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Amoeba will not burst when placed in a hypotonic solution </w:t>
      </w:r>
    </w:p>
    <w:p w:rsidR="00AD7752" w:rsidRDefault="00EF04C5" w:rsidP="00AD7752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7434">
        <w:rPr>
          <w:rFonts w:ascii="Times New Roman" w:hAnsi="Times New Roman" w:cs="Times New Roman"/>
          <w:b/>
          <w:sz w:val="24"/>
          <w:szCs w:val="24"/>
        </w:rPr>
        <w:t xml:space="preserve">Has a contractile vacuole for </w:t>
      </w:r>
      <w:r w:rsidR="00777434" w:rsidRPr="00777434">
        <w:rPr>
          <w:rFonts w:ascii="Times New Roman" w:hAnsi="Times New Roman" w:cs="Times New Roman"/>
          <w:b/>
          <w:sz w:val="24"/>
          <w:szCs w:val="24"/>
        </w:rPr>
        <w:t>excretion of excess water</w:t>
      </w:r>
      <w:r w:rsidR="00AD7752" w:rsidRPr="00777434">
        <w:rPr>
          <w:rFonts w:ascii="Times New Roman" w:hAnsi="Times New Roman" w:cs="Times New Roman"/>
          <w:b/>
          <w:sz w:val="24"/>
          <w:szCs w:val="24"/>
        </w:rPr>
        <w:t>.</w:t>
      </w:r>
    </w:p>
    <w:p w:rsidR="00777434" w:rsidRDefault="00777434" w:rsidP="007774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7434" w:rsidRDefault="00777434" w:rsidP="007774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7434" w:rsidRDefault="00777434" w:rsidP="007774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7434" w:rsidRPr="00777434" w:rsidRDefault="00777434" w:rsidP="007774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7752" w:rsidRDefault="00AD7752" w:rsidP="00AD775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EF04C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 xml:space="preserve"> Mention two differences between pollen grains of wind and insect pollinated flower 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639"/>
        <w:gridCol w:w="4667"/>
      </w:tblGrid>
      <w:tr w:rsidR="00EF04C5" w:rsidTr="00EF04C5">
        <w:tc>
          <w:tcPr>
            <w:tcW w:w="5013" w:type="dxa"/>
          </w:tcPr>
          <w:p w:rsidR="00EF04C5" w:rsidRPr="00EF04C5" w:rsidRDefault="00EF04C5" w:rsidP="00394C9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Wind </w:t>
            </w:r>
          </w:p>
        </w:tc>
        <w:tc>
          <w:tcPr>
            <w:tcW w:w="5013" w:type="dxa"/>
          </w:tcPr>
          <w:p w:rsidR="00EF04C5" w:rsidRPr="00EF04C5" w:rsidRDefault="00EF04C5" w:rsidP="00394C9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Insect </w:t>
            </w:r>
          </w:p>
        </w:tc>
      </w:tr>
      <w:tr w:rsidR="00EF04C5" w:rsidTr="00EF04C5">
        <w:tc>
          <w:tcPr>
            <w:tcW w:w="5013" w:type="dxa"/>
          </w:tcPr>
          <w:p w:rsidR="00EF04C5" w:rsidRPr="00EF04C5" w:rsidRDefault="00EF04C5" w:rsidP="00394C9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C5">
              <w:rPr>
                <w:rFonts w:ascii="Times New Roman" w:hAnsi="Times New Roman" w:cs="Times New Roman"/>
                <w:b/>
                <w:sz w:val="24"/>
                <w:szCs w:val="24"/>
              </w:rPr>
              <w:t>small</w:t>
            </w:r>
          </w:p>
        </w:tc>
        <w:tc>
          <w:tcPr>
            <w:tcW w:w="5013" w:type="dxa"/>
          </w:tcPr>
          <w:p w:rsidR="00EF04C5" w:rsidRPr="00EF04C5" w:rsidRDefault="00EF04C5" w:rsidP="00394C9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Large </w:t>
            </w:r>
          </w:p>
        </w:tc>
      </w:tr>
      <w:tr w:rsidR="00EF04C5" w:rsidTr="00EF04C5">
        <w:tc>
          <w:tcPr>
            <w:tcW w:w="5013" w:type="dxa"/>
          </w:tcPr>
          <w:p w:rsidR="00EF04C5" w:rsidRPr="00EF04C5" w:rsidRDefault="00EF04C5" w:rsidP="00394C9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Light </w:t>
            </w:r>
          </w:p>
        </w:tc>
        <w:tc>
          <w:tcPr>
            <w:tcW w:w="5013" w:type="dxa"/>
          </w:tcPr>
          <w:p w:rsidR="00EF04C5" w:rsidRPr="00EF04C5" w:rsidRDefault="00EF04C5" w:rsidP="00394C9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C5">
              <w:rPr>
                <w:rFonts w:ascii="Times New Roman" w:hAnsi="Times New Roman" w:cs="Times New Roman"/>
                <w:b/>
                <w:sz w:val="24"/>
                <w:szCs w:val="24"/>
              </w:rPr>
              <w:t>Heavy</w:t>
            </w:r>
          </w:p>
        </w:tc>
      </w:tr>
      <w:tr w:rsidR="00EF04C5" w:rsidTr="00EF04C5">
        <w:tc>
          <w:tcPr>
            <w:tcW w:w="5013" w:type="dxa"/>
          </w:tcPr>
          <w:p w:rsidR="00EF04C5" w:rsidRPr="00EF04C5" w:rsidRDefault="00EF04C5" w:rsidP="00394C9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Smooth </w:t>
            </w:r>
          </w:p>
        </w:tc>
        <w:tc>
          <w:tcPr>
            <w:tcW w:w="5013" w:type="dxa"/>
          </w:tcPr>
          <w:p w:rsidR="00EF04C5" w:rsidRPr="00EF04C5" w:rsidRDefault="00EF04C5" w:rsidP="0077743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C5">
              <w:rPr>
                <w:rFonts w:ascii="Times New Roman" w:hAnsi="Times New Roman" w:cs="Times New Roman"/>
                <w:b/>
                <w:sz w:val="24"/>
                <w:szCs w:val="24"/>
              </w:rPr>
              <w:t>Rough/s</w:t>
            </w:r>
            <w:r w:rsidR="00777434">
              <w:rPr>
                <w:rFonts w:ascii="Times New Roman" w:hAnsi="Times New Roman" w:cs="Times New Roman"/>
                <w:b/>
                <w:sz w:val="24"/>
                <w:szCs w:val="24"/>
              </w:rPr>
              <w:t>ticky</w:t>
            </w:r>
          </w:p>
        </w:tc>
      </w:tr>
      <w:tr w:rsidR="00777434" w:rsidTr="00EF04C5">
        <w:tc>
          <w:tcPr>
            <w:tcW w:w="5013" w:type="dxa"/>
          </w:tcPr>
          <w:p w:rsidR="00777434" w:rsidRPr="00EF04C5" w:rsidRDefault="00777434" w:rsidP="00394C9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Numerous </w:t>
            </w:r>
          </w:p>
        </w:tc>
        <w:tc>
          <w:tcPr>
            <w:tcW w:w="5013" w:type="dxa"/>
          </w:tcPr>
          <w:p w:rsidR="00777434" w:rsidRPr="00EF04C5" w:rsidRDefault="00777434" w:rsidP="0077743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Few </w:t>
            </w:r>
          </w:p>
        </w:tc>
      </w:tr>
    </w:tbl>
    <w:p w:rsidR="00AD7752" w:rsidRDefault="00AD7752" w:rsidP="00EF04C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EF04C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State the functions of the following structures in human reproductive system</w:t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394C97" w:rsidRDefault="00394C97" w:rsidP="00F0582D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Seminiferous tubules</w:t>
      </w:r>
      <w:r w:rsidR="00EF04C5">
        <w:rPr>
          <w:rFonts w:ascii="Times New Roman" w:hAnsi="Times New Roman" w:cs="Times New Roman"/>
          <w:sz w:val="24"/>
          <w:szCs w:val="24"/>
        </w:rPr>
        <w:t xml:space="preserve"> </w:t>
      </w:r>
      <w:r w:rsidR="00EF04C5" w:rsidRPr="00EF04C5">
        <w:rPr>
          <w:rFonts w:ascii="Times New Roman" w:hAnsi="Times New Roman" w:cs="Times New Roman"/>
          <w:b/>
          <w:sz w:val="24"/>
          <w:szCs w:val="24"/>
        </w:rPr>
        <w:t>:- Produce sperms</w:t>
      </w:r>
      <w:r w:rsidR="00EF0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C97" w:rsidRPr="00EF04C5" w:rsidRDefault="00394C97" w:rsidP="00F0582D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Interstitial cells</w:t>
      </w:r>
      <w:r w:rsidR="00EF04C5">
        <w:rPr>
          <w:rFonts w:ascii="Times New Roman" w:hAnsi="Times New Roman" w:cs="Times New Roman"/>
          <w:b/>
          <w:sz w:val="24"/>
          <w:szCs w:val="24"/>
        </w:rPr>
        <w:t xml:space="preserve">:- Produces androgen </w:t>
      </w:r>
      <w:r w:rsidR="00E767B2">
        <w:rPr>
          <w:rFonts w:ascii="Times New Roman" w:hAnsi="Times New Roman" w:cs="Times New Roman"/>
          <w:b/>
          <w:sz w:val="24"/>
          <w:szCs w:val="24"/>
        </w:rPr>
        <w:t>/ test to sterone</w:t>
      </w:r>
    </w:p>
    <w:p w:rsidR="00394C97" w:rsidRPr="00EF04C5" w:rsidRDefault="00394C97" w:rsidP="00F0582D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Epidydimis</w:t>
      </w:r>
      <w:r w:rsidR="00EF04C5">
        <w:rPr>
          <w:rFonts w:ascii="Times New Roman" w:hAnsi="Times New Roman" w:cs="Times New Roman"/>
          <w:b/>
          <w:sz w:val="24"/>
          <w:szCs w:val="24"/>
        </w:rPr>
        <w:t xml:space="preserve">: - Store sperms </w:t>
      </w:r>
    </w:p>
    <w:p w:rsidR="00394C97" w:rsidRDefault="00394C97" w:rsidP="00EF04C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The following are text messages on a cell phone that represent gene mutation 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Intended message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Actual message </w:t>
      </w:r>
    </w:p>
    <w:p w:rsidR="00394C97" w:rsidRDefault="00394C97" w:rsidP="00E2370A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Buyme a coat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Buyme a goat </w:t>
      </w:r>
    </w:p>
    <w:p w:rsidR="00394C97" w:rsidRDefault="00394C97" w:rsidP="00E2370A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is paying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is praying 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Identify the type of gene mutation that is represented in each case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94C97" w:rsidRDefault="00E2370A" w:rsidP="00771FEE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C553C7">
        <w:rPr>
          <w:rFonts w:ascii="Times New Roman" w:hAnsi="Times New Roman" w:cs="Times New Roman"/>
          <w:b/>
          <w:sz w:val="24"/>
          <w:szCs w:val="24"/>
        </w:rPr>
        <w:t xml:space="preserve">Substitution </w:t>
      </w:r>
    </w:p>
    <w:p w:rsidR="00E2370A" w:rsidRPr="00E2370A" w:rsidRDefault="00E2370A" w:rsidP="00771FEE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– </w:t>
      </w:r>
      <w:r w:rsidR="00C553C7">
        <w:rPr>
          <w:rFonts w:ascii="Times New Roman" w:hAnsi="Times New Roman" w:cs="Times New Roman"/>
          <w:b/>
          <w:sz w:val="24"/>
          <w:szCs w:val="24"/>
        </w:rPr>
        <w:t xml:space="preserve">Insertion 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Identify any two disorder arising due to gene mutation in humans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94C97" w:rsidRDefault="00C553C7" w:rsidP="00212F40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Albinism </w:t>
      </w:r>
    </w:p>
    <w:p w:rsidR="00C553C7" w:rsidRDefault="00C553C7" w:rsidP="00212F40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Sickle cell anaemia </w:t>
      </w:r>
    </w:p>
    <w:p w:rsidR="00C553C7" w:rsidRDefault="00C553C7" w:rsidP="00212F40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Haemophilia </w:t>
      </w:r>
    </w:p>
    <w:p w:rsidR="00C553C7" w:rsidRPr="00C553C7" w:rsidRDefault="00C553C7" w:rsidP="00212F40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Colour blindness</w:t>
      </w:r>
    </w:p>
    <w:p w:rsidR="00AD7752" w:rsidRPr="00FF454C" w:rsidRDefault="00394C97" w:rsidP="00AD7752">
      <w:p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752" w:rsidRPr="00FF454C">
        <w:rPr>
          <w:rFonts w:ascii="Times New Roman" w:hAnsi="Times New Roman" w:cs="Times New Roman"/>
          <w:sz w:val="24"/>
          <w:szCs w:val="24"/>
        </w:rPr>
        <w:t>State one effect of magnesium deficiency in green plants</w:t>
      </w:r>
      <w:r w:rsidR="00AD7752">
        <w:rPr>
          <w:rFonts w:ascii="Times New Roman" w:hAnsi="Times New Roman" w:cs="Times New Roman"/>
          <w:sz w:val="24"/>
          <w:szCs w:val="24"/>
        </w:rPr>
        <w:t>.</w:t>
      </w:r>
      <w:r w:rsidR="00AD7752" w:rsidRPr="00FF454C">
        <w:rPr>
          <w:rFonts w:ascii="Times New Roman" w:hAnsi="Times New Roman" w:cs="Times New Roman"/>
          <w:sz w:val="24"/>
          <w:szCs w:val="24"/>
        </w:rPr>
        <w:t xml:space="preserve">                                             (1</w:t>
      </w:r>
      <w:r w:rsidR="00AD7752">
        <w:rPr>
          <w:rFonts w:ascii="Times New Roman" w:hAnsi="Times New Roman" w:cs="Times New Roman"/>
          <w:sz w:val="24"/>
          <w:szCs w:val="24"/>
        </w:rPr>
        <w:t>Mks</w:t>
      </w:r>
      <w:r w:rsidR="00AD7752" w:rsidRPr="00FF454C">
        <w:rPr>
          <w:rFonts w:ascii="Times New Roman" w:hAnsi="Times New Roman" w:cs="Times New Roman"/>
          <w:sz w:val="24"/>
          <w:szCs w:val="24"/>
        </w:rPr>
        <w:t>)</w:t>
      </w:r>
    </w:p>
    <w:p w:rsidR="0073251F" w:rsidRDefault="00AD7752" w:rsidP="0073251F">
      <w:pPr>
        <w:pStyle w:val="ListParagraph"/>
        <w:numPr>
          <w:ilvl w:val="0"/>
          <w:numId w:val="33"/>
        </w:num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 w:rsidRPr="00AD7752">
        <w:rPr>
          <w:rFonts w:ascii="Times New Roman" w:hAnsi="Times New Roman" w:cs="Times New Roman"/>
          <w:b/>
          <w:sz w:val="24"/>
          <w:szCs w:val="24"/>
        </w:rPr>
        <w:t>Chlorosis/yellowing of leaves</w:t>
      </w:r>
    </w:p>
    <w:p w:rsidR="0073251F" w:rsidRPr="0073251F" w:rsidRDefault="0073251F" w:rsidP="0073251F">
      <w:pPr>
        <w:pStyle w:val="ListParagraph"/>
        <w:tabs>
          <w:tab w:val="center" w:pos="1482"/>
          <w:tab w:val="center" w:pos="3960"/>
        </w:tabs>
        <w:spacing w:before="240" w:after="286"/>
        <w:ind w:left="0"/>
        <w:rPr>
          <w:rFonts w:ascii="Times New Roman" w:hAnsi="Times New Roman" w:cs="Times New Roman"/>
          <w:sz w:val="24"/>
          <w:szCs w:val="24"/>
        </w:rPr>
      </w:pPr>
      <w:r w:rsidRPr="0073251F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73251F">
        <w:rPr>
          <w:rFonts w:ascii="Times New Roman" w:hAnsi="Times New Roman" w:cs="Times New Roman"/>
          <w:sz w:val="24"/>
          <w:szCs w:val="24"/>
        </w:rPr>
        <w:t>Explain why water logging of the soil may lead to death in plants.                              (2Mks)</w:t>
      </w:r>
    </w:p>
    <w:p w:rsidR="0073251F" w:rsidRPr="0073251F" w:rsidRDefault="0073251F" w:rsidP="0073251F">
      <w:pPr>
        <w:pStyle w:val="ListParagraph"/>
        <w:numPr>
          <w:ilvl w:val="0"/>
          <w:numId w:val="33"/>
        </w:num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 w:rsidRPr="0073251F">
        <w:rPr>
          <w:rFonts w:ascii="Times New Roman" w:hAnsi="Times New Roman" w:cs="Times New Roman"/>
          <w:b/>
          <w:sz w:val="24"/>
          <w:szCs w:val="24"/>
        </w:rPr>
        <w:t>When soil is water logged oxygen cannot diffuse into the root tissues hence no respiration</w:t>
      </w:r>
    </w:p>
    <w:p w:rsidR="0073251F" w:rsidRDefault="0073251F" w:rsidP="0073251F">
      <w:pPr>
        <w:pStyle w:val="ListParagraph"/>
        <w:tabs>
          <w:tab w:val="center" w:pos="1482"/>
          <w:tab w:val="center" w:pos="3960"/>
        </w:tabs>
        <w:spacing w:before="240" w:after="286"/>
        <w:ind w:left="0"/>
        <w:rPr>
          <w:rFonts w:ascii="Times New Roman" w:hAnsi="Times New Roman" w:cs="Times New Roman"/>
          <w:sz w:val="24"/>
          <w:szCs w:val="24"/>
        </w:rPr>
      </w:pPr>
      <w:r w:rsidRPr="0073251F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73251F">
        <w:rPr>
          <w:rFonts w:ascii="Times New Roman" w:hAnsi="Times New Roman" w:cs="Times New Roman"/>
          <w:sz w:val="24"/>
          <w:szCs w:val="24"/>
        </w:rPr>
        <w:t xml:space="preserve">A dog weighing 15.2kg requires 216kj while a mouse weighing 50g requires 2736kj per day. Explain.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251F">
        <w:rPr>
          <w:rFonts w:ascii="Times New Roman" w:hAnsi="Times New Roman" w:cs="Times New Roman"/>
          <w:sz w:val="24"/>
          <w:szCs w:val="24"/>
        </w:rPr>
        <w:t>(2Mks)</w:t>
      </w:r>
    </w:p>
    <w:p w:rsidR="0073251F" w:rsidRPr="0073251F" w:rsidRDefault="0073251F" w:rsidP="0073251F">
      <w:pPr>
        <w:pStyle w:val="ListParagraph"/>
        <w:numPr>
          <w:ilvl w:val="0"/>
          <w:numId w:val="33"/>
        </w:num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 w:rsidRPr="0073251F">
        <w:rPr>
          <w:rFonts w:ascii="Times New Roman" w:hAnsi="Times New Roman" w:cs="Times New Roman"/>
          <w:b/>
          <w:sz w:val="24"/>
          <w:szCs w:val="24"/>
        </w:rPr>
        <w:t xml:space="preserve">A mouse has high surface area to volume ratio and tends to lose heat faster. It requires more energy to replace. </w:t>
      </w:r>
    </w:p>
    <w:p w:rsidR="000D5673" w:rsidRDefault="000D567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251F" w:rsidRPr="0073251F" w:rsidRDefault="0073251F" w:rsidP="0073251F">
      <w:pPr>
        <w:pStyle w:val="ListParagraph"/>
        <w:tabs>
          <w:tab w:val="center" w:pos="1482"/>
          <w:tab w:val="center" w:pos="3960"/>
        </w:tabs>
        <w:spacing w:before="240" w:after="286"/>
        <w:ind w:left="0"/>
        <w:rPr>
          <w:rFonts w:ascii="Times New Roman" w:hAnsi="Times New Roman" w:cs="Times New Roman"/>
          <w:sz w:val="24"/>
          <w:szCs w:val="24"/>
        </w:rPr>
      </w:pPr>
      <w:r w:rsidRPr="007325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21. </w:t>
      </w:r>
      <w:r w:rsidRPr="0073251F">
        <w:rPr>
          <w:rFonts w:ascii="Times New Roman" w:hAnsi="Times New Roman" w:cs="Times New Roman"/>
          <w:sz w:val="24"/>
          <w:szCs w:val="24"/>
        </w:rPr>
        <w:t>The equation below shows an oxidation reaction of food substance.</w:t>
      </w:r>
    </w:p>
    <w:p w:rsidR="0073251F" w:rsidRDefault="00947128" w:rsidP="0073251F">
      <w:pPr>
        <w:pStyle w:val="ListParagraph"/>
        <w:tabs>
          <w:tab w:val="center" w:pos="1482"/>
          <w:tab w:val="center" w:pos="3960"/>
        </w:tabs>
        <w:spacing w:before="240" w:after="286"/>
        <w:ind w:left="0"/>
        <w:rPr>
          <w:rFonts w:ascii="Times New Roman" w:hAnsi="Times New Roman" w:cs="Times New Roman"/>
          <w:sz w:val="24"/>
          <w:szCs w:val="24"/>
        </w:rPr>
      </w:pPr>
      <w:r w:rsidRPr="0094712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5" type="#_x0000_t32" style="position:absolute;margin-left:148.85pt;margin-top:7.2pt;width:36.9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" strokecolor="black [3200]" strokeweight="1pt">
            <v:stroke endarrow="block" joinstyle="miter"/>
          </v:shape>
        </w:pict>
      </w:r>
      <w:r w:rsidR="0073251F">
        <w:rPr>
          <w:rFonts w:ascii="Times New Roman" w:hAnsi="Times New Roman" w:cs="Times New Roman"/>
          <w:sz w:val="24"/>
          <w:szCs w:val="24"/>
        </w:rPr>
        <w:t xml:space="preserve">        </w:t>
      </w:r>
      <w:r w:rsidR="0073251F" w:rsidRPr="0073251F">
        <w:rPr>
          <w:rFonts w:ascii="Times New Roman" w:hAnsi="Times New Roman" w:cs="Times New Roman"/>
          <w:sz w:val="24"/>
          <w:szCs w:val="24"/>
        </w:rPr>
        <w:t>5C</w:t>
      </w:r>
      <w:r w:rsidR="0073251F" w:rsidRPr="0073251F">
        <w:rPr>
          <w:rFonts w:ascii="Times New Roman" w:hAnsi="Times New Roman" w:cs="Times New Roman"/>
          <w:sz w:val="24"/>
          <w:szCs w:val="24"/>
          <w:vertAlign w:val="subscript"/>
        </w:rPr>
        <w:t xml:space="preserve">51      </w:t>
      </w:r>
      <w:r w:rsidR="0073251F" w:rsidRPr="0073251F">
        <w:rPr>
          <w:rFonts w:ascii="Times New Roman" w:hAnsi="Times New Roman" w:cs="Times New Roman"/>
          <w:sz w:val="24"/>
          <w:szCs w:val="24"/>
        </w:rPr>
        <w:t>H</w:t>
      </w:r>
      <w:r w:rsidR="0073251F" w:rsidRPr="0073251F">
        <w:rPr>
          <w:rFonts w:ascii="Times New Roman" w:hAnsi="Times New Roman" w:cs="Times New Roman"/>
          <w:sz w:val="24"/>
          <w:szCs w:val="24"/>
          <w:vertAlign w:val="subscript"/>
        </w:rPr>
        <w:t>98</w:t>
      </w:r>
      <w:r w:rsidR="0073251F" w:rsidRPr="0073251F">
        <w:rPr>
          <w:rFonts w:ascii="Times New Roman" w:hAnsi="Times New Roman" w:cs="Times New Roman"/>
          <w:sz w:val="24"/>
          <w:szCs w:val="24"/>
        </w:rPr>
        <w:t>O</w:t>
      </w:r>
      <w:r w:rsidR="0073251F" w:rsidRPr="0073251F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73251F" w:rsidRPr="0073251F">
        <w:rPr>
          <w:rFonts w:ascii="Times New Roman" w:hAnsi="Times New Roman" w:cs="Times New Roman"/>
          <w:sz w:val="24"/>
          <w:szCs w:val="24"/>
        </w:rPr>
        <w:t>+ 145CO</w:t>
      </w:r>
      <w:r w:rsidR="0073251F" w:rsidRPr="007325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251F" w:rsidRPr="0073251F">
        <w:rPr>
          <w:rFonts w:ascii="Times New Roman" w:hAnsi="Times New Roman" w:cs="Times New Roman"/>
          <w:sz w:val="24"/>
          <w:szCs w:val="24"/>
        </w:rPr>
        <w:t xml:space="preserve">                  102CO</w:t>
      </w:r>
      <w:r w:rsidR="0073251F" w:rsidRPr="007325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251F" w:rsidRPr="0073251F">
        <w:rPr>
          <w:rFonts w:ascii="Times New Roman" w:hAnsi="Times New Roman" w:cs="Times New Roman"/>
          <w:sz w:val="24"/>
          <w:szCs w:val="24"/>
        </w:rPr>
        <w:t xml:space="preserve"> + 98H</w:t>
      </w:r>
      <w:r w:rsidR="0073251F" w:rsidRPr="007325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251F" w:rsidRPr="0073251F">
        <w:rPr>
          <w:rFonts w:ascii="Times New Roman" w:hAnsi="Times New Roman" w:cs="Times New Roman"/>
          <w:sz w:val="24"/>
          <w:szCs w:val="24"/>
        </w:rPr>
        <w:t>0 + Energy</w:t>
      </w:r>
    </w:p>
    <w:p w:rsidR="0073251F" w:rsidRDefault="0073251F" w:rsidP="0073251F">
      <w:pPr>
        <w:pStyle w:val="ListParagraph"/>
        <w:tabs>
          <w:tab w:val="center" w:pos="1482"/>
          <w:tab w:val="center" w:pos="3960"/>
        </w:tabs>
        <w:spacing w:before="240" w:after="286"/>
        <w:ind w:left="0"/>
        <w:rPr>
          <w:rFonts w:ascii="Times New Roman" w:hAnsi="Times New Roman" w:cs="Times New Roman"/>
          <w:sz w:val="24"/>
          <w:szCs w:val="24"/>
        </w:rPr>
      </w:pPr>
      <w:r w:rsidRPr="0073251F">
        <w:rPr>
          <w:rFonts w:ascii="Times New Roman" w:hAnsi="Times New Roman" w:cs="Times New Roman"/>
          <w:sz w:val="24"/>
          <w:szCs w:val="24"/>
        </w:rPr>
        <w:t>a) Determine respiratory quotient of the oxidation of food substance.                        (2Mks)</w:t>
      </w:r>
    </w:p>
    <w:p w:rsidR="002D70C7" w:rsidRPr="00FF454C" w:rsidRDefault="00947128" w:rsidP="002D70C7">
      <w:pPr>
        <w:tabs>
          <w:tab w:val="center" w:pos="1482"/>
          <w:tab w:val="center" w:pos="3960"/>
        </w:tabs>
        <w:spacing w:before="240" w:after="286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2" o:spid="_x0000_s1037" style="position:absolute;left:0;text-align:left;z-index:251678720;visibility:visible;mso-height-relative:margin" from="140.8pt,11.95pt" to="20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" strokecolor="#4f81bd [3204]" strokeweight=".5pt">
            <v:stroke joinstyle="miter"/>
          </v:line>
        </w:pict>
      </w:r>
      <w:r w:rsidR="002D70C7" w:rsidRPr="00FF454C">
        <w:rPr>
          <w:rFonts w:ascii="Times New Roman" w:hAnsi="Times New Roman" w:cs="Times New Roman"/>
          <w:b/>
          <w:sz w:val="24"/>
          <w:szCs w:val="24"/>
        </w:rPr>
        <w:t>RQ=</w:t>
      </w:r>
      <w:r w:rsidR="002D70C7" w:rsidRPr="00FF454C">
        <w:rPr>
          <w:rFonts w:ascii="Times New Roman" w:hAnsi="Times New Roman" w:cs="Times New Roman"/>
          <w:b/>
          <w:sz w:val="24"/>
          <w:szCs w:val="24"/>
          <w:u w:val="single"/>
        </w:rPr>
        <w:t>CO2 produced</w:t>
      </w:r>
      <w:r w:rsidR="002D70C7" w:rsidRPr="00FF454C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2D70C7" w:rsidRPr="00FF454C">
        <w:rPr>
          <w:rFonts w:ascii="Times New Roman" w:hAnsi="Times New Roman" w:cs="Times New Roman"/>
          <w:b/>
          <w:sz w:val="24"/>
          <w:szCs w:val="24"/>
          <w:u w:val="single"/>
        </w:rPr>
        <w:t>102</w:t>
      </w:r>
    </w:p>
    <w:p w:rsidR="002D70C7" w:rsidRPr="00FF454C" w:rsidRDefault="002D70C7" w:rsidP="002D70C7">
      <w:pPr>
        <w:tabs>
          <w:tab w:val="center" w:pos="1482"/>
          <w:tab w:val="center" w:pos="3960"/>
        </w:tabs>
        <w:spacing w:before="240" w:after="286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FF454C">
        <w:rPr>
          <w:rFonts w:ascii="Times New Roman" w:hAnsi="Times New Roman" w:cs="Times New Roman"/>
          <w:b/>
          <w:sz w:val="24"/>
          <w:szCs w:val="24"/>
        </w:rPr>
        <w:t xml:space="preserve"> O2 used up      145</w:t>
      </w:r>
    </w:p>
    <w:p w:rsidR="002D70C7" w:rsidRPr="00FF454C" w:rsidRDefault="002D70C7" w:rsidP="002D70C7">
      <w:pPr>
        <w:tabs>
          <w:tab w:val="center" w:pos="1482"/>
          <w:tab w:val="center" w:pos="3960"/>
        </w:tabs>
        <w:spacing w:before="240" w:after="286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FF454C">
        <w:rPr>
          <w:rFonts w:ascii="Times New Roman" w:hAnsi="Times New Roman" w:cs="Times New Roman"/>
          <w:b/>
          <w:sz w:val="24"/>
          <w:szCs w:val="24"/>
        </w:rPr>
        <w:t>RQ=0.7</w:t>
      </w:r>
    </w:p>
    <w:p w:rsidR="0073251F" w:rsidRPr="002D70C7" w:rsidRDefault="002D70C7" w:rsidP="002D70C7">
      <w:pPr>
        <w:pStyle w:val="ListParagraph"/>
        <w:tabs>
          <w:tab w:val="center" w:pos="1482"/>
          <w:tab w:val="center" w:pos="3960"/>
        </w:tabs>
        <w:spacing w:before="240" w:after="286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251F">
        <w:rPr>
          <w:rFonts w:ascii="Times New Roman" w:hAnsi="Times New Roman" w:cs="Times New Roman"/>
          <w:sz w:val="24"/>
          <w:szCs w:val="24"/>
        </w:rPr>
        <w:t xml:space="preserve"> </w:t>
      </w:r>
      <w:r w:rsidR="00404019">
        <w:rPr>
          <w:rFonts w:ascii="Times New Roman" w:hAnsi="Times New Roman" w:cs="Times New Roman"/>
          <w:sz w:val="24"/>
          <w:szCs w:val="24"/>
        </w:rPr>
        <w:t xml:space="preserve">(b)Give two </w:t>
      </w:r>
      <w:r w:rsidR="00404019" w:rsidRPr="0073251F">
        <w:rPr>
          <w:rFonts w:ascii="Times New Roman" w:hAnsi="Times New Roman" w:cs="Times New Roman"/>
          <w:sz w:val="24"/>
          <w:szCs w:val="24"/>
        </w:rPr>
        <w:t>reasons</w:t>
      </w:r>
      <w:r w:rsidR="0073251F" w:rsidRPr="0073251F">
        <w:rPr>
          <w:rFonts w:ascii="Times New Roman" w:hAnsi="Times New Roman" w:cs="Times New Roman"/>
          <w:sz w:val="24"/>
          <w:szCs w:val="24"/>
        </w:rPr>
        <w:t xml:space="preserve"> why the above food substance is not the substrate</w:t>
      </w:r>
      <w:r w:rsidR="00404019">
        <w:rPr>
          <w:rFonts w:ascii="Times New Roman" w:hAnsi="Times New Roman" w:cs="Times New Roman"/>
          <w:sz w:val="24"/>
          <w:szCs w:val="24"/>
        </w:rPr>
        <w:t>.                             (2</w:t>
      </w:r>
      <w:r w:rsidR="0073251F" w:rsidRPr="0073251F">
        <w:rPr>
          <w:rFonts w:ascii="Times New Roman" w:hAnsi="Times New Roman" w:cs="Times New Roman"/>
          <w:sz w:val="24"/>
          <w:szCs w:val="24"/>
        </w:rPr>
        <w:t xml:space="preserve">Mks)                </w:t>
      </w:r>
    </w:p>
    <w:p w:rsidR="0073251F" w:rsidRPr="000D5673" w:rsidRDefault="000D5673" w:rsidP="002D70C7">
      <w:pPr>
        <w:pStyle w:val="ListParagraph"/>
        <w:numPr>
          <w:ilvl w:val="0"/>
          <w:numId w:val="33"/>
        </w:num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 very soluble in water </w:t>
      </w:r>
    </w:p>
    <w:p w:rsidR="000D5673" w:rsidRPr="0073251F" w:rsidRDefault="000D5673" w:rsidP="002D70C7">
      <w:pPr>
        <w:pStyle w:val="ListParagraph"/>
        <w:numPr>
          <w:ilvl w:val="0"/>
          <w:numId w:val="33"/>
        </w:num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 more oxygen to oxidise</w:t>
      </w:r>
    </w:p>
    <w:p w:rsidR="00394C97" w:rsidRDefault="00394C97" w:rsidP="001F12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An individual is blood group B positive </w:t>
      </w:r>
    </w:p>
    <w:p w:rsidR="00394C97" w:rsidRDefault="007316C8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the antigen</w:t>
      </w:r>
      <w:r w:rsidR="00394C97">
        <w:rPr>
          <w:rFonts w:ascii="Times New Roman" w:hAnsi="Times New Roman" w:cs="Times New Roman"/>
          <w:sz w:val="24"/>
          <w:szCs w:val="24"/>
        </w:rPr>
        <w:t xml:space="preserve">s in the individual’s blood </w:t>
      </w:r>
      <w:r w:rsidR="00394C97">
        <w:rPr>
          <w:rFonts w:ascii="Times New Roman" w:hAnsi="Times New Roman" w:cs="Times New Roman"/>
          <w:sz w:val="24"/>
          <w:szCs w:val="24"/>
        </w:rPr>
        <w:tab/>
      </w:r>
      <w:r w:rsidR="00394C97">
        <w:rPr>
          <w:rFonts w:ascii="Times New Roman" w:hAnsi="Times New Roman" w:cs="Times New Roman"/>
          <w:sz w:val="24"/>
          <w:szCs w:val="24"/>
        </w:rPr>
        <w:tab/>
      </w:r>
      <w:r w:rsidR="00394C97">
        <w:rPr>
          <w:rFonts w:ascii="Times New Roman" w:hAnsi="Times New Roman" w:cs="Times New Roman"/>
          <w:sz w:val="24"/>
          <w:szCs w:val="24"/>
        </w:rPr>
        <w:tab/>
      </w:r>
      <w:r w:rsidR="00394C97">
        <w:rPr>
          <w:rFonts w:ascii="Times New Roman" w:hAnsi="Times New Roman" w:cs="Times New Roman"/>
          <w:sz w:val="24"/>
          <w:szCs w:val="24"/>
        </w:rPr>
        <w:tab/>
      </w:r>
      <w:r w:rsidR="00394C9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94C97" w:rsidRPr="000D6645" w:rsidRDefault="007B434C" w:rsidP="000D6645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</w:t>
      </w:r>
      <w:r w:rsidR="000D664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="000D6645">
        <w:rPr>
          <w:rFonts w:ascii="Times New Roman" w:hAnsi="Times New Roman" w:cs="Times New Roman"/>
          <w:b/>
          <w:sz w:val="24"/>
          <w:szCs w:val="24"/>
        </w:rPr>
        <w:t xml:space="preserve"> and rhesus factors or antigen ‘D’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the reason why the individual cannot receive blood from blood group A donor (2Mks)</w:t>
      </w:r>
    </w:p>
    <w:p w:rsidR="00394C97" w:rsidRPr="007B434C" w:rsidRDefault="007B434C" w:rsidP="007B434C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Recipient plasma has antibody ‘a’</w:t>
      </w:r>
      <w:r w:rsidR="009F00EA">
        <w:rPr>
          <w:rFonts w:ascii="Times New Roman" w:hAnsi="Times New Roman" w:cs="Times New Roman"/>
          <w:b/>
          <w:sz w:val="24"/>
          <w:szCs w:val="24"/>
        </w:rPr>
        <w:t xml:space="preserve"> which corresponds to antigen A which causes antigen antibody reaction causing agglutinations of red blood cells</w:t>
      </w:r>
    </w:p>
    <w:p w:rsidR="00394C97" w:rsidRDefault="00394C97" w:rsidP="001F12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0C7">
        <w:rPr>
          <w:rFonts w:ascii="Times New Roman" w:hAnsi="Times New Roman" w:cs="Times New Roman"/>
          <w:sz w:val="24"/>
          <w:szCs w:val="24"/>
        </w:rPr>
        <w:t xml:space="preserve">Below data was obtained in an ecosystem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0C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Mango tree </w:t>
      </w:r>
      <w:r w:rsidR="002D70C7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70C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Caterpillars</w:t>
      </w:r>
      <w:r w:rsidR="002D70C7">
        <w:rPr>
          <w:rFonts w:ascii="Times New Roman" w:hAnsi="Times New Roman" w:cs="Times New Roman"/>
          <w:sz w:val="24"/>
          <w:szCs w:val="24"/>
        </w:rPr>
        <w:t xml:space="preserve"> - 100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70C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</w:t>
      </w:r>
      <w:r w:rsidR="002D70C7">
        <w:rPr>
          <w:rFonts w:ascii="Times New Roman" w:hAnsi="Times New Roman" w:cs="Times New Roman"/>
          <w:sz w:val="24"/>
          <w:szCs w:val="24"/>
        </w:rPr>
        <w:t xml:space="preserve"> - 50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</w:t>
      </w:r>
      <w:r w:rsidR="002D70C7">
        <w:rPr>
          <w:rFonts w:ascii="Times New Roman" w:hAnsi="Times New Roman" w:cs="Times New Roman"/>
          <w:sz w:val="24"/>
          <w:szCs w:val="24"/>
        </w:rPr>
        <w:t xml:space="preserve"> – 5 </w:t>
      </w:r>
    </w:p>
    <w:p w:rsidR="00394C97" w:rsidRDefault="002D70C7" w:rsidP="00394C97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a </w:t>
      </w:r>
      <w:r w:rsidR="00394C97">
        <w:rPr>
          <w:rFonts w:ascii="Times New Roman" w:hAnsi="Times New Roman" w:cs="Times New Roman"/>
          <w:sz w:val="24"/>
          <w:szCs w:val="24"/>
        </w:rPr>
        <w:t xml:space="preserve"> pyramid of numbers for this feeding relationship </w:t>
      </w:r>
      <w:r w:rsidR="00394C97">
        <w:rPr>
          <w:rFonts w:ascii="Times New Roman" w:hAnsi="Times New Roman" w:cs="Times New Roman"/>
          <w:sz w:val="24"/>
          <w:szCs w:val="24"/>
        </w:rPr>
        <w:tab/>
      </w:r>
      <w:r w:rsidR="00394C97">
        <w:rPr>
          <w:rFonts w:ascii="Times New Roman" w:hAnsi="Times New Roman" w:cs="Times New Roman"/>
          <w:sz w:val="24"/>
          <w:szCs w:val="24"/>
        </w:rPr>
        <w:tab/>
      </w:r>
      <w:r w:rsidR="00394C9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872FA" w:rsidRDefault="00947128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3" style="position:absolute;left:0;text-align:left;margin-left:93pt;margin-top:16.2pt;width:138pt;height:111pt;z-index:251668480" coordorigin="3300,3774" coordsize="2760,22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260;top:3774;width:990;height:555">
              <v:textbox>
                <w:txbxContent>
                  <w:p w:rsidR="00154C0D" w:rsidRPr="00AC2F0D" w:rsidRDefault="00E65F1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</v:shape>
            <v:shape id="_x0000_s1030" type="#_x0000_t202" style="position:absolute;left:3795;top:4329;width:1875;height:555">
              <v:textbox>
                <w:txbxContent>
                  <w:p w:rsidR="00154C0D" w:rsidRPr="00AC2F0D" w:rsidRDefault="00E65F1F" w:rsidP="00A872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50</w:t>
                    </w:r>
                  </w:p>
                </w:txbxContent>
              </v:textbox>
            </v:shape>
            <v:shape id="_x0000_s1031" type="#_x0000_t202" style="position:absolute;left:3300;top:4884;width:2760;height:555">
              <v:textbox>
                <w:txbxContent>
                  <w:p w:rsidR="00154C0D" w:rsidRPr="00AC2F0D" w:rsidRDefault="00E65F1F" w:rsidP="00A872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100</w:t>
                    </w:r>
                  </w:p>
                </w:txbxContent>
              </v:textbox>
            </v:shape>
            <v:shape id="_x0000_s1032" type="#_x0000_t202" style="position:absolute;left:4260;top:5439;width:990;height:555">
              <v:textbox>
                <w:txbxContent>
                  <w:p w:rsidR="00154C0D" w:rsidRPr="00AC2F0D" w:rsidRDefault="00E65F1F" w:rsidP="00A872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394C97" w:rsidRPr="00C41AC6" w:rsidRDefault="00A872FA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>Hawk</w:t>
      </w:r>
    </w:p>
    <w:p w:rsidR="00394C97" w:rsidRPr="00C41AC6" w:rsidRDefault="00A872FA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  <w:t>Sparrow</w:t>
      </w:r>
    </w:p>
    <w:p w:rsidR="00394C97" w:rsidRPr="00C41AC6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94C97" w:rsidRPr="00C41AC6" w:rsidRDefault="00A872FA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  <w:t>Caterpillars</w:t>
      </w:r>
    </w:p>
    <w:p w:rsidR="00A872FA" w:rsidRPr="00C41AC6" w:rsidRDefault="00A872FA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</w:r>
      <w:r w:rsidRPr="00C41AC6">
        <w:rPr>
          <w:rFonts w:ascii="Times New Roman" w:hAnsi="Times New Roman" w:cs="Times New Roman"/>
          <w:b/>
          <w:sz w:val="24"/>
          <w:szCs w:val="24"/>
        </w:rPr>
        <w:tab/>
        <w:t>Mango tree</w:t>
      </w:r>
    </w:p>
    <w:p w:rsidR="00A872FA" w:rsidRPr="00C41AC6" w:rsidRDefault="00A872FA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94C97" w:rsidRDefault="00394C97" w:rsidP="00394C97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shape of the pyramid of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94C97" w:rsidRPr="00C41AC6" w:rsidRDefault="00C41AC6" w:rsidP="00C41AC6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Inverted pyramid of numbers </w:t>
      </w:r>
    </w:p>
    <w:p w:rsidR="00394C97" w:rsidRDefault="00394C97" w:rsidP="001F12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.a) What is organic evolution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94C97" w:rsidRDefault="00C41AC6" w:rsidP="00C41AC6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the gradual emergence of complex life forms of organisms from pre-existing</w:t>
      </w:r>
      <w:r w:rsidR="007316C8">
        <w:rPr>
          <w:rFonts w:ascii="Times New Roman" w:hAnsi="Times New Roman" w:cs="Times New Roman"/>
          <w:b/>
          <w:sz w:val="24"/>
          <w:szCs w:val="24"/>
        </w:rPr>
        <w:t>,</w:t>
      </w:r>
    </w:p>
    <w:p w:rsidR="00C41AC6" w:rsidRPr="00C41AC6" w:rsidRDefault="00C41AC6" w:rsidP="007316C8">
      <w:pPr>
        <w:pStyle w:val="NoSpacing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Simple life forms over a long period of time</w:t>
      </w:r>
    </w:p>
    <w:p w:rsidR="00597D74" w:rsidRDefault="00597D74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7D74" w:rsidRDefault="00597D74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4C97" w:rsidRDefault="00394C97" w:rsidP="000747B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i)What are vestigial structure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94C97" w:rsidRDefault="00DF6ED2" w:rsidP="00DF6ED2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structures that have ceased to be functional in some organisms and have over time reduce in size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Give two examples of vestigial structures in human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94C97" w:rsidRDefault="005927D0" w:rsidP="005927D0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</w:p>
    <w:p w:rsidR="005927D0" w:rsidRDefault="005927D0" w:rsidP="005927D0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Coccyx</w:t>
      </w:r>
    </w:p>
    <w:p w:rsidR="005927D0" w:rsidRPr="005927D0" w:rsidRDefault="00E65F1F" w:rsidP="005927D0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Nictitating </w:t>
      </w:r>
      <w:r w:rsidR="005927D0">
        <w:rPr>
          <w:rFonts w:ascii="Times New Roman" w:hAnsi="Times New Roman" w:cs="Times New Roman"/>
          <w:b/>
          <w:sz w:val="24"/>
          <w:szCs w:val="24"/>
        </w:rPr>
        <w:t xml:space="preserve"> membrane </w:t>
      </w:r>
    </w:p>
    <w:p w:rsidR="00394C97" w:rsidRDefault="00394C97" w:rsidP="001F12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Name the kidney disease which affects the glomerulus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94C97" w:rsidRPr="005C6EED" w:rsidRDefault="005C6EED" w:rsidP="005C6EED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Nephritis</w:t>
      </w:r>
    </w:p>
    <w:p w:rsidR="00597D74" w:rsidRPr="00FF454C" w:rsidRDefault="00394C97" w:rsidP="00597D74">
      <w:p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D74" w:rsidRPr="00FF454C">
        <w:rPr>
          <w:rFonts w:ascii="Times New Roman" w:hAnsi="Times New Roman" w:cs="Times New Roman"/>
          <w:sz w:val="24"/>
          <w:szCs w:val="24"/>
        </w:rPr>
        <w:t>Name the kingdom to which plasmodium belongs.                                                     (1</w:t>
      </w:r>
      <w:r w:rsidR="00597D74">
        <w:rPr>
          <w:rFonts w:ascii="Times New Roman" w:hAnsi="Times New Roman" w:cs="Times New Roman"/>
          <w:sz w:val="24"/>
          <w:szCs w:val="24"/>
        </w:rPr>
        <w:t>Mks</w:t>
      </w:r>
      <w:r w:rsidR="00597D74" w:rsidRPr="00FF454C">
        <w:rPr>
          <w:rFonts w:ascii="Times New Roman" w:hAnsi="Times New Roman" w:cs="Times New Roman"/>
          <w:sz w:val="24"/>
          <w:szCs w:val="24"/>
        </w:rPr>
        <w:t>)</w:t>
      </w:r>
    </w:p>
    <w:p w:rsidR="00597D74" w:rsidRPr="00597D74" w:rsidRDefault="000747B6" w:rsidP="00597D74">
      <w:pPr>
        <w:pStyle w:val="ListParagraph"/>
        <w:numPr>
          <w:ilvl w:val="0"/>
          <w:numId w:val="25"/>
        </w:numPr>
        <w:tabs>
          <w:tab w:val="center" w:pos="1482"/>
          <w:tab w:val="center" w:pos="3960"/>
        </w:tabs>
        <w:spacing w:before="240" w:after="286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 xml:space="preserve">Protoctista     </w:t>
      </w:r>
    </w:p>
    <w:p w:rsidR="00394C97" w:rsidRDefault="00394C97" w:rsidP="001F127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56B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a) What is non- disjunction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94C97" w:rsidRPr="005C6EED" w:rsidRDefault="005C6EED" w:rsidP="005C6EED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Failure of homologous chromosomes to separate during </w:t>
      </w:r>
      <w:r w:rsidR="00E65F1F">
        <w:rPr>
          <w:rFonts w:ascii="Times New Roman" w:hAnsi="Times New Roman" w:cs="Times New Roman"/>
          <w:b/>
          <w:sz w:val="24"/>
          <w:szCs w:val="24"/>
        </w:rPr>
        <w:t xml:space="preserve">cell division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6C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resulting in gametes with extra chromosome and other with less </w:t>
      </w:r>
    </w:p>
    <w:p w:rsidR="00394C97" w:rsidRDefault="00394C97" w:rsidP="00394C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two disorders in human that are as a results of non-disjunction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94C97" w:rsidRPr="005C6EED" w:rsidRDefault="005C6EED" w:rsidP="005C6EED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Down’s syndrome </w:t>
      </w:r>
    </w:p>
    <w:p w:rsidR="005C6EED" w:rsidRPr="005C6EED" w:rsidRDefault="007316C8" w:rsidP="005C6EED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</w:t>
      </w:r>
      <w:r w:rsidR="005C6EED">
        <w:rPr>
          <w:rFonts w:ascii="Times New Roman" w:hAnsi="Times New Roman" w:cs="Times New Roman"/>
          <w:b/>
          <w:sz w:val="24"/>
          <w:szCs w:val="24"/>
        </w:rPr>
        <w:t>er’s syndrome</w:t>
      </w:r>
    </w:p>
    <w:p w:rsidR="005C6EED" w:rsidRDefault="00B1039F" w:rsidP="005C6EED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Klinefelter’s </w:t>
      </w:r>
      <w:r w:rsidR="005C6EED">
        <w:rPr>
          <w:rFonts w:ascii="Times New Roman" w:hAnsi="Times New Roman" w:cs="Times New Roman"/>
          <w:b/>
          <w:sz w:val="24"/>
          <w:szCs w:val="24"/>
        </w:rPr>
        <w:t>syndrome</w:t>
      </w:r>
    </w:p>
    <w:p w:rsidR="00597D74" w:rsidRPr="00597D74" w:rsidRDefault="005F268B" w:rsidP="005F268B">
      <w:pPr>
        <w:tabs>
          <w:tab w:val="center" w:pos="1482"/>
          <w:tab w:val="center" w:pos="3960"/>
        </w:tabs>
        <w:spacing w:before="240" w:after="28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597D74" w:rsidRPr="00597D74">
        <w:rPr>
          <w:rFonts w:ascii="Times New Roman" w:hAnsi="Times New Roman" w:cs="Times New Roman"/>
          <w:b/>
          <w:sz w:val="24"/>
          <w:szCs w:val="24"/>
        </w:rPr>
        <w:t>.</w:t>
      </w:r>
      <w:r w:rsidR="0059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D74" w:rsidRPr="00597D74">
        <w:rPr>
          <w:rFonts w:ascii="Times New Roman" w:hAnsi="Times New Roman" w:cs="Times New Roman"/>
          <w:sz w:val="24"/>
          <w:szCs w:val="24"/>
        </w:rPr>
        <w:t>Name two external features found in the class Mammalia only.                                            (2Mks)</w:t>
      </w:r>
    </w:p>
    <w:p w:rsidR="00597D74" w:rsidRPr="00597D74" w:rsidRDefault="00597D74" w:rsidP="005F268B">
      <w:pPr>
        <w:pStyle w:val="ListParagraph"/>
        <w:numPr>
          <w:ilvl w:val="0"/>
          <w:numId w:val="34"/>
        </w:numPr>
        <w:tabs>
          <w:tab w:val="center" w:pos="1482"/>
          <w:tab w:val="center" w:pos="3960"/>
        </w:tabs>
        <w:spacing w:before="240"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Have mammary glands</w:t>
      </w:r>
    </w:p>
    <w:p w:rsidR="00597D74" w:rsidRPr="00597D74" w:rsidRDefault="00597D74" w:rsidP="005F268B">
      <w:pPr>
        <w:pStyle w:val="ListParagraph"/>
        <w:numPr>
          <w:ilvl w:val="0"/>
          <w:numId w:val="34"/>
        </w:numPr>
        <w:tabs>
          <w:tab w:val="center" w:pos="1482"/>
          <w:tab w:val="center" w:pos="3960"/>
        </w:tabs>
        <w:spacing w:before="240"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Body covered with fur/hair</w:t>
      </w:r>
    </w:p>
    <w:p w:rsidR="00597D74" w:rsidRPr="00597D74" w:rsidRDefault="00597D74" w:rsidP="005F268B">
      <w:pPr>
        <w:pStyle w:val="ListParagraph"/>
        <w:numPr>
          <w:ilvl w:val="0"/>
          <w:numId w:val="34"/>
        </w:numPr>
        <w:tabs>
          <w:tab w:val="center" w:pos="1482"/>
          <w:tab w:val="center" w:pos="3960"/>
        </w:tabs>
        <w:spacing w:before="240"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Have pinna</w:t>
      </w:r>
    </w:p>
    <w:p w:rsidR="00597D74" w:rsidRPr="00597D74" w:rsidRDefault="005F268B" w:rsidP="005F268B">
      <w:pPr>
        <w:tabs>
          <w:tab w:val="center" w:pos="1482"/>
          <w:tab w:val="center" w:pos="3960"/>
        </w:tabs>
        <w:spacing w:before="240"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597D74" w:rsidRPr="00597D74">
        <w:rPr>
          <w:rFonts w:ascii="Times New Roman" w:hAnsi="Times New Roman" w:cs="Times New Roman"/>
          <w:b/>
          <w:sz w:val="24"/>
          <w:szCs w:val="24"/>
        </w:rPr>
        <w:t>.</w:t>
      </w:r>
      <w:r w:rsidR="0059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D74" w:rsidRPr="00597D74">
        <w:rPr>
          <w:rFonts w:ascii="Times New Roman" w:hAnsi="Times New Roman" w:cs="Times New Roman"/>
          <w:sz w:val="24"/>
          <w:szCs w:val="24"/>
        </w:rPr>
        <w:t>State two roles of diffusion in human being</w:t>
      </w:r>
      <w:r w:rsidR="00597D74">
        <w:rPr>
          <w:rFonts w:ascii="Times New Roman" w:hAnsi="Times New Roman" w:cs="Times New Roman"/>
          <w:sz w:val="24"/>
          <w:szCs w:val="24"/>
        </w:rPr>
        <w:t>.</w:t>
      </w:r>
      <w:r w:rsidR="00597D74" w:rsidRPr="00597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(2Mkss)</w:t>
      </w:r>
    </w:p>
    <w:p w:rsidR="00597D74" w:rsidRPr="00597D74" w:rsidRDefault="00597D74" w:rsidP="005F268B">
      <w:pPr>
        <w:pStyle w:val="ListParagraph"/>
        <w:numPr>
          <w:ilvl w:val="0"/>
          <w:numId w:val="35"/>
        </w:num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Absorption of digested food materials into the blood stream</w:t>
      </w:r>
    </w:p>
    <w:p w:rsidR="00597D74" w:rsidRPr="00597D74" w:rsidRDefault="00597D74" w:rsidP="005F268B">
      <w:pPr>
        <w:pStyle w:val="ListParagraph"/>
        <w:numPr>
          <w:ilvl w:val="0"/>
          <w:numId w:val="35"/>
        </w:num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Gaseous exchange.</w:t>
      </w:r>
    </w:p>
    <w:p w:rsidR="00597D74" w:rsidRPr="00597D74" w:rsidRDefault="00597D74" w:rsidP="005F268B">
      <w:pPr>
        <w:pStyle w:val="ListParagraph"/>
        <w:numPr>
          <w:ilvl w:val="0"/>
          <w:numId w:val="35"/>
        </w:num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Excretion of nitrogenous waste</w:t>
      </w:r>
    </w:p>
    <w:p w:rsidR="005F268B" w:rsidRDefault="005F268B" w:rsidP="005F268B">
      <w:p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D74" w:rsidRPr="00597D74" w:rsidRDefault="00597D74" w:rsidP="005F268B">
      <w:p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3</w:t>
      </w:r>
      <w:r w:rsidR="005F268B">
        <w:rPr>
          <w:rFonts w:ascii="Times New Roman" w:hAnsi="Times New Roman" w:cs="Times New Roman"/>
          <w:b/>
          <w:sz w:val="24"/>
          <w:szCs w:val="24"/>
        </w:rPr>
        <w:t>0</w:t>
      </w:r>
      <w:r w:rsidRPr="00597D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D74">
        <w:rPr>
          <w:rFonts w:ascii="Times New Roman" w:hAnsi="Times New Roman" w:cs="Times New Roman"/>
          <w:sz w:val="24"/>
          <w:szCs w:val="24"/>
        </w:rPr>
        <w:t>How do the following factors affect the rate of diffusion.                                                (2Mks)</w:t>
      </w:r>
    </w:p>
    <w:p w:rsidR="00597D74" w:rsidRPr="00597D74" w:rsidRDefault="00597D74" w:rsidP="005F268B">
      <w:pPr>
        <w:tabs>
          <w:tab w:val="center" w:pos="1482"/>
          <w:tab w:val="center" w:pos="3960"/>
        </w:tabs>
        <w:spacing w:after="286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97D74">
        <w:rPr>
          <w:rFonts w:ascii="Times New Roman" w:hAnsi="Times New Roman" w:cs="Times New Roman"/>
          <w:sz w:val="24"/>
          <w:szCs w:val="24"/>
        </w:rPr>
        <w:t>Diffusion gradient</w:t>
      </w:r>
    </w:p>
    <w:p w:rsidR="00597D74" w:rsidRPr="00597D74" w:rsidRDefault="00597D74" w:rsidP="005F268B">
      <w:pPr>
        <w:pStyle w:val="ListParagraph"/>
        <w:numPr>
          <w:ilvl w:val="0"/>
          <w:numId w:val="36"/>
        </w:num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lastRenderedPageBreak/>
        <w:t>The greater the diffusion gradient, the greater the rate of diffusion</w:t>
      </w:r>
      <w:r w:rsidRPr="00597D74">
        <w:rPr>
          <w:rFonts w:ascii="Times New Roman" w:hAnsi="Times New Roman" w:cs="Times New Roman"/>
          <w:sz w:val="24"/>
          <w:szCs w:val="24"/>
        </w:rPr>
        <w:t>.</w:t>
      </w:r>
    </w:p>
    <w:p w:rsidR="00597D74" w:rsidRPr="00597D74" w:rsidRDefault="00597D74" w:rsidP="005F268B">
      <w:pPr>
        <w:tabs>
          <w:tab w:val="center" w:pos="1482"/>
          <w:tab w:val="center" w:pos="3960"/>
        </w:tabs>
        <w:spacing w:after="286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97D74">
        <w:rPr>
          <w:rFonts w:ascii="Times New Roman" w:hAnsi="Times New Roman" w:cs="Times New Roman"/>
          <w:sz w:val="24"/>
          <w:szCs w:val="24"/>
        </w:rPr>
        <w:t xml:space="preserve">Surface area to volume ratio                                                                                                       </w:t>
      </w:r>
    </w:p>
    <w:p w:rsidR="00597D74" w:rsidRPr="00597D74" w:rsidRDefault="00597D74" w:rsidP="005F268B">
      <w:pPr>
        <w:pStyle w:val="ListParagraph"/>
        <w:numPr>
          <w:ilvl w:val="0"/>
          <w:numId w:val="36"/>
        </w:num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The greater the surface area the higher the rate of diffusion</w:t>
      </w:r>
      <w:r w:rsidRPr="00597D74">
        <w:rPr>
          <w:rFonts w:ascii="Times New Roman" w:hAnsi="Times New Roman" w:cs="Times New Roman"/>
          <w:sz w:val="24"/>
          <w:szCs w:val="24"/>
        </w:rPr>
        <w:t>.</w:t>
      </w:r>
    </w:p>
    <w:p w:rsidR="00597D74" w:rsidRPr="00597D74" w:rsidRDefault="00597D74" w:rsidP="005F268B">
      <w:pPr>
        <w:pStyle w:val="ListParagraph"/>
        <w:tabs>
          <w:tab w:val="center" w:pos="1482"/>
          <w:tab w:val="center" w:pos="3960"/>
        </w:tabs>
        <w:spacing w:after="286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268B">
        <w:rPr>
          <w:rFonts w:ascii="Times New Roman" w:hAnsi="Times New Roman" w:cs="Times New Roman"/>
          <w:b/>
          <w:sz w:val="24"/>
          <w:szCs w:val="24"/>
        </w:rPr>
        <w:t>3</w:t>
      </w:r>
      <w:r w:rsidR="005F268B" w:rsidRPr="005F268B">
        <w:rPr>
          <w:rFonts w:ascii="Times New Roman" w:hAnsi="Times New Roman" w:cs="Times New Roman"/>
          <w:b/>
          <w:sz w:val="24"/>
          <w:szCs w:val="24"/>
        </w:rPr>
        <w:t>1</w:t>
      </w:r>
      <w:r w:rsidRPr="005F26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7B6">
        <w:rPr>
          <w:rFonts w:ascii="Times New Roman" w:hAnsi="Times New Roman" w:cs="Times New Roman"/>
          <w:sz w:val="24"/>
          <w:szCs w:val="24"/>
        </w:rPr>
        <w:t>Name two</w:t>
      </w:r>
      <w:r w:rsidR="00D43D1B">
        <w:rPr>
          <w:rFonts w:ascii="Times New Roman" w:hAnsi="Times New Roman" w:cs="Times New Roman"/>
          <w:sz w:val="24"/>
          <w:szCs w:val="24"/>
        </w:rPr>
        <w:t xml:space="preserve"> </w:t>
      </w:r>
      <w:r w:rsidRPr="00597D74">
        <w:rPr>
          <w:rFonts w:ascii="Times New Roman" w:hAnsi="Times New Roman" w:cs="Times New Roman"/>
          <w:sz w:val="24"/>
          <w:szCs w:val="24"/>
        </w:rPr>
        <w:t xml:space="preserve"> fat soluble vitamin manufactured by the human body.        </w:t>
      </w:r>
      <w:r w:rsidR="00404019"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 w:rsidRPr="00597D74">
        <w:rPr>
          <w:rFonts w:ascii="Times New Roman" w:hAnsi="Times New Roman" w:cs="Times New Roman"/>
          <w:sz w:val="24"/>
          <w:szCs w:val="24"/>
        </w:rPr>
        <w:t>Mks)</w:t>
      </w:r>
    </w:p>
    <w:p w:rsidR="00597D74" w:rsidRPr="00597D74" w:rsidRDefault="00D43D1B" w:rsidP="005F268B">
      <w:pPr>
        <w:pStyle w:val="ListParagraph"/>
        <w:numPr>
          <w:ilvl w:val="0"/>
          <w:numId w:val="36"/>
        </w:num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Vitamin D,K,A </w:t>
      </w:r>
    </w:p>
    <w:p w:rsidR="00597D74" w:rsidRPr="00597D74" w:rsidRDefault="00597D74" w:rsidP="005F268B">
      <w:p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3</w:t>
      </w:r>
      <w:r w:rsidR="005F268B">
        <w:rPr>
          <w:rFonts w:ascii="Times New Roman" w:hAnsi="Times New Roman" w:cs="Times New Roman"/>
          <w:b/>
          <w:sz w:val="24"/>
          <w:szCs w:val="24"/>
        </w:rPr>
        <w:t>2</w:t>
      </w:r>
      <w:r w:rsidRPr="00597D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D74">
        <w:rPr>
          <w:rFonts w:ascii="Times New Roman" w:hAnsi="Times New Roman" w:cs="Times New Roman"/>
          <w:sz w:val="24"/>
          <w:szCs w:val="24"/>
        </w:rPr>
        <w:t>Name two sites of gaseous exchange in frogs.                                                                  (2Mks)</w:t>
      </w:r>
    </w:p>
    <w:p w:rsidR="00597D74" w:rsidRPr="00597D74" w:rsidRDefault="00597D74" w:rsidP="005F268B">
      <w:pPr>
        <w:pStyle w:val="ListParagraph"/>
        <w:numPr>
          <w:ilvl w:val="0"/>
          <w:numId w:val="36"/>
        </w:num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Skin</w:t>
      </w:r>
    </w:p>
    <w:p w:rsidR="00597D74" w:rsidRPr="00597D74" w:rsidRDefault="00597D74" w:rsidP="005F268B">
      <w:pPr>
        <w:pStyle w:val="ListParagraph"/>
        <w:numPr>
          <w:ilvl w:val="0"/>
          <w:numId w:val="36"/>
        </w:num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Mouth</w:t>
      </w:r>
    </w:p>
    <w:p w:rsidR="00597D74" w:rsidRPr="00597D74" w:rsidRDefault="00597D74" w:rsidP="005F268B">
      <w:p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3</w:t>
      </w:r>
      <w:r w:rsidR="005F268B">
        <w:rPr>
          <w:rFonts w:ascii="Times New Roman" w:hAnsi="Times New Roman" w:cs="Times New Roman"/>
          <w:b/>
          <w:sz w:val="24"/>
          <w:szCs w:val="24"/>
        </w:rPr>
        <w:t>3</w:t>
      </w:r>
      <w:r w:rsidRPr="00597D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D74">
        <w:rPr>
          <w:rFonts w:ascii="Times New Roman" w:hAnsi="Times New Roman" w:cs="Times New Roman"/>
          <w:sz w:val="24"/>
          <w:szCs w:val="24"/>
        </w:rPr>
        <w:t>State two characteristic features of members of division Bryophyta.                            (2Mks)</w:t>
      </w:r>
    </w:p>
    <w:p w:rsidR="00597D74" w:rsidRPr="00597D74" w:rsidRDefault="00597D74" w:rsidP="005F268B">
      <w:pPr>
        <w:pStyle w:val="ListParagraph"/>
        <w:numPr>
          <w:ilvl w:val="0"/>
          <w:numId w:val="37"/>
        </w:num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Absence of vascular bundles</w:t>
      </w:r>
    </w:p>
    <w:p w:rsidR="00597D74" w:rsidRPr="00597D74" w:rsidRDefault="00597D74" w:rsidP="005F268B">
      <w:pPr>
        <w:pStyle w:val="ListParagraph"/>
        <w:numPr>
          <w:ilvl w:val="0"/>
          <w:numId w:val="37"/>
        </w:num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Body parts not differentiated into roots,</w:t>
      </w:r>
      <w:r w:rsidR="00493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D74">
        <w:rPr>
          <w:rFonts w:ascii="Times New Roman" w:hAnsi="Times New Roman" w:cs="Times New Roman"/>
          <w:b/>
          <w:sz w:val="24"/>
          <w:szCs w:val="24"/>
        </w:rPr>
        <w:t>stem and leaves</w:t>
      </w:r>
    </w:p>
    <w:p w:rsidR="00597D74" w:rsidRPr="00597D74" w:rsidRDefault="00597D74" w:rsidP="005F268B">
      <w:p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sz w:val="24"/>
          <w:szCs w:val="24"/>
        </w:rPr>
      </w:pPr>
      <w:r w:rsidRPr="005F268B">
        <w:rPr>
          <w:rFonts w:ascii="Times New Roman" w:hAnsi="Times New Roman" w:cs="Times New Roman"/>
          <w:b/>
          <w:sz w:val="24"/>
          <w:szCs w:val="24"/>
        </w:rPr>
        <w:t>3</w:t>
      </w:r>
      <w:r w:rsidR="005F268B" w:rsidRPr="005F268B">
        <w:rPr>
          <w:rFonts w:ascii="Times New Roman" w:hAnsi="Times New Roman" w:cs="Times New Roman"/>
          <w:b/>
          <w:sz w:val="24"/>
          <w:szCs w:val="24"/>
        </w:rPr>
        <w:t>4</w:t>
      </w:r>
      <w:r w:rsidRPr="005F26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D74">
        <w:rPr>
          <w:rFonts w:ascii="Times New Roman" w:hAnsi="Times New Roman" w:cs="Times New Roman"/>
          <w:sz w:val="24"/>
          <w:szCs w:val="24"/>
        </w:rPr>
        <w:t>How are lenticels adapted for gaseous exchange</w:t>
      </w:r>
      <w:r w:rsidRPr="00597D74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</w:t>
      </w:r>
      <w:r w:rsidRPr="00597D74">
        <w:rPr>
          <w:rFonts w:ascii="Times New Roman" w:hAnsi="Times New Roman" w:cs="Times New Roman"/>
          <w:sz w:val="24"/>
          <w:szCs w:val="24"/>
        </w:rPr>
        <w:t>(2Mks)</w:t>
      </w:r>
    </w:p>
    <w:p w:rsidR="00597D74" w:rsidRPr="00597D74" w:rsidRDefault="00597D74" w:rsidP="005F268B">
      <w:pPr>
        <w:pStyle w:val="ListParagraph"/>
        <w:numPr>
          <w:ilvl w:val="0"/>
          <w:numId w:val="38"/>
        </w:num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 xml:space="preserve">Cells are loosely </w:t>
      </w:r>
      <w:r w:rsidR="00442689" w:rsidRPr="00597D74">
        <w:rPr>
          <w:rFonts w:ascii="Times New Roman" w:hAnsi="Times New Roman" w:cs="Times New Roman"/>
          <w:b/>
          <w:sz w:val="24"/>
          <w:szCs w:val="24"/>
        </w:rPr>
        <w:t>arranged to</w:t>
      </w:r>
      <w:r w:rsidRPr="00597D74">
        <w:rPr>
          <w:rFonts w:ascii="Times New Roman" w:hAnsi="Times New Roman" w:cs="Times New Roman"/>
          <w:b/>
          <w:sz w:val="24"/>
          <w:szCs w:val="24"/>
        </w:rPr>
        <w:t xml:space="preserve"> facilitate air circulastion</w:t>
      </w:r>
      <w:r w:rsidR="005F268B">
        <w:rPr>
          <w:rFonts w:ascii="Times New Roman" w:hAnsi="Times New Roman" w:cs="Times New Roman"/>
          <w:b/>
          <w:sz w:val="24"/>
          <w:szCs w:val="24"/>
        </w:rPr>
        <w:t>.</w:t>
      </w:r>
    </w:p>
    <w:p w:rsidR="00597D74" w:rsidRPr="00597D74" w:rsidRDefault="00597D74" w:rsidP="005F268B">
      <w:pPr>
        <w:pStyle w:val="ListParagraph"/>
        <w:numPr>
          <w:ilvl w:val="0"/>
          <w:numId w:val="38"/>
        </w:numPr>
        <w:tabs>
          <w:tab w:val="center" w:pos="1482"/>
          <w:tab w:val="center" w:pos="3960"/>
        </w:tabs>
        <w:spacing w:after="286" w:line="240" w:lineRule="auto"/>
        <w:rPr>
          <w:rFonts w:ascii="Times New Roman" w:hAnsi="Times New Roman" w:cs="Times New Roman"/>
          <w:sz w:val="24"/>
          <w:szCs w:val="24"/>
        </w:rPr>
      </w:pPr>
      <w:r w:rsidRPr="00597D74">
        <w:rPr>
          <w:rFonts w:ascii="Times New Roman" w:hAnsi="Times New Roman" w:cs="Times New Roman"/>
          <w:b/>
          <w:sz w:val="24"/>
          <w:szCs w:val="24"/>
        </w:rPr>
        <w:t>Cells have moist surfaces;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D74">
        <w:rPr>
          <w:rFonts w:ascii="Times New Roman" w:hAnsi="Times New Roman" w:cs="Times New Roman"/>
          <w:b/>
          <w:sz w:val="24"/>
          <w:szCs w:val="24"/>
        </w:rPr>
        <w:t>to dissolve respiratory gases</w:t>
      </w:r>
      <w:r w:rsidRPr="00597D74">
        <w:rPr>
          <w:rFonts w:ascii="Times New Roman" w:hAnsi="Times New Roman" w:cs="Times New Roman"/>
          <w:sz w:val="24"/>
          <w:szCs w:val="24"/>
        </w:rPr>
        <w:t>.</w:t>
      </w:r>
    </w:p>
    <w:p w:rsidR="00295159" w:rsidRDefault="00295159" w:rsidP="005F268B">
      <w:pPr>
        <w:spacing w:line="240" w:lineRule="auto"/>
      </w:pPr>
    </w:p>
    <w:sectPr w:rsidR="00295159" w:rsidSect="000524B6">
      <w:footerReference w:type="default" r:id="rId10"/>
      <w:pgSz w:w="11909" w:h="16834" w:code="9"/>
      <w:pgMar w:top="1440" w:right="65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35" w:rsidRDefault="00A31835" w:rsidP="008A6B82">
      <w:pPr>
        <w:pStyle w:val="NoSpacing"/>
      </w:pPr>
      <w:r>
        <w:separator/>
      </w:r>
    </w:p>
  </w:endnote>
  <w:endnote w:type="continuationSeparator" w:id="1">
    <w:p w:rsidR="00A31835" w:rsidRDefault="00A31835" w:rsidP="008A6B82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993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54C0D" w:rsidRDefault="0094712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04019" w:rsidRPr="00404019">
            <w:rPr>
              <w:b/>
              <w:noProof/>
            </w:rPr>
            <w:t>5</w:t>
          </w:r>
        </w:fldSimple>
        <w:r w:rsidR="00154C0D">
          <w:rPr>
            <w:b/>
          </w:rPr>
          <w:t xml:space="preserve"> | </w:t>
        </w:r>
        <w:r w:rsidR="00154C0D">
          <w:rPr>
            <w:color w:val="7F7F7F" w:themeColor="background1" w:themeShade="7F"/>
            <w:spacing w:val="60"/>
          </w:rPr>
          <w:t>Page</w:t>
        </w:r>
      </w:p>
    </w:sdtContent>
  </w:sdt>
  <w:p w:rsidR="00154C0D" w:rsidRDefault="00154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35" w:rsidRDefault="00A31835" w:rsidP="008A6B82">
      <w:pPr>
        <w:pStyle w:val="NoSpacing"/>
      </w:pPr>
      <w:r>
        <w:separator/>
      </w:r>
    </w:p>
  </w:footnote>
  <w:footnote w:type="continuationSeparator" w:id="1">
    <w:p w:rsidR="00A31835" w:rsidRDefault="00A31835" w:rsidP="008A6B82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0E5"/>
    <w:multiLevelType w:val="hybridMultilevel"/>
    <w:tmpl w:val="41688A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C3F45"/>
    <w:multiLevelType w:val="hybridMultilevel"/>
    <w:tmpl w:val="19900C2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F145CE"/>
    <w:multiLevelType w:val="hybridMultilevel"/>
    <w:tmpl w:val="F7D684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1B0248"/>
    <w:multiLevelType w:val="hybridMultilevel"/>
    <w:tmpl w:val="6AD2840E"/>
    <w:lvl w:ilvl="0" w:tplc="0AF23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F7BAE"/>
    <w:multiLevelType w:val="hybridMultilevel"/>
    <w:tmpl w:val="BE0A17E4"/>
    <w:lvl w:ilvl="0" w:tplc="C49C308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A2A4D"/>
    <w:multiLevelType w:val="hybridMultilevel"/>
    <w:tmpl w:val="FB1E3D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0480A"/>
    <w:multiLevelType w:val="hybridMultilevel"/>
    <w:tmpl w:val="26E23A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FE2A2A"/>
    <w:multiLevelType w:val="hybridMultilevel"/>
    <w:tmpl w:val="8FECD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F699C"/>
    <w:multiLevelType w:val="hybridMultilevel"/>
    <w:tmpl w:val="2A928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66C2"/>
    <w:multiLevelType w:val="hybridMultilevel"/>
    <w:tmpl w:val="1B1677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70100D"/>
    <w:multiLevelType w:val="hybridMultilevel"/>
    <w:tmpl w:val="E83E3F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E51B82"/>
    <w:multiLevelType w:val="hybridMultilevel"/>
    <w:tmpl w:val="215E7F5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F96DD2"/>
    <w:multiLevelType w:val="hybridMultilevel"/>
    <w:tmpl w:val="C50AB8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07451C"/>
    <w:multiLevelType w:val="hybridMultilevel"/>
    <w:tmpl w:val="48A4515E"/>
    <w:lvl w:ilvl="0" w:tplc="B9B04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029D5"/>
    <w:multiLevelType w:val="hybridMultilevel"/>
    <w:tmpl w:val="5CF0F7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792E9B"/>
    <w:multiLevelType w:val="hybridMultilevel"/>
    <w:tmpl w:val="71C88D14"/>
    <w:lvl w:ilvl="0" w:tplc="C51EB66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F332DB"/>
    <w:multiLevelType w:val="hybridMultilevel"/>
    <w:tmpl w:val="319CB1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8750AC"/>
    <w:multiLevelType w:val="hybridMultilevel"/>
    <w:tmpl w:val="9222A2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D91111"/>
    <w:multiLevelType w:val="hybridMultilevel"/>
    <w:tmpl w:val="5374E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E5A1E"/>
    <w:multiLevelType w:val="hybridMultilevel"/>
    <w:tmpl w:val="1BC00038"/>
    <w:lvl w:ilvl="0" w:tplc="8F32E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0D730B"/>
    <w:multiLevelType w:val="hybridMultilevel"/>
    <w:tmpl w:val="CEDECA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9B2E1D"/>
    <w:multiLevelType w:val="hybridMultilevel"/>
    <w:tmpl w:val="7CA42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6473C"/>
    <w:multiLevelType w:val="hybridMultilevel"/>
    <w:tmpl w:val="2018C45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3F4FA7"/>
    <w:multiLevelType w:val="hybridMultilevel"/>
    <w:tmpl w:val="43686946"/>
    <w:lvl w:ilvl="0" w:tplc="017A12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16760F"/>
    <w:multiLevelType w:val="hybridMultilevel"/>
    <w:tmpl w:val="327E8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169BE"/>
    <w:multiLevelType w:val="hybridMultilevel"/>
    <w:tmpl w:val="9200999A"/>
    <w:lvl w:ilvl="0" w:tplc="D1EA7F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851AC"/>
    <w:multiLevelType w:val="hybridMultilevel"/>
    <w:tmpl w:val="F8BC08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7E0071"/>
    <w:multiLevelType w:val="hybridMultilevel"/>
    <w:tmpl w:val="0C149A58"/>
    <w:lvl w:ilvl="0" w:tplc="FCD87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B36CA"/>
    <w:multiLevelType w:val="hybridMultilevel"/>
    <w:tmpl w:val="453A40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291B56"/>
    <w:multiLevelType w:val="hybridMultilevel"/>
    <w:tmpl w:val="00FE5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E7E7D"/>
    <w:multiLevelType w:val="hybridMultilevel"/>
    <w:tmpl w:val="B73025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1E2D74"/>
    <w:multiLevelType w:val="hybridMultilevel"/>
    <w:tmpl w:val="D9F4F07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96E26F7"/>
    <w:multiLevelType w:val="hybridMultilevel"/>
    <w:tmpl w:val="F8AA38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7E54A6"/>
    <w:multiLevelType w:val="hybridMultilevel"/>
    <w:tmpl w:val="5B4628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A83173"/>
    <w:multiLevelType w:val="hybridMultilevel"/>
    <w:tmpl w:val="05B404A4"/>
    <w:lvl w:ilvl="0" w:tplc="79F4E7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054E27"/>
    <w:multiLevelType w:val="hybridMultilevel"/>
    <w:tmpl w:val="D304F5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D5783F"/>
    <w:multiLevelType w:val="hybridMultilevel"/>
    <w:tmpl w:val="40AC52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2246E9"/>
    <w:multiLevelType w:val="hybridMultilevel"/>
    <w:tmpl w:val="53F42D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18"/>
  </w:num>
  <w:num w:numId="5">
    <w:abstractNumId w:val="25"/>
  </w:num>
  <w:num w:numId="6">
    <w:abstractNumId w:val="24"/>
  </w:num>
  <w:num w:numId="7">
    <w:abstractNumId w:val="4"/>
  </w:num>
  <w:num w:numId="8">
    <w:abstractNumId w:val="27"/>
  </w:num>
  <w:num w:numId="9">
    <w:abstractNumId w:val="34"/>
  </w:num>
  <w:num w:numId="10">
    <w:abstractNumId w:val="13"/>
  </w:num>
  <w:num w:numId="11">
    <w:abstractNumId w:val="19"/>
  </w:num>
  <w:num w:numId="12">
    <w:abstractNumId w:val="3"/>
  </w:num>
  <w:num w:numId="13">
    <w:abstractNumId w:val="33"/>
  </w:num>
  <w:num w:numId="14">
    <w:abstractNumId w:val="15"/>
  </w:num>
  <w:num w:numId="15">
    <w:abstractNumId w:val="26"/>
  </w:num>
  <w:num w:numId="16">
    <w:abstractNumId w:val="5"/>
  </w:num>
  <w:num w:numId="17">
    <w:abstractNumId w:val="37"/>
  </w:num>
  <w:num w:numId="18">
    <w:abstractNumId w:val="16"/>
  </w:num>
  <w:num w:numId="19">
    <w:abstractNumId w:val="8"/>
  </w:num>
  <w:num w:numId="20">
    <w:abstractNumId w:val="21"/>
  </w:num>
  <w:num w:numId="21">
    <w:abstractNumId w:val="12"/>
  </w:num>
  <w:num w:numId="22">
    <w:abstractNumId w:val="0"/>
  </w:num>
  <w:num w:numId="23">
    <w:abstractNumId w:val="10"/>
  </w:num>
  <w:num w:numId="24">
    <w:abstractNumId w:val="36"/>
  </w:num>
  <w:num w:numId="25">
    <w:abstractNumId w:val="20"/>
  </w:num>
  <w:num w:numId="26">
    <w:abstractNumId w:val="32"/>
  </w:num>
  <w:num w:numId="27">
    <w:abstractNumId w:val="30"/>
  </w:num>
  <w:num w:numId="28">
    <w:abstractNumId w:val="9"/>
  </w:num>
  <w:num w:numId="29">
    <w:abstractNumId w:val="6"/>
  </w:num>
  <w:num w:numId="30">
    <w:abstractNumId w:val="35"/>
  </w:num>
  <w:num w:numId="31">
    <w:abstractNumId w:val="17"/>
  </w:num>
  <w:num w:numId="32">
    <w:abstractNumId w:val="28"/>
  </w:num>
  <w:num w:numId="33">
    <w:abstractNumId w:val="14"/>
  </w:num>
  <w:num w:numId="34">
    <w:abstractNumId w:val="11"/>
  </w:num>
  <w:num w:numId="35">
    <w:abstractNumId w:val="1"/>
  </w:num>
  <w:num w:numId="36">
    <w:abstractNumId w:val="2"/>
  </w:num>
  <w:num w:numId="37">
    <w:abstractNumId w:val="31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97"/>
    <w:rsid w:val="00010A3F"/>
    <w:rsid w:val="00017A2D"/>
    <w:rsid w:val="000524B6"/>
    <w:rsid w:val="000747B6"/>
    <w:rsid w:val="000D5673"/>
    <w:rsid w:val="000D6645"/>
    <w:rsid w:val="0012319E"/>
    <w:rsid w:val="001336DE"/>
    <w:rsid w:val="00154C0D"/>
    <w:rsid w:val="00155192"/>
    <w:rsid w:val="001F127F"/>
    <w:rsid w:val="00203F05"/>
    <w:rsid w:val="00212F40"/>
    <w:rsid w:val="002252A6"/>
    <w:rsid w:val="00231595"/>
    <w:rsid w:val="00295159"/>
    <w:rsid w:val="002C456B"/>
    <w:rsid w:val="002D3C3F"/>
    <w:rsid w:val="002D70C7"/>
    <w:rsid w:val="00394C97"/>
    <w:rsid w:val="00404019"/>
    <w:rsid w:val="00442689"/>
    <w:rsid w:val="0049376A"/>
    <w:rsid w:val="00510F59"/>
    <w:rsid w:val="005927D0"/>
    <w:rsid w:val="00597D74"/>
    <w:rsid w:val="005C6EED"/>
    <w:rsid w:val="005F268B"/>
    <w:rsid w:val="006032CD"/>
    <w:rsid w:val="007316C8"/>
    <w:rsid w:val="0073251F"/>
    <w:rsid w:val="00771FEE"/>
    <w:rsid w:val="00777434"/>
    <w:rsid w:val="007B434C"/>
    <w:rsid w:val="0080585E"/>
    <w:rsid w:val="008A6B82"/>
    <w:rsid w:val="008D5810"/>
    <w:rsid w:val="00947128"/>
    <w:rsid w:val="0097011C"/>
    <w:rsid w:val="009B1A8F"/>
    <w:rsid w:val="009F00EA"/>
    <w:rsid w:val="00A15CC8"/>
    <w:rsid w:val="00A31835"/>
    <w:rsid w:val="00A872FA"/>
    <w:rsid w:val="00AB75BC"/>
    <w:rsid w:val="00AC2F0D"/>
    <w:rsid w:val="00AD7752"/>
    <w:rsid w:val="00B01672"/>
    <w:rsid w:val="00B1039F"/>
    <w:rsid w:val="00BD5ED8"/>
    <w:rsid w:val="00C41AC6"/>
    <w:rsid w:val="00C54AD9"/>
    <w:rsid w:val="00C553C7"/>
    <w:rsid w:val="00D43D1B"/>
    <w:rsid w:val="00D97CA2"/>
    <w:rsid w:val="00DF6ED2"/>
    <w:rsid w:val="00E2370A"/>
    <w:rsid w:val="00E26D1A"/>
    <w:rsid w:val="00E544F9"/>
    <w:rsid w:val="00E65D5E"/>
    <w:rsid w:val="00E65F1F"/>
    <w:rsid w:val="00E767B2"/>
    <w:rsid w:val="00EF04C5"/>
    <w:rsid w:val="00F0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C97"/>
    <w:pPr>
      <w:spacing w:after="0" w:line="240" w:lineRule="auto"/>
    </w:pPr>
  </w:style>
  <w:style w:type="table" w:styleId="TableGrid">
    <w:name w:val="Table Grid"/>
    <w:basedOn w:val="TableNormal"/>
    <w:uiPriority w:val="59"/>
    <w:rsid w:val="00394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9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97"/>
  </w:style>
  <w:style w:type="paragraph" w:styleId="BalloonText">
    <w:name w:val="Balloon Text"/>
    <w:basedOn w:val="Normal"/>
    <w:link w:val="BalloonTextChar"/>
    <w:uiPriority w:val="99"/>
    <w:semiHidden/>
    <w:unhideWhenUsed/>
    <w:rsid w:val="00A8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0908-A072-4591-8573-AC625EBD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Aic</cp:lastModifiedBy>
  <cp:revision>48</cp:revision>
  <cp:lastPrinted>2021-08-20T07:12:00Z</cp:lastPrinted>
  <dcterms:created xsi:type="dcterms:W3CDTF">2021-08-17T07:17:00Z</dcterms:created>
  <dcterms:modified xsi:type="dcterms:W3CDTF">2021-08-24T04:21:00Z</dcterms:modified>
</cp:coreProperties>
</file>