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38C03" w14:textId="7C214B2D" w:rsidR="00E13529" w:rsidRDefault="00E13529" w:rsidP="00013A75">
      <w:pPr>
        <w:spacing w:after="44" w:line="240" w:lineRule="auto"/>
        <w:ind w:left="0" w:firstLine="0"/>
        <w:rPr>
          <w:sz w:val="28"/>
        </w:rPr>
      </w:pPr>
      <w:bookmarkStart w:id="0" w:name="_GoBack"/>
      <w:bookmarkEnd w:id="0"/>
    </w:p>
    <w:p w14:paraId="364F1F57" w14:textId="77777777" w:rsidR="00303866" w:rsidRPr="00416B12" w:rsidRDefault="007F5CBB" w:rsidP="00416B12">
      <w:pPr>
        <w:spacing w:after="44" w:line="240" w:lineRule="auto"/>
        <w:ind w:left="1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47214B1" w14:textId="77777777" w:rsidR="00C1605C" w:rsidRDefault="00C1605C" w:rsidP="00416B12">
      <w:pPr>
        <w:spacing w:after="246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MARKING SCHEME.</w:t>
      </w:r>
    </w:p>
    <w:p w14:paraId="7BB4DE4B" w14:textId="04B496DA" w:rsidR="00416B12" w:rsidRDefault="00B006FD" w:rsidP="00416B12">
      <w:pPr>
        <w:spacing w:after="246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442</w:t>
      </w:r>
      <w:r w:rsidR="00050817">
        <w:rPr>
          <w:sz w:val="24"/>
          <w:szCs w:val="24"/>
        </w:rPr>
        <w:t>/1</w:t>
      </w:r>
      <w:r>
        <w:rPr>
          <w:sz w:val="24"/>
          <w:szCs w:val="24"/>
        </w:rPr>
        <w:t>-</w:t>
      </w:r>
      <w:r w:rsidR="00416B12" w:rsidRPr="00416B12">
        <w:rPr>
          <w:sz w:val="24"/>
          <w:szCs w:val="24"/>
        </w:rPr>
        <w:t>ART AND DESIGN</w:t>
      </w:r>
      <w:r w:rsidR="00FF0B3D" w:rsidRPr="00FF0B3D">
        <w:rPr>
          <w:sz w:val="24"/>
          <w:szCs w:val="24"/>
        </w:rPr>
        <w:t xml:space="preserve"> </w:t>
      </w:r>
    </w:p>
    <w:p w14:paraId="64C0CBC5" w14:textId="77777777" w:rsidR="00B006FD" w:rsidRDefault="00416B12" w:rsidP="00B006FD">
      <w:pPr>
        <w:spacing w:after="246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FORM TWO</w:t>
      </w:r>
    </w:p>
    <w:p w14:paraId="53562D64" w14:textId="77777777" w:rsidR="00303866" w:rsidRDefault="00964000">
      <w:pPr>
        <w:spacing w:after="229" w:line="240" w:lineRule="auto"/>
        <w:ind w:left="0" w:right="0" w:firstLine="0"/>
      </w:pPr>
      <w:r>
        <w:rPr>
          <w:rFonts w:ascii="Calibri" w:eastAsia="Calibri" w:hAnsi="Calibri" w:cs="Calibri"/>
          <w:sz w:val="28"/>
        </w:rPr>
        <w:t>Instructions</w:t>
      </w:r>
      <w:r>
        <w:rPr>
          <w:rFonts w:ascii="Calibri" w:eastAsia="Calibri" w:hAnsi="Calibri" w:cs="Calibri"/>
        </w:rPr>
        <w:t>:</w:t>
      </w:r>
    </w:p>
    <w:p w14:paraId="2C183397" w14:textId="77777777" w:rsidR="00303866" w:rsidRDefault="00964000">
      <w:pPr>
        <w:spacing w:after="234" w:line="306" w:lineRule="auto"/>
      </w:pPr>
      <w:r>
        <w:t xml:space="preserve">* </w:t>
      </w:r>
      <w:r>
        <w:rPr>
          <w:i/>
        </w:rPr>
        <w:t>Answ</w:t>
      </w:r>
      <w:r w:rsidR="00416B12">
        <w:rPr>
          <w:i/>
        </w:rPr>
        <w:t>er all questions</w:t>
      </w:r>
      <w:r>
        <w:rPr>
          <w:i/>
        </w:rPr>
        <w:t>.</w:t>
      </w:r>
    </w:p>
    <w:p w14:paraId="377FEEAA" w14:textId="77777777" w:rsidR="00303866" w:rsidRDefault="00964000">
      <w:pPr>
        <w:spacing w:after="234" w:line="306" w:lineRule="auto"/>
      </w:pPr>
      <w:r>
        <w:rPr>
          <w:i/>
        </w:rPr>
        <w:t>*Write your name and admin No clearly in the spaces provided above.</w:t>
      </w:r>
    </w:p>
    <w:p w14:paraId="41F3BC2F" w14:textId="77777777" w:rsidR="00303866" w:rsidRDefault="00964000">
      <w:pPr>
        <w:spacing w:after="234" w:line="306" w:lineRule="auto"/>
      </w:pPr>
      <w:r>
        <w:rPr>
          <w:i/>
        </w:rPr>
        <w:t>*Use relevant illustrators and diagrams as required.</w:t>
      </w:r>
    </w:p>
    <w:p w14:paraId="3E873B67" w14:textId="77777777" w:rsidR="00303866" w:rsidRDefault="00964000">
      <w:r>
        <w:t>FOR EXAMINER’S USE ONLY</w:t>
      </w:r>
    </w:p>
    <w:tbl>
      <w:tblPr>
        <w:tblStyle w:val="TableGrid"/>
        <w:tblW w:w="9315" w:type="dxa"/>
        <w:tblInd w:w="105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40"/>
        <w:gridCol w:w="2295"/>
        <w:gridCol w:w="4080"/>
      </w:tblGrid>
      <w:tr w:rsidR="00303866" w14:paraId="33972B66" w14:textId="77777777">
        <w:trPr>
          <w:trHeight w:val="915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C092" w14:textId="77777777" w:rsidR="00303866" w:rsidRDefault="00964000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>SECTION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9F4C" w14:textId="77777777" w:rsidR="00303866" w:rsidRDefault="00964000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>QUESTIONS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DC8F" w14:textId="77777777" w:rsidR="00303866" w:rsidRDefault="00964000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>CANDIDATES’ SCORE</w:t>
            </w:r>
          </w:p>
        </w:tc>
      </w:tr>
      <w:tr w:rsidR="00303866" w14:paraId="7C7DA348" w14:textId="77777777">
        <w:trPr>
          <w:trHeight w:val="645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AC8A" w14:textId="77777777" w:rsidR="00303866" w:rsidRDefault="00964000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04B8" w14:textId="77777777" w:rsidR="00303866" w:rsidRDefault="00AD77DC">
            <w:pPr>
              <w:spacing w:after="0" w:line="276" w:lineRule="auto"/>
              <w:ind w:left="0" w:right="0" w:firstLine="0"/>
            </w:pPr>
            <w:r>
              <w:t>20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F7D6" w14:textId="77777777" w:rsidR="00303866" w:rsidRDefault="00303866">
            <w:pPr>
              <w:spacing w:after="0" w:line="276" w:lineRule="auto"/>
              <w:ind w:left="0" w:right="0" w:firstLine="0"/>
            </w:pPr>
          </w:p>
        </w:tc>
      </w:tr>
      <w:tr w:rsidR="00303866" w14:paraId="1BD754F2" w14:textId="77777777">
        <w:trPr>
          <w:trHeight w:val="600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F97D" w14:textId="77777777" w:rsidR="00303866" w:rsidRDefault="00964000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  <w:p w14:paraId="168925D3" w14:textId="77777777" w:rsidR="007F5CBB" w:rsidRDefault="007F5CB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  <w:p w14:paraId="267CDB68" w14:textId="77777777" w:rsidR="007F5CBB" w:rsidRDefault="007F5CBB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>TOTAL SCORE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F0C3" w14:textId="77777777" w:rsidR="00303866" w:rsidRDefault="00AD77DC">
            <w:pPr>
              <w:spacing w:after="0" w:line="276" w:lineRule="auto"/>
              <w:ind w:left="0" w:right="0" w:firstLine="0"/>
            </w:pPr>
            <w:r>
              <w:t>50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235B" w14:textId="77777777" w:rsidR="00303866" w:rsidRDefault="00303866">
            <w:pPr>
              <w:spacing w:after="0" w:line="276" w:lineRule="auto"/>
              <w:ind w:left="0" w:right="0" w:firstLine="0"/>
            </w:pPr>
          </w:p>
        </w:tc>
      </w:tr>
      <w:tr w:rsidR="00303866" w14:paraId="5BBA3932" w14:textId="77777777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7732" w14:textId="77777777" w:rsidR="00303866" w:rsidRDefault="00303866">
            <w:pPr>
              <w:spacing w:after="0" w:line="276" w:lineRule="auto"/>
              <w:ind w:left="0" w:right="0" w:firstLine="0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843E" w14:textId="77777777" w:rsidR="00303866" w:rsidRDefault="007F5CBB">
            <w:pPr>
              <w:spacing w:after="0" w:line="276" w:lineRule="auto"/>
              <w:ind w:left="0" w:right="0" w:firstLine="0"/>
            </w:pPr>
            <w:r w:rsidRPr="007F5CBB">
              <w:rPr>
                <w:rFonts w:ascii="Calibri" w:eastAsia="Calibri" w:hAnsi="Calibri" w:cs="Calibri"/>
                <w:sz w:val="24"/>
                <w:szCs w:val="24"/>
              </w:rPr>
              <w:t>70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1883" w14:textId="77777777" w:rsidR="00303866" w:rsidRDefault="00303866">
            <w:pPr>
              <w:spacing w:after="0" w:line="276" w:lineRule="auto"/>
              <w:ind w:left="0" w:right="0" w:firstLine="0"/>
            </w:pPr>
          </w:p>
        </w:tc>
      </w:tr>
    </w:tbl>
    <w:p w14:paraId="12312AAE" w14:textId="77777777" w:rsidR="00E13529" w:rsidRDefault="00964000">
      <w:pPr>
        <w:spacing w:after="234" w:line="240" w:lineRule="auto"/>
        <w:ind w:left="0" w:right="0" w:firstLine="0"/>
        <w:rPr>
          <w:color w:val="FF0000"/>
          <w:u w:val="single" w:color="FF0000"/>
        </w:rPr>
      </w:pPr>
      <w:r>
        <w:rPr>
          <w:color w:val="FF0000"/>
          <w:u w:val="single" w:color="FF0000"/>
        </w:rPr>
        <w:t xml:space="preserve">                </w:t>
      </w:r>
    </w:p>
    <w:p w14:paraId="033EFDD3" w14:textId="77777777" w:rsidR="00303866" w:rsidRDefault="00964000">
      <w:pPr>
        <w:spacing w:after="234" w:line="240" w:lineRule="auto"/>
        <w:ind w:left="0" w:right="0" w:firstLine="0"/>
      </w:pPr>
      <w:r>
        <w:rPr>
          <w:color w:val="FF0000"/>
          <w:u w:val="single" w:color="FF0000"/>
        </w:rPr>
        <w:t xml:space="preserve">       </w:t>
      </w:r>
    </w:p>
    <w:p w14:paraId="229C4C5D" w14:textId="77777777" w:rsidR="00E13529" w:rsidRDefault="00E13529">
      <w:pPr>
        <w:spacing w:after="234" w:line="240" w:lineRule="auto"/>
        <w:ind w:left="0" w:right="0" w:firstLine="0"/>
        <w:rPr>
          <w:u w:val="single" w:color="000000"/>
        </w:rPr>
      </w:pPr>
    </w:p>
    <w:p w14:paraId="612A54EA" w14:textId="77777777" w:rsidR="00016CDF" w:rsidRDefault="00016CDF">
      <w:pPr>
        <w:spacing w:after="234" w:line="240" w:lineRule="auto"/>
        <w:ind w:left="0" w:right="0" w:firstLine="0"/>
        <w:rPr>
          <w:u w:val="single" w:color="000000"/>
        </w:rPr>
      </w:pPr>
    </w:p>
    <w:p w14:paraId="300890A4" w14:textId="77777777" w:rsidR="00C1605C" w:rsidRDefault="00C1605C">
      <w:pPr>
        <w:spacing w:after="234" w:line="240" w:lineRule="auto"/>
        <w:ind w:left="0" w:right="0" w:firstLine="0"/>
        <w:rPr>
          <w:u w:val="single" w:color="000000"/>
        </w:rPr>
      </w:pPr>
    </w:p>
    <w:p w14:paraId="53A1B22D" w14:textId="77777777" w:rsidR="00C1605C" w:rsidRDefault="00C1605C">
      <w:pPr>
        <w:spacing w:after="234" w:line="240" w:lineRule="auto"/>
        <w:ind w:left="0" w:right="0" w:firstLine="0"/>
        <w:rPr>
          <w:u w:val="single" w:color="000000"/>
        </w:rPr>
      </w:pPr>
    </w:p>
    <w:p w14:paraId="7D3D56F0" w14:textId="77777777" w:rsidR="00C1605C" w:rsidRDefault="00C1605C">
      <w:pPr>
        <w:spacing w:after="234" w:line="240" w:lineRule="auto"/>
        <w:ind w:left="0" w:right="0" w:firstLine="0"/>
        <w:rPr>
          <w:u w:val="single" w:color="000000"/>
        </w:rPr>
      </w:pPr>
    </w:p>
    <w:p w14:paraId="353D3949" w14:textId="77777777" w:rsidR="00AD77DC" w:rsidRDefault="00AD77DC">
      <w:pPr>
        <w:spacing w:after="234" w:line="240" w:lineRule="auto"/>
        <w:ind w:left="0" w:right="0" w:firstLine="0"/>
        <w:rPr>
          <w:u w:val="single" w:color="000000"/>
        </w:rPr>
      </w:pPr>
    </w:p>
    <w:p w14:paraId="08CB885B" w14:textId="77777777" w:rsidR="007F5CBB" w:rsidRPr="00737901" w:rsidRDefault="00964000" w:rsidP="007F5CBB">
      <w:pPr>
        <w:ind w:left="730"/>
        <w:rPr>
          <w:u w:val="single"/>
        </w:rPr>
      </w:pPr>
      <w:r>
        <w:rPr>
          <w:u w:val="single" w:color="000000"/>
        </w:rPr>
        <w:t>SECTION A (ANSWER ALL QUESTIONS)</w:t>
      </w:r>
      <w:r w:rsidR="007F5CBB" w:rsidRPr="007F5CBB">
        <w:rPr>
          <w:u w:val="single"/>
        </w:rPr>
        <w:t xml:space="preserve"> </w:t>
      </w:r>
    </w:p>
    <w:p w14:paraId="033AAE94" w14:textId="77777777" w:rsidR="007F5CBB" w:rsidRDefault="007F5CBB" w:rsidP="00C1605C">
      <w:pPr>
        <w:ind w:left="342" w:firstLine="0"/>
      </w:pPr>
      <w:r>
        <w:lastRenderedPageBreak/>
        <w:t xml:space="preserve">1. </w:t>
      </w:r>
      <w:r w:rsidR="00050817">
        <w:rPr>
          <w:b w:val="0"/>
        </w:rPr>
        <w:t>V</w:t>
      </w:r>
      <w:r w:rsidRPr="00C1605C">
        <w:rPr>
          <w:b w:val="0"/>
        </w:rPr>
        <w:t>isual texture</w:t>
      </w:r>
      <w:r>
        <w:t xml:space="preserve"> </w:t>
      </w:r>
      <w:r w:rsidR="00C1605C" w:rsidRPr="00C1605C">
        <w:rPr>
          <w:i/>
        </w:rPr>
        <w:t xml:space="preserve">Type of texture experienced </w:t>
      </w:r>
      <w:r w:rsidR="00C1605C">
        <w:rPr>
          <w:i/>
        </w:rPr>
        <w:t>by</w:t>
      </w:r>
      <w:r w:rsidR="00C1605C" w:rsidRPr="00C1605C">
        <w:rPr>
          <w:i/>
        </w:rPr>
        <w:t xml:space="preserve"> sense of sight.</w:t>
      </w:r>
      <w:r w:rsidR="00C1605C" w:rsidRPr="00C1605C">
        <w:t xml:space="preserve"> </w:t>
      </w:r>
      <w:r w:rsidR="00C1605C">
        <w:t>(2mks)</w:t>
      </w:r>
    </w:p>
    <w:p w14:paraId="7D481AFC" w14:textId="77777777" w:rsidR="003300D3" w:rsidRDefault="00016CDF" w:rsidP="007F5CBB">
      <w:r>
        <w:t>(b</w:t>
      </w:r>
      <w:r w:rsidR="003300D3">
        <w:t>) What is another name for symmetrical and asymmetrical balance? (2mks)</w:t>
      </w:r>
    </w:p>
    <w:p w14:paraId="524030BB" w14:textId="77777777" w:rsidR="003300D3" w:rsidRDefault="003300D3" w:rsidP="007F5CBB">
      <w:r w:rsidRPr="00C1605C">
        <w:rPr>
          <w:b w:val="0"/>
        </w:rPr>
        <w:t>Sy</w:t>
      </w:r>
      <w:r w:rsidR="00C1605C" w:rsidRPr="00C1605C">
        <w:rPr>
          <w:b w:val="0"/>
        </w:rPr>
        <w:t>mmetrical</w:t>
      </w:r>
      <w:r w:rsidR="00C1605C">
        <w:t>-</w:t>
      </w:r>
      <w:r w:rsidR="00C1605C" w:rsidRPr="00C1605C">
        <w:rPr>
          <w:i/>
        </w:rPr>
        <w:t>Passive/informal</w:t>
      </w:r>
    </w:p>
    <w:p w14:paraId="039A582B" w14:textId="77777777" w:rsidR="003300D3" w:rsidRDefault="003300D3" w:rsidP="007F5CBB">
      <w:r w:rsidRPr="00C1605C">
        <w:rPr>
          <w:b w:val="0"/>
        </w:rPr>
        <w:t>As</w:t>
      </w:r>
      <w:r w:rsidR="00C1605C" w:rsidRPr="00C1605C">
        <w:rPr>
          <w:b w:val="0"/>
        </w:rPr>
        <w:t>ymmetrical</w:t>
      </w:r>
      <w:r w:rsidR="00C1605C">
        <w:t>-</w:t>
      </w:r>
      <w:r w:rsidR="00C1605C" w:rsidRPr="00C1605C">
        <w:rPr>
          <w:i/>
        </w:rPr>
        <w:t>active/formal</w:t>
      </w:r>
    </w:p>
    <w:p w14:paraId="5335221E" w14:textId="77777777" w:rsidR="003300D3" w:rsidRDefault="003300D3" w:rsidP="007F5CBB"/>
    <w:p w14:paraId="386AB117" w14:textId="77777777" w:rsidR="003300D3" w:rsidRDefault="00016CDF" w:rsidP="007F5CBB">
      <w:r>
        <w:t>(c</w:t>
      </w:r>
      <w:r w:rsidR="003300D3">
        <w:t xml:space="preserve">) </w:t>
      </w:r>
      <w:r w:rsidR="003300D3" w:rsidRPr="00B808C7">
        <w:rPr>
          <w:b w:val="0"/>
        </w:rPr>
        <w:t xml:space="preserve"> 3 properties of colour</w:t>
      </w:r>
      <w:r w:rsidR="003300D3">
        <w:t xml:space="preserve"> (3mks)</w:t>
      </w:r>
    </w:p>
    <w:p w14:paraId="7018912D" w14:textId="77777777" w:rsidR="003300D3" w:rsidRPr="00B808C7" w:rsidRDefault="00B808C7" w:rsidP="00B808C7">
      <w:pPr>
        <w:rPr>
          <w:i/>
        </w:rPr>
      </w:pPr>
      <w:r w:rsidRPr="00B808C7">
        <w:rPr>
          <w:i/>
        </w:rPr>
        <w:t>Hue,</w:t>
      </w:r>
      <w:r>
        <w:rPr>
          <w:i/>
        </w:rPr>
        <w:t xml:space="preserve"> </w:t>
      </w:r>
      <w:r w:rsidRPr="00B808C7">
        <w:rPr>
          <w:i/>
        </w:rPr>
        <w:t>intensity,</w:t>
      </w:r>
      <w:r>
        <w:rPr>
          <w:i/>
        </w:rPr>
        <w:t xml:space="preserve"> </w:t>
      </w:r>
      <w:r w:rsidRPr="00B808C7">
        <w:rPr>
          <w:i/>
        </w:rPr>
        <w:t>va</w:t>
      </w:r>
      <w:r>
        <w:rPr>
          <w:i/>
        </w:rPr>
        <w:t>l</w:t>
      </w:r>
      <w:r w:rsidRPr="00B808C7">
        <w:rPr>
          <w:i/>
        </w:rPr>
        <w:t>ue</w:t>
      </w:r>
    </w:p>
    <w:p w14:paraId="798652AC" w14:textId="77777777" w:rsidR="00B808C7" w:rsidRPr="00050817" w:rsidRDefault="00016CDF" w:rsidP="00050817">
      <w:r>
        <w:t>(d</w:t>
      </w:r>
      <w:r w:rsidR="003300D3">
        <w:t xml:space="preserve">) </w:t>
      </w:r>
      <w:r w:rsidR="00B808C7" w:rsidRPr="00B808C7">
        <w:rPr>
          <w:i/>
        </w:rPr>
        <w:t>Warm colors are brilliant colours that advance, they</w:t>
      </w:r>
      <w:r w:rsidR="00B808C7">
        <w:rPr>
          <w:i/>
        </w:rPr>
        <w:t xml:space="preserve"> depict a situation of heat, </w:t>
      </w:r>
      <w:r w:rsidR="00B808C7" w:rsidRPr="00B808C7">
        <w:rPr>
          <w:i/>
        </w:rPr>
        <w:t>anger, violence and tend to advance.</w:t>
      </w:r>
    </w:p>
    <w:p w14:paraId="311E7CE8" w14:textId="77777777" w:rsidR="00B808C7" w:rsidRDefault="00B808C7" w:rsidP="00016CDF">
      <w:pPr>
        <w:ind w:left="0" w:firstLine="0"/>
      </w:pPr>
      <w:r>
        <w:t>Cool colours are colours that depict calmness coldness, life and they tend to recede</w:t>
      </w:r>
    </w:p>
    <w:p w14:paraId="79AAA3D3" w14:textId="77777777" w:rsidR="00016CDF" w:rsidRDefault="00B808C7" w:rsidP="00016CDF">
      <w:pPr>
        <w:ind w:left="0" w:firstLine="0"/>
      </w:pPr>
      <w:r>
        <w:t xml:space="preserve"> </w:t>
      </w:r>
      <w:r w:rsidR="00016CDF">
        <w:t>(e)</w:t>
      </w:r>
      <w:r w:rsidR="00050817">
        <w:rPr>
          <w:b w:val="0"/>
        </w:rPr>
        <w:t>T</w:t>
      </w:r>
      <w:r w:rsidR="00016CDF" w:rsidRPr="00B808C7">
        <w:rPr>
          <w:b w:val="0"/>
        </w:rPr>
        <w:t>wo examples of each of the colours above</w:t>
      </w:r>
      <w:r w:rsidR="00016CDF">
        <w:t>. (2mks)</w:t>
      </w:r>
    </w:p>
    <w:p w14:paraId="225BC3CD" w14:textId="77777777" w:rsidR="00016CDF" w:rsidRDefault="00B808C7" w:rsidP="00016CDF">
      <w:pPr>
        <w:ind w:left="0" w:firstLine="0"/>
      </w:pPr>
      <w:r w:rsidRPr="00B808C7">
        <w:rPr>
          <w:b w:val="0"/>
        </w:rPr>
        <w:t>Worm</w:t>
      </w:r>
      <w:r>
        <w:t>-</w:t>
      </w:r>
      <w:r w:rsidRPr="00B808C7">
        <w:rPr>
          <w:i/>
        </w:rPr>
        <w:t>Red,</w:t>
      </w:r>
      <w:r>
        <w:rPr>
          <w:i/>
        </w:rPr>
        <w:t xml:space="preserve"> </w:t>
      </w:r>
      <w:r w:rsidRPr="00B808C7">
        <w:rPr>
          <w:i/>
        </w:rPr>
        <w:t>yello</w:t>
      </w:r>
      <w:r>
        <w:rPr>
          <w:i/>
        </w:rPr>
        <w:t>w</w:t>
      </w:r>
      <w:r w:rsidRPr="00B808C7">
        <w:rPr>
          <w:i/>
        </w:rPr>
        <w:t>,</w:t>
      </w:r>
      <w:r>
        <w:rPr>
          <w:i/>
        </w:rPr>
        <w:t xml:space="preserve"> </w:t>
      </w:r>
      <w:r w:rsidRPr="00B808C7">
        <w:rPr>
          <w:i/>
        </w:rPr>
        <w:t>orange</w:t>
      </w:r>
      <w:r w:rsidR="00016CDF">
        <w:t xml:space="preserve">   </w:t>
      </w:r>
    </w:p>
    <w:p w14:paraId="3573438C" w14:textId="77777777" w:rsidR="00016CDF" w:rsidRPr="00B808C7" w:rsidRDefault="00B808C7" w:rsidP="00016CDF">
      <w:pPr>
        <w:spacing w:after="234" w:line="240" w:lineRule="auto"/>
        <w:ind w:left="0" w:right="0" w:firstLine="0"/>
        <w:rPr>
          <w:b w:val="0"/>
        </w:rPr>
      </w:pPr>
      <w:r w:rsidRPr="00B808C7">
        <w:rPr>
          <w:b w:val="0"/>
        </w:rPr>
        <w:t>Cool-</w:t>
      </w:r>
      <w:r w:rsidRPr="00B808C7">
        <w:rPr>
          <w:b w:val="0"/>
          <w:i/>
        </w:rPr>
        <w:t>green, purple, blue</w:t>
      </w:r>
    </w:p>
    <w:p w14:paraId="21F334EB" w14:textId="77777777" w:rsidR="00016CDF" w:rsidRDefault="00050817" w:rsidP="00016CDF">
      <w:pPr>
        <w:spacing w:after="234" w:line="240" w:lineRule="auto"/>
        <w:ind w:left="0" w:right="0" w:firstLine="0"/>
      </w:pPr>
      <w:r>
        <w:rPr>
          <w:b w:val="0"/>
        </w:rPr>
        <w:t>(f) Difference</w:t>
      </w:r>
      <w:r w:rsidR="00016CDF" w:rsidRPr="00B808C7">
        <w:rPr>
          <w:b w:val="0"/>
        </w:rPr>
        <w:t xml:space="preserve"> be</w:t>
      </w:r>
      <w:r w:rsidR="00CA4DA0" w:rsidRPr="00B808C7">
        <w:rPr>
          <w:b w:val="0"/>
        </w:rPr>
        <w:t>tween aesthetic and utilitarian functions of art works</w:t>
      </w:r>
      <w:r w:rsidR="00CA4DA0">
        <w:t xml:space="preserve"> (2</w:t>
      </w:r>
      <w:r w:rsidR="00016CDF">
        <w:t>mks)</w:t>
      </w:r>
    </w:p>
    <w:p w14:paraId="0A41D3CC" w14:textId="77777777" w:rsidR="00CA4DA0" w:rsidRDefault="00B808C7" w:rsidP="00016CDF">
      <w:pPr>
        <w:spacing w:after="234" w:line="240" w:lineRule="auto"/>
        <w:ind w:left="0" w:right="0" w:firstLine="0"/>
      </w:pPr>
      <w:r w:rsidRPr="00B808C7">
        <w:rPr>
          <w:i/>
        </w:rPr>
        <w:t>Aesthetic functions are meant for beauty and decoration while utilitarian are for functional uses/being put to use</w:t>
      </w:r>
      <w:r>
        <w:t>.</w:t>
      </w:r>
    </w:p>
    <w:p w14:paraId="1A66E3F9" w14:textId="77777777" w:rsidR="00016CDF" w:rsidRDefault="00CA4DA0" w:rsidP="00016CDF">
      <w:pPr>
        <w:spacing w:after="234" w:line="240" w:lineRule="auto"/>
        <w:ind w:left="0" w:right="0" w:firstLine="0"/>
      </w:pPr>
      <w:r>
        <w:t xml:space="preserve">(g) </w:t>
      </w:r>
      <w:r w:rsidRPr="00D64513">
        <w:rPr>
          <w:b w:val="0"/>
        </w:rPr>
        <w:t>Identify the type of art bellow</w:t>
      </w:r>
      <w:r>
        <w:t xml:space="preserve"> (2mks)</w:t>
      </w:r>
    </w:p>
    <w:p w14:paraId="78447709" w14:textId="77777777" w:rsidR="00CA4DA0" w:rsidRDefault="00CA4DA0" w:rsidP="00016CDF">
      <w:pPr>
        <w:spacing w:after="234" w:line="240" w:lineRule="auto"/>
        <w:ind w:left="0" w:right="0" w:firstLine="0"/>
      </w:pPr>
      <w:r>
        <w:t xml:space="preserve">                 </w:t>
      </w:r>
      <w:r>
        <w:rPr>
          <w:noProof/>
        </w:rPr>
        <w:drawing>
          <wp:inline distT="0" distB="0" distL="0" distR="0" wp14:anchorId="023E1A7D" wp14:editId="238AF15F">
            <wp:extent cx="1581150" cy="112541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80515_2342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976" cy="113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77B38" w14:textId="77777777" w:rsidR="00CA4DA0" w:rsidRPr="00D64513" w:rsidRDefault="00D64513" w:rsidP="00016CDF">
      <w:pPr>
        <w:spacing w:after="234" w:line="240" w:lineRule="auto"/>
        <w:ind w:left="0" w:right="0" w:firstLine="0"/>
        <w:rPr>
          <w:i/>
        </w:rPr>
      </w:pPr>
      <w:r>
        <w:rPr>
          <w:i/>
        </w:rPr>
        <w:t>M</w:t>
      </w:r>
      <w:r w:rsidRPr="00D64513">
        <w:rPr>
          <w:i/>
        </w:rPr>
        <w:t>o</w:t>
      </w:r>
      <w:r>
        <w:rPr>
          <w:i/>
        </w:rPr>
        <w:t>s</w:t>
      </w:r>
      <w:r w:rsidRPr="00D64513">
        <w:rPr>
          <w:i/>
        </w:rPr>
        <w:t>aic</w:t>
      </w:r>
    </w:p>
    <w:p w14:paraId="4F5F035C" w14:textId="77777777" w:rsidR="00016CDF" w:rsidRDefault="00016CDF" w:rsidP="00016CDF">
      <w:pPr>
        <w:spacing w:after="234" w:line="240" w:lineRule="auto"/>
        <w:ind w:left="0" w:right="0" w:firstLine="0"/>
      </w:pPr>
      <w:r>
        <w:t>(g)</w:t>
      </w:r>
      <w:r w:rsidR="00050817">
        <w:rPr>
          <w:b w:val="0"/>
        </w:rPr>
        <w:t>T</w:t>
      </w:r>
      <w:r w:rsidR="00B36FA0" w:rsidRPr="00D64513">
        <w:rPr>
          <w:b w:val="0"/>
        </w:rPr>
        <w:t>hree ways of creating Rhythm and movement</w:t>
      </w:r>
      <w:r w:rsidR="00B36FA0">
        <w:t xml:space="preserve"> (3mks)</w:t>
      </w:r>
    </w:p>
    <w:p w14:paraId="0B10CF8B" w14:textId="77777777" w:rsidR="00B36FA0" w:rsidRPr="00D64513" w:rsidRDefault="00D64513" w:rsidP="00016CDF">
      <w:pPr>
        <w:spacing w:after="234" w:line="240" w:lineRule="auto"/>
        <w:ind w:left="0" w:right="0" w:firstLine="0"/>
        <w:rPr>
          <w:i/>
        </w:rPr>
      </w:pPr>
      <w:r w:rsidRPr="00D64513">
        <w:rPr>
          <w:i/>
        </w:rPr>
        <w:t>Repetition,</w:t>
      </w:r>
      <w:r>
        <w:rPr>
          <w:i/>
        </w:rPr>
        <w:t xml:space="preserve"> </w:t>
      </w:r>
      <w:r w:rsidRPr="00D64513">
        <w:rPr>
          <w:i/>
        </w:rPr>
        <w:t>progression,</w:t>
      </w:r>
      <w:r>
        <w:rPr>
          <w:i/>
        </w:rPr>
        <w:t xml:space="preserve"> </w:t>
      </w:r>
      <w:r w:rsidRPr="00D64513">
        <w:rPr>
          <w:i/>
        </w:rPr>
        <w:t>alteration</w:t>
      </w:r>
      <w:r>
        <w:rPr>
          <w:i/>
        </w:rPr>
        <w:t>.</w:t>
      </w:r>
    </w:p>
    <w:p w14:paraId="1EF6C949" w14:textId="77777777" w:rsidR="00B36FA0" w:rsidRPr="00D64513" w:rsidRDefault="00D64513" w:rsidP="00016CDF">
      <w:pPr>
        <w:spacing w:after="234" w:line="240" w:lineRule="auto"/>
        <w:ind w:left="0" w:right="0" w:firstLine="0"/>
        <w:rPr>
          <w:b w:val="0"/>
        </w:rPr>
      </w:pPr>
      <w:r>
        <w:t xml:space="preserve"> </w:t>
      </w:r>
      <w:r w:rsidR="00B36FA0">
        <w:t xml:space="preserve">(h) </w:t>
      </w:r>
      <w:r w:rsidR="00050817">
        <w:rPr>
          <w:b w:val="0"/>
        </w:rPr>
        <w:t>Name given to the following</w:t>
      </w:r>
      <w:r w:rsidR="00AD77DC" w:rsidRPr="00D64513">
        <w:rPr>
          <w:b w:val="0"/>
        </w:rPr>
        <w:t xml:space="preserve"> (2mks)</w:t>
      </w:r>
    </w:p>
    <w:p w14:paraId="7C94BB6D" w14:textId="77777777" w:rsidR="00B36FA0" w:rsidRPr="00D64513" w:rsidRDefault="00A36CA6" w:rsidP="00016CDF">
      <w:pPr>
        <w:spacing w:after="234" w:line="240" w:lineRule="auto"/>
        <w:ind w:left="0" w:right="0" w:firstLine="0"/>
        <w:rPr>
          <w:b w:val="0"/>
        </w:rPr>
      </w:pPr>
      <w:r w:rsidRPr="00D64513">
        <w:rPr>
          <w:b w:val="0"/>
        </w:rPr>
        <w:t>(</w:t>
      </w:r>
      <w:proofErr w:type="gramStart"/>
      <w:r w:rsidRPr="00D64513">
        <w:rPr>
          <w:b w:val="0"/>
        </w:rPr>
        <w:t>i</w:t>
      </w:r>
      <w:proofErr w:type="gramEnd"/>
      <w:r w:rsidRPr="00D64513">
        <w:rPr>
          <w:b w:val="0"/>
        </w:rPr>
        <w:t xml:space="preserve">)Small </w:t>
      </w:r>
      <w:r w:rsidR="00B36FA0" w:rsidRPr="00D64513">
        <w:rPr>
          <w:b w:val="0"/>
        </w:rPr>
        <w:t>network of spaces left b</w:t>
      </w:r>
      <w:r w:rsidR="00132686" w:rsidRPr="00D64513">
        <w:rPr>
          <w:b w:val="0"/>
        </w:rPr>
        <w:t>etween the cut out</w:t>
      </w:r>
      <w:r w:rsidR="00B36FA0" w:rsidRPr="00D64513">
        <w:rPr>
          <w:b w:val="0"/>
        </w:rPr>
        <w:t xml:space="preserve"> pieces</w:t>
      </w:r>
      <w:r w:rsidR="00132686" w:rsidRPr="00D64513">
        <w:rPr>
          <w:b w:val="0"/>
        </w:rPr>
        <w:t xml:space="preserve"> in mosaic work</w:t>
      </w:r>
      <w:r w:rsidR="00AD77DC" w:rsidRPr="00D64513">
        <w:rPr>
          <w:b w:val="0"/>
        </w:rPr>
        <w:t>.</w:t>
      </w:r>
    </w:p>
    <w:p w14:paraId="70E7307E" w14:textId="77777777" w:rsidR="00B36FA0" w:rsidRPr="00D64513" w:rsidRDefault="00D64513" w:rsidP="00B36FA0">
      <w:pPr>
        <w:spacing w:after="234" w:line="240" w:lineRule="auto"/>
        <w:ind w:left="0" w:right="0" w:firstLine="0"/>
        <w:rPr>
          <w:i/>
        </w:rPr>
      </w:pPr>
      <w:r w:rsidRPr="00D64513">
        <w:rPr>
          <w:i/>
        </w:rPr>
        <w:t>Interstices</w:t>
      </w:r>
    </w:p>
    <w:p w14:paraId="703C4130" w14:textId="77777777" w:rsidR="002142CC" w:rsidRPr="00D64513" w:rsidRDefault="00B36FA0" w:rsidP="00B36FA0">
      <w:pPr>
        <w:spacing w:after="234" w:line="240" w:lineRule="auto"/>
        <w:ind w:left="0" w:right="0" w:firstLine="0"/>
        <w:rPr>
          <w:b w:val="0"/>
        </w:rPr>
      </w:pPr>
      <w:r>
        <w:t xml:space="preserve">(ii) </w:t>
      </w:r>
      <w:r w:rsidRPr="00D64513">
        <w:rPr>
          <w:b w:val="0"/>
        </w:rPr>
        <w:t>Small cubes of papers, colored glass or stones embedded on a suppo</w:t>
      </w:r>
      <w:r w:rsidR="00AD77DC" w:rsidRPr="00D64513">
        <w:rPr>
          <w:b w:val="0"/>
        </w:rPr>
        <w:t xml:space="preserve">rt to create a composition </w:t>
      </w:r>
      <w:r w:rsidR="00D64513" w:rsidRPr="00D64513">
        <w:rPr>
          <w:i/>
        </w:rPr>
        <w:t>Tesseraes</w:t>
      </w:r>
    </w:p>
    <w:p w14:paraId="529DD289" w14:textId="77777777" w:rsidR="001B2F91" w:rsidRDefault="00522704" w:rsidP="00016CDF">
      <w:pPr>
        <w:spacing w:after="234" w:line="240" w:lineRule="auto"/>
        <w:ind w:left="0" w:right="0" w:firstLine="0"/>
        <w:rPr>
          <w:sz w:val="24"/>
          <w:szCs w:val="24"/>
          <w:u w:val="single"/>
        </w:rPr>
      </w:pPr>
      <w:r w:rsidRPr="00522704">
        <w:t xml:space="preserve">                                </w:t>
      </w:r>
      <w:r>
        <w:t xml:space="preserve">                </w:t>
      </w:r>
      <w:r w:rsidRPr="00522704">
        <w:t xml:space="preserve"> </w:t>
      </w:r>
      <w:r w:rsidR="00016CDF" w:rsidRPr="00522704">
        <w:t xml:space="preserve"> </w:t>
      </w:r>
      <w:r w:rsidR="00016CDF" w:rsidRPr="00522704">
        <w:rPr>
          <w:sz w:val="24"/>
          <w:szCs w:val="24"/>
          <w:u w:val="single"/>
        </w:rPr>
        <w:t>SEC B</w:t>
      </w:r>
    </w:p>
    <w:p w14:paraId="0BA2B49A" w14:textId="77777777" w:rsidR="00CA4DA0" w:rsidRPr="00522704" w:rsidRDefault="001B2F91" w:rsidP="00016CDF">
      <w:pPr>
        <w:spacing w:after="234" w:line="240" w:lineRule="auto"/>
        <w:ind w:left="0" w:right="0" w:firstLine="0"/>
        <w:rPr>
          <w:sz w:val="24"/>
          <w:szCs w:val="24"/>
          <w:u w:val="single"/>
        </w:rPr>
      </w:pPr>
      <w:r>
        <w:t xml:space="preserve">(2)(a) </w:t>
      </w:r>
      <w:r w:rsidRPr="00D64513">
        <w:rPr>
          <w:b w:val="0"/>
        </w:rPr>
        <w:t>Identify and name the tool bellow</w:t>
      </w:r>
      <w:r>
        <w:t xml:space="preserve"> (1mk)</w:t>
      </w:r>
    </w:p>
    <w:p w14:paraId="7BF741D2" w14:textId="77777777" w:rsidR="00CA4DA0" w:rsidRDefault="002142CC" w:rsidP="00016CDF">
      <w:pPr>
        <w:ind w:left="0" w:firstLine="0"/>
      </w:pPr>
      <w:r>
        <w:t xml:space="preserve">           </w:t>
      </w:r>
      <w:r w:rsidR="001B2F91">
        <w:rPr>
          <w:noProof/>
        </w:rPr>
        <w:drawing>
          <wp:inline distT="0" distB="0" distL="0" distR="0" wp14:anchorId="245A99B0" wp14:editId="42C6CD0E">
            <wp:extent cx="1428750" cy="12607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20124_19433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382" cy="127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4513">
        <w:t xml:space="preserve"> </w:t>
      </w:r>
      <w:r w:rsidR="00D64513" w:rsidRPr="00D64513">
        <w:rPr>
          <w:i/>
        </w:rPr>
        <w:t>Loom/Frame loom</w:t>
      </w:r>
    </w:p>
    <w:p w14:paraId="57A5193D" w14:textId="77777777" w:rsidR="000F5014" w:rsidRDefault="00050817" w:rsidP="000F5014">
      <w:pPr>
        <w:pStyle w:val="ListParagraph"/>
        <w:tabs>
          <w:tab w:val="left" w:pos="720"/>
          <w:tab w:val="left" w:pos="1080"/>
        </w:tabs>
        <w:ind w:left="360" w:hanging="360"/>
      </w:pPr>
      <w:r>
        <w:t xml:space="preserve">(b) </w:t>
      </w:r>
      <w:r w:rsidR="001B2F91" w:rsidRPr="000F5014">
        <w:rPr>
          <w:b w:val="0"/>
        </w:rPr>
        <w:t>process of warping using the tool above</w:t>
      </w:r>
      <w:r w:rsidR="001B2F91">
        <w:t xml:space="preserve">. </w:t>
      </w:r>
    </w:p>
    <w:p w14:paraId="73C60E0D" w14:textId="77777777" w:rsidR="000F5014" w:rsidRPr="000F5014" w:rsidRDefault="000F5014" w:rsidP="000F5014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i/>
          <w:color w:val="auto"/>
          <w:sz w:val="24"/>
          <w:szCs w:val="24"/>
        </w:rPr>
      </w:pPr>
      <w:r w:rsidRPr="000F5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0F5014">
        <w:rPr>
          <w:rFonts w:ascii="Times New Roman" w:eastAsiaTheme="minorEastAsia" w:hAnsi="Times New Roman" w:cs="Times New Roman"/>
          <w:i/>
          <w:sz w:val="24"/>
          <w:szCs w:val="24"/>
        </w:rPr>
        <w:t>make a study frame</w:t>
      </w:r>
    </w:p>
    <w:p w14:paraId="10160136" w14:textId="77777777" w:rsidR="000F5014" w:rsidRPr="000F5014" w:rsidRDefault="000F5014" w:rsidP="000F5014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0F5014">
        <w:rPr>
          <w:rFonts w:ascii="Times New Roman" w:eastAsiaTheme="minorEastAsia" w:hAnsi="Times New Roman" w:cs="Times New Roman"/>
          <w:i/>
          <w:sz w:val="24"/>
          <w:szCs w:val="24"/>
        </w:rPr>
        <w:t>-drill nails into the top and bottom bars at required interval depending on the yarns to use</w:t>
      </w:r>
    </w:p>
    <w:p w14:paraId="37392B17" w14:textId="77777777" w:rsidR="000F5014" w:rsidRPr="000F5014" w:rsidRDefault="000F5014" w:rsidP="000F5014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0F5014">
        <w:rPr>
          <w:rFonts w:ascii="Times New Roman" w:eastAsiaTheme="minorEastAsia" w:hAnsi="Times New Roman" w:cs="Times New Roman"/>
          <w:i/>
          <w:sz w:val="24"/>
          <w:szCs w:val="24"/>
        </w:rPr>
        <w:t>-secure the warp threads on the first hole/nail on the top bar</w:t>
      </w:r>
    </w:p>
    <w:p w14:paraId="2736ED38" w14:textId="77777777" w:rsidR="000F5014" w:rsidRPr="000F5014" w:rsidRDefault="000F5014" w:rsidP="000F5014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0F5014">
        <w:rPr>
          <w:rFonts w:ascii="Times New Roman" w:eastAsiaTheme="minorEastAsia" w:hAnsi="Times New Roman" w:cs="Times New Roman"/>
          <w:i/>
          <w:sz w:val="24"/>
          <w:szCs w:val="24"/>
        </w:rPr>
        <w:t>-Tie the first knot on the corner of the bar</w:t>
      </w:r>
    </w:p>
    <w:p w14:paraId="01374B59" w14:textId="77777777" w:rsidR="000F5014" w:rsidRPr="000F5014" w:rsidRDefault="000F5014" w:rsidP="000F5014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0F5014">
        <w:rPr>
          <w:rFonts w:ascii="Times New Roman" w:eastAsiaTheme="minorEastAsia" w:hAnsi="Times New Roman" w:cs="Times New Roman"/>
          <w:i/>
          <w:sz w:val="24"/>
          <w:szCs w:val="24"/>
        </w:rPr>
        <w:t>-wind the thread down and top the bars until the whole frame is secured</w:t>
      </w:r>
    </w:p>
    <w:p w14:paraId="41524C2E" w14:textId="77777777" w:rsidR="00522704" w:rsidRPr="000F5014" w:rsidRDefault="000F5014" w:rsidP="000F5014">
      <w:pPr>
        <w:pStyle w:val="ListParagraph"/>
        <w:tabs>
          <w:tab w:val="left" w:pos="720"/>
          <w:tab w:val="left" w:pos="1080"/>
        </w:tabs>
        <w:ind w:left="360" w:hanging="360"/>
        <w:rPr>
          <w:rFonts w:ascii="Times New Roman" w:eastAsiaTheme="minorEastAsia" w:hAnsi="Times New Roman" w:cs="Times New Roman"/>
          <w:b w:val="0"/>
          <w:i/>
          <w:sz w:val="24"/>
          <w:szCs w:val="24"/>
        </w:rPr>
      </w:pPr>
      <w:r w:rsidRPr="000F5014">
        <w:rPr>
          <w:rFonts w:ascii="Times New Roman" w:eastAsiaTheme="minorEastAsia" w:hAnsi="Times New Roman" w:cs="Times New Roman"/>
          <w:i/>
          <w:sz w:val="24"/>
          <w:szCs w:val="24"/>
        </w:rPr>
        <w:t>-Continue until the process is complete maintaining reasonable tension</w:t>
      </w:r>
      <w:r>
        <w:rPr>
          <w:rFonts w:ascii="Times New Roman" w:eastAsiaTheme="minorEastAsia" w:hAnsi="Times New Roman" w:cs="Times New Roman"/>
          <w:b w:val="0"/>
          <w:i/>
          <w:sz w:val="24"/>
          <w:szCs w:val="24"/>
        </w:rPr>
        <w:t xml:space="preserve"> </w:t>
      </w:r>
      <w:r>
        <w:t>(</w:t>
      </w:r>
      <w:r w:rsidRPr="000F5014">
        <w:rPr>
          <w:b w:val="0"/>
        </w:rPr>
        <w:t>any 5</w:t>
      </w:r>
      <w:r>
        <w:t xml:space="preserve"> </w:t>
      </w:r>
      <w:r w:rsidRPr="000F5014">
        <w:rPr>
          <w:b w:val="0"/>
          <w:i/>
        </w:rPr>
        <w:t>chronologically arranged-5mks</w:t>
      </w:r>
      <w:r>
        <w:t>)</w:t>
      </w:r>
    </w:p>
    <w:p w14:paraId="0D41590E" w14:textId="77777777" w:rsidR="001B2F91" w:rsidRPr="000F5014" w:rsidRDefault="00D64513" w:rsidP="00016CDF">
      <w:pPr>
        <w:ind w:left="0" w:firstLine="0"/>
        <w:rPr>
          <w:b w:val="0"/>
        </w:rPr>
      </w:pPr>
      <w:r>
        <w:t xml:space="preserve"> </w:t>
      </w:r>
      <w:r w:rsidR="001B2F91">
        <w:t>(c</w:t>
      </w:r>
      <w:r w:rsidR="00050817">
        <w:rPr>
          <w:b w:val="0"/>
        </w:rPr>
        <w:t>) A</w:t>
      </w:r>
      <w:r w:rsidR="001B2F91" w:rsidRPr="000F5014">
        <w:rPr>
          <w:b w:val="0"/>
        </w:rPr>
        <w:t>ny other two types of tools that can be used to substitute the function apart from the one above (1mk)</w:t>
      </w:r>
    </w:p>
    <w:p w14:paraId="1F0232F3" w14:textId="77777777" w:rsidR="001B2F91" w:rsidRPr="000F5014" w:rsidRDefault="000F5014" w:rsidP="00016CDF">
      <w:pPr>
        <w:ind w:left="0" w:firstLine="0"/>
        <w:rPr>
          <w:i/>
        </w:rPr>
      </w:pPr>
      <w:r w:rsidRPr="000F5014">
        <w:rPr>
          <w:i/>
        </w:rPr>
        <w:t>Paper loom, dowel loom, serrated card loom</w:t>
      </w:r>
    </w:p>
    <w:p w14:paraId="326944FB" w14:textId="77777777" w:rsidR="001B2F91" w:rsidRDefault="001B2F91" w:rsidP="00016CDF">
      <w:pPr>
        <w:ind w:left="0" w:firstLine="0"/>
      </w:pPr>
      <w:r>
        <w:t xml:space="preserve">3(a) </w:t>
      </w:r>
      <w:r w:rsidR="00050817">
        <w:rPr>
          <w:b w:val="0"/>
        </w:rPr>
        <w:t>Difference between</w:t>
      </w:r>
      <w:r w:rsidRPr="000F5014">
        <w:rPr>
          <w:b w:val="0"/>
        </w:rPr>
        <w:t xml:space="preserve"> shading from tinting</w:t>
      </w:r>
      <w:r>
        <w:t xml:space="preserve"> (2mks)</w:t>
      </w:r>
    </w:p>
    <w:p w14:paraId="0B882D93" w14:textId="77777777" w:rsidR="000F5014" w:rsidRPr="000F5014" w:rsidRDefault="000F5014" w:rsidP="00016CDF">
      <w:pPr>
        <w:ind w:left="0" w:firstLine="0"/>
        <w:rPr>
          <w:i/>
        </w:rPr>
      </w:pPr>
      <w:r w:rsidRPr="000F5014">
        <w:rPr>
          <w:i/>
        </w:rPr>
        <w:t>Shading-the process of introducing a dark medium on a surface/in a colour.</w:t>
      </w:r>
    </w:p>
    <w:p w14:paraId="02491275" w14:textId="77777777" w:rsidR="000F5014" w:rsidRPr="000F5014" w:rsidRDefault="000F5014" w:rsidP="00016CDF">
      <w:pPr>
        <w:ind w:left="0" w:firstLine="0"/>
        <w:rPr>
          <w:i/>
        </w:rPr>
      </w:pPr>
      <w:r w:rsidRPr="000F5014">
        <w:rPr>
          <w:i/>
        </w:rPr>
        <w:t>Tinting-the process of introducing a light medium on a surface/in a colour.</w:t>
      </w:r>
    </w:p>
    <w:p w14:paraId="4855D2DE" w14:textId="77777777" w:rsidR="00016CDF" w:rsidRDefault="000F5014" w:rsidP="00016CDF">
      <w:pPr>
        <w:ind w:left="0" w:firstLine="0"/>
      </w:pPr>
      <w:r>
        <w:t xml:space="preserve"> </w:t>
      </w:r>
      <w:r w:rsidR="001B2F91">
        <w:t>(b)</w:t>
      </w:r>
      <w:r w:rsidR="00050817">
        <w:rPr>
          <w:b w:val="0"/>
        </w:rPr>
        <w:t>A</w:t>
      </w:r>
      <w:r w:rsidR="00016CDF" w:rsidRPr="000F5014">
        <w:rPr>
          <w:b w:val="0"/>
        </w:rPr>
        <w:t>ny four shading techniques that create texture a</w:t>
      </w:r>
      <w:r w:rsidR="001B2F91" w:rsidRPr="000F5014">
        <w:rPr>
          <w:b w:val="0"/>
        </w:rPr>
        <w:t>nd 3D effect on a shape/form</w:t>
      </w:r>
      <w:r w:rsidR="001B2F91">
        <w:t>. (6</w:t>
      </w:r>
      <w:r w:rsidR="00016CDF">
        <w:t>mks)</w:t>
      </w:r>
      <w:r>
        <w:t>-</w:t>
      </w:r>
      <w:r w:rsidRPr="000F5014">
        <w:rPr>
          <w:i/>
        </w:rPr>
        <w:t>The student is supposed to use an illustration of their choice to illustrate the techniques of Hatching, crosshatching, pointillism/dot shading, block shading, scribbling.</w:t>
      </w:r>
      <w:r>
        <w:t xml:space="preserve"> </w:t>
      </w:r>
    </w:p>
    <w:p w14:paraId="1F87699E" w14:textId="77777777" w:rsidR="00016CDF" w:rsidRDefault="00016CDF" w:rsidP="00016CDF">
      <w:pPr>
        <w:ind w:left="0" w:firstLine="0"/>
      </w:pPr>
    </w:p>
    <w:p w14:paraId="28EB8A26" w14:textId="77777777" w:rsidR="00416B12" w:rsidRPr="00BA490F" w:rsidRDefault="00A36CA6" w:rsidP="00BA490F">
      <w:pPr>
        <w:spacing w:after="34"/>
        <w:ind w:left="360" w:firstLine="0"/>
      </w:pPr>
      <w:r>
        <w:t>3</w:t>
      </w:r>
      <w:r w:rsidR="00050817">
        <w:t>)</w:t>
      </w:r>
      <w:r w:rsidR="007F5CBB" w:rsidRPr="00BA490F">
        <w:rPr>
          <w:b w:val="0"/>
        </w:rPr>
        <w:t xml:space="preserve"> O</w:t>
      </w:r>
      <w:r w:rsidR="00416B12" w:rsidRPr="00BA490F">
        <w:rPr>
          <w:b w:val="0"/>
        </w:rPr>
        <w:t>rnamentry</w:t>
      </w:r>
      <w:r w:rsidR="00964000">
        <w:t>.</w:t>
      </w:r>
      <w:r w:rsidR="00416B12">
        <w:t xml:space="preserve"> </w:t>
      </w:r>
      <w:r w:rsidR="00B006FD">
        <w:t>(2 mks)</w:t>
      </w:r>
      <w:r w:rsidR="000F5014" w:rsidRPr="00BA490F">
        <w:rPr>
          <w:i/>
        </w:rPr>
        <w:t>The artwork/ technique of making items/o</w:t>
      </w:r>
      <w:r w:rsidR="00BA490F" w:rsidRPr="00BA490F">
        <w:rPr>
          <w:i/>
        </w:rPr>
        <w:t>bj</w:t>
      </w:r>
      <w:r w:rsidR="000F5014" w:rsidRPr="00BA490F">
        <w:rPr>
          <w:i/>
        </w:rPr>
        <w:t>ects that enhance the appearance of a person/objects themselves.</w:t>
      </w:r>
      <w:r w:rsidR="00BA490F" w:rsidRPr="00BA490F">
        <w:rPr>
          <w:b w:val="0"/>
        </w:rPr>
        <w:tab/>
      </w:r>
    </w:p>
    <w:p w14:paraId="6F1F8CAC" w14:textId="77777777" w:rsidR="00303866" w:rsidRDefault="007F5CBB" w:rsidP="00BA490F">
      <w:pPr>
        <w:ind w:left="0" w:firstLine="0"/>
      </w:pPr>
      <w:r w:rsidRPr="00BA490F">
        <w:rPr>
          <w:b w:val="0"/>
        </w:rPr>
        <w:t>[ii</w:t>
      </w:r>
      <w:r w:rsidR="00050817">
        <w:rPr>
          <w:b w:val="0"/>
        </w:rPr>
        <w:t>]A</w:t>
      </w:r>
      <w:r w:rsidR="00416B12" w:rsidRPr="00BA490F">
        <w:rPr>
          <w:b w:val="0"/>
        </w:rPr>
        <w:t>ny 4 factors to consider when designing ornaments</w:t>
      </w:r>
      <w:r w:rsidR="00416B12">
        <w:t xml:space="preserve"> [4mks)</w:t>
      </w:r>
    </w:p>
    <w:p w14:paraId="28649D85" w14:textId="77777777" w:rsidR="00303866" w:rsidRPr="00BA490F" w:rsidRDefault="00BA490F" w:rsidP="00BA490F">
      <w:pPr>
        <w:spacing w:after="34"/>
        <w:ind w:left="0" w:firstLine="0"/>
        <w:rPr>
          <w:i/>
        </w:rPr>
      </w:pPr>
      <w:r>
        <w:t>-</w:t>
      </w:r>
      <w:r w:rsidRPr="00BA490F">
        <w:rPr>
          <w:i/>
        </w:rPr>
        <w:t>Function/purpose</w:t>
      </w:r>
    </w:p>
    <w:p w14:paraId="36FBB4AF" w14:textId="77777777" w:rsidR="00BA490F" w:rsidRPr="00BA490F" w:rsidRDefault="00BA490F" w:rsidP="00BA490F">
      <w:pPr>
        <w:spacing w:after="34"/>
        <w:ind w:left="0" w:firstLine="0"/>
        <w:rPr>
          <w:i/>
        </w:rPr>
      </w:pPr>
      <w:r w:rsidRPr="00BA490F">
        <w:rPr>
          <w:i/>
        </w:rPr>
        <w:t>-style/technique</w:t>
      </w:r>
    </w:p>
    <w:p w14:paraId="714F6E58" w14:textId="77777777" w:rsidR="00BA490F" w:rsidRPr="00BA490F" w:rsidRDefault="00BA490F" w:rsidP="00BA490F">
      <w:pPr>
        <w:spacing w:after="34"/>
        <w:ind w:left="0" w:firstLine="0"/>
        <w:rPr>
          <w:i/>
        </w:rPr>
      </w:pPr>
      <w:r w:rsidRPr="00BA490F">
        <w:rPr>
          <w:i/>
        </w:rPr>
        <w:t>- Process</w:t>
      </w:r>
    </w:p>
    <w:p w14:paraId="0F491ED5" w14:textId="77777777" w:rsidR="00BA490F" w:rsidRPr="00BA490F" w:rsidRDefault="00BA490F" w:rsidP="00BA490F">
      <w:pPr>
        <w:spacing w:after="34"/>
        <w:ind w:left="0" w:firstLine="0"/>
        <w:rPr>
          <w:i/>
        </w:rPr>
      </w:pPr>
      <w:r w:rsidRPr="00BA490F">
        <w:rPr>
          <w:i/>
        </w:rPr>
        <w:t>-Tools and materials to use-Any 4 well explained-4mks</w:t>
      </w:r>
    </w:p>
    <w:p w14:paraId="03308469" w14:textId="77777777" w:rsidR="00A8087B" w:rsidRDefault="00A8087B">
      <w:pPr>
        <w:spacing w:after="34"/>
      </w:pPr>
    </w:p>
    <w:p w14:paraId="77545801" w14:textId="77777777" w:rsidR="00303866" w:rsidRDefault="007F5CBB" w:rsidP="00BA490F">
      <w:pPr>
        <w:ind w:left="0" w:firstLine="0"/>
      </w:pPr>
      <w:r>
        <w:t>(iii)</w:t>
      </w:r>
      <w:r w:rsidR="00416B12">
        <w:t xml:space="preserve"> </w:t>
      </w:r>
      <w:r w:rsidR="00050817">
        <w:rPr>
          <w:b w:val="0"/>
        </w:rPr>
        <w:t>Any</w:t>
      </w:r>
      <w:r w:rsidR="00416B12" w:rsidRPr="00BA490F">
        <w:rPr>
          <w:b w:val="0"/>
        </w:rPr>
        <w:t xml:space="preserve"> 4 functions of ornaments</w:t>
      </w:r>
      <w:r w:rsidR="00964000">
        <w:t xml:space="preserve"> (4mks)</w:t>
      </w:r>
    </w:p>
    <w:p w14:paraId="79C1107A" w14:textId="77777777" w:rsidR="00BA490F" w:rsidRPr="00BA490F" w:rsidRDefault="00BA490F" w:rsidP="00416B12">
      <w:pPr>
        <w:ind w:left="342" w:firstLine="0"/>
        <w:rPr>
          <w:i/>
        </w:rPr>
      </w:pPr>
      <w:r w:rsidRPr="00BA490F">
        <w:rPr>
          <w:i/>
        </w:rPr>
        <w:t>Religious, economic, cultural, ritual, political, aesthetic</w:t>
      </w:r>
    </w:p>
    <w:p w14:paraId="7EA221A9" w14:textId="77777777" w:rsidR="00303866" w:rsidRDefault="007F5CBB" w:rsidP="00BA490F">
      <w:pPr>
        <w:spacing w:after="34"/>
        <w:ind w:left="0" w:firstLine="0"/>
      </w:pPr>
      <w:r>
        <w:t>[iv</w:t>
      </w:r>
      <w:r w:rsidR="00CE727C">
        <w:t>]</w:t>
      </w:r>
      <w:r>
        <w:t xml:space="preserve"> </w:t>
      </w:r>
      <w:r w:rsidR="00050817">
        <w:rPr>
          <w:b w:val="0"/>
        </w:rPr>
        <w:t>A</w:t>
      </w:r>
      <w:r w:rsidR="00CE727C" w:rsidRPr="00BA490F">
        <w:rPr>
          <w:b w:val="0"/>
        </w:rPr>
        <w:t xml:space="preserve">ny 4 beadwork work </w:t>
      </w:r>
      <w:r w:rsidR="00737901" w:rsidRPr="00BA490F">
        <w:rPr>
          <w:b w:val="0"/>
        </w:rPr>
        <w:t>techniques</w:t>
      </w:r>
      <w:r w:rsidR="00737901">
        <w:t xml:space="preserve"> (</w:t>
      </w:r>
      <w:r w:rsidR="00CE727C">
        <w:t>4</w:t>
      </w:r>
      <w:r w:rsidR="00964000">
        <w:t xml:space="preserve"> mks) </w:t>
      </w:r>
    </w:p>
    <w:p w14:paraId="2CF24EA6" w14:textId="77777777" w:rsidR="00737901" w:rsidRDefault="00737901" w:rsidP="00737901">
      <w:pPr>
        <w:spacing w:after="34"/>
        <w:ind w:left="342" w:firstLine="0"/>
      </w:pPr>
    </w:p>
    <w:p w14:paraId="66C012B0" w14:textId="77777777" w:rsidR="00CE727C" w:rsidRDefault="00BA490F" w:rsidP="00BA490F">
      <w:pPr>
        <w:tabs>
          <w:tab w:val="left" w:pos="6945"/>
        </w:tabs>
        <w:spacing w:after="34"/>
      </w:pPr>
      <w:r w:rsidRPr="00BA490F">
        <w:rPr>
          <w:i/>
        </w:rPr>
        <w:t>Strung beaded, strung knotted,</w:t>
      </w:r>
      <w:r>
        <w:rPr>
          <w:i/>
        </w:rPr>
        <w:t xml:space="preserve"> </w:t>
      </w:r>
      <w:r w:rsidRPr="00BA490F">
        <w:rPr>
          <w:i/>
        </w:rPr>
        <w:t>stop stitched, massai collar</w:t>
      </w:r>
      <w:r>
        <w:rPr>
          <w:i/>
        </w:rPr>
        <w:t>.</w:t>
      </w:r>
      <w:r>
        <w:tab/>
      </w:r>
    </w:p>
    <w:p w14:paraId="7199E8B7" w14:textId="77777777" w:rsidR="00737901" w:rsidRDefault="00964000">
      <w:pPr>
        <w:spacing w:after="34"/>
      </w:pPr>
      <w:r>
        <w:t xml:space="preserve"> ………………………………………………………………………………………………………….   </w:t>
      </w:r>
    </w:p>
    <w:p w14:paraId="38819B35" w14:textId="77777777" w:rsidR="00303866" w:rsidRPr="002F44C4" w:rsidRDefault="00964000">
      <w:pPr>
        <w:spacing w:after="34"/>
        <w:rPr>
          <w:b w:val="0"/>
        </w:rPr>
      </w:pPr>
      <w:r>
        <w:t xml:space="preserve"> </w:t>
      </w:r>
    </w:p>
    <w:p w14:paraId="5F2C1B4A" w14:textId="77777777" w:rsidR="00480A00" w:rsidRDefault="007F5CBB" w:rsidP="00480A00">
      <w:pPr>
        <w:spacing w:after="2499"/>
        <w:rPr>
          <w:i/>
        </w:rPr>
      </w:pPr>
      <w:r w:rsidRPr="002F44C4">
        <w:rPr>
          <w:b w:val="0"/>
        </w:rPr>
        <w:t>(v</w:t>
      </w:r>
      <w:r w:rsidR="00050817">
        <w:rPr>
          <w:b w:val="0"/>
        </w:rPr>
        <w:t>)T</w:t>
      </w:r>
      <w:r w:rsidR="00737901" w:rsidRPr="002F44C4">
        <w:rPr>
          <w:b w:val="0"/>
        </w:rPr>
        <w:t xml:space="preserve">he process of beadwork </w:t>
      </w:r>
      <w:r w:rsidR="00A36CA6" w:rsidRPr="002F44C4">
        <w:rPr>
          <w:b w:val="0"/>
        </w:rPr>
        <w:t>u</w:t>
      </w:r>
      <w:r w:rsidR="00737901" w:rsidRPr="002F44C4">
        <w:rPr>
          <w:b w:val="0"/>
        </w:rPr>
        <w:t>sing papier mache</w:t>
      </w:r>
      <w:r w:rsidR="00132686">
        <w:t xml:space="preserve"> (6mks)</w:t>
      </w:r>
      <w:r w:rsidR="00AD77DC">
        <w:t>………………</w:t>
      </w:r>
      <w:r w:rsidR="00AD77DC" w:rsidRPr="00BA490F">
        <w:rPr>
          <w:i/>
        </w:rPr>
        <w:t>………………………………………………………………</w:t>
      </w:r>
      <w:r w:rsidR="00BA490F" w:rsidRPr="00BA490F">
        <w:rPr>
          <w:i/>
        </w:rPr>
        <w:t>-Obtain eno</w:t>
      </w:r>
      <w:r w:rsidR="00480A00">
        <w:rPr>
          <w:i/>
        </w:rPr>
        <w:t>u</w:t>
      </w:r>
      <w:r w:rsidR="00BA490F" w:rsidRPr="00BA490F">
        <w:rPr>
          <w:i/>
        </w:rPr>
        <w:t>g</w:t>
      </w:r>
      <w:r w:rsidR="00480A00">
        <w:rPr>
          <w:i/>
        </w:rPr>
        <w:t>h</w:t>
      </w:r>
      <w:r w:rsidR="00BA490F" w:rsidRPr="00BA490F">
        <w:rPr>
          <w:i/>
        </w:rPr>
        <w:t xml:space="preserve"> soft paper such as ne</w:t>
      </w:r>
      <w:r w:rsidR="00480A00">
        <w:rPr>
          <w:i/>
        </w:rPr>
        <w:t>w</w:t>
      </w:r>
      <w:r w:rsidR="00BA490F" w:rsidRPr="00BA490F">
        <w:rPr>
          <w:i/>
        </w:rPr>
        <w:t>s print,-</w:t>
      </w:r>
      <w:r w:rsidR="00480A00" w:rsidRPr="00BA490F">
        <w:rPr>
          <w:i/>
        </w:rPr>
        <w:t>Soak</w:t>
      </w:r>
      <w:r w:rsidR="00BA490F" w:rsidRPr="00BA490F">
        <w:rPr>
          <w:i/>
        </w:rPr>
        <w:t xml:space="preserve"> them in a </w:t>
      </w:r>
      <w:r w:rsidR="00480A00">
        <w:rPr>
          <w:i/>
        </w:rPr>
        <w:t>bu</w:t>
      </w:r>
      <w:r w:rsidR="00BA490F" w:rsidRPr="00BA490F">
        <w:rPr>
          <w:i/>
        </w:rPr>
        <w:t xml:space="preserve">cket of </w:t>
      </w:r>
      <w:r w:rsidR="00480A00">
        <w:rPr>
          <w:i/>
        </w:rPr>
        <w:t>w</w:t>
      </w:r>
      <w:r w:rsidR="00BA490F" w:rsidRPr="00BA490F">
        <w:rPr>
          <w:i/>
        </w:rPr>
        <w:t xml:space="preserve">ater for a </w:t>
      </w:r>
      <w:r w:rsidR="00480A00">
        <w:rPr>
          <w:i/>
        </w:rPr>
        <w:t>d</w:t>
      </w:r>
      <w:r w:rsidR="00BA490F" w:rsidRPr="00BA490F">
        <w:rPr>
          <w:i/>
        </w:rPr>
        <w:t xml:space="preserve">ay or two </w:t>
      </w:r>
      <w:r w:rsidR="00480A00">
        <w:rPr>
          <w:i/>
        </w:rPr>
        <w:t>u</w:t>
      </w:r>
      <w:r w:rsidR="00BA490F" w:rsidRPr="00BA490F">
        <w:rPr>
          <w:i/>
        </w:rPr>
        <w:t>nti</w:t>
      </w:r>
      <w:r w:rsidR="00480A00">
        <w:rPr>
          <w:i/>
        </w:rPr>
        <w:t>l they</w:t>
      </w:r>
      <w:r w:rsidR="00BA490F" w:rsidRPr="00BA490F">
        <w:rPr>
          <w:i/>
        </w:rPr>
        <w:t xml:space="preserve"> are soft enough,-</w:t>
      </w:r>
      <w:r w:rsidR="00480A00">
        <w:rPr>
          <w:i/>
        </w:rPr>
        <w:t>d</w:t>
      </w:r>
      <w:r w:rsidR="00BA490F" w:rsidRPr="00BA490F">
        <w:rPr>
          <w:i/>
        </w:rPr>
        <w:t xml:space="preserve">rain the </w:t>
      </w:r>
      <w:r w:rsidR="00480A00">
        <w:rPr>
          <w:i/>
        </w:rPr>
        <w:t>w</w:t>
      </w:r>
      <w:r w:rsidR="00BA490F" w:rsidRPr="00BA490F">
        <w:rPr>
          <w:i/>
        </w:rPr>
        <w:t>ater and ma</w:t>
      </w:r>
      <w:r w:rsidR="00480A00">
        <w:rPr>
          <w:i/>
        </w:rPr>
        <w:t>r</w:t>
      </w:r>
      <w:r w:rsidR="00BA490F" w:rsidRPr="00BA490F">
        <w:rPr>
          <w:i/>
        </w:rPr>
        <w:t xml:space="preserve">sh them to paste,-add le or wheat </w:t>
      </w:r>
      <w:r w:rsidR="00480A00">
        <w:rPr>
          <w:i/>
        </w:rPr>
        <w:t>f</w:t>
      </w:r>
      <w:r w:rsidR="00BA490F" w:rsidRPr="00BA490F">
        <w:rPr>
          <w:i/>
        </w:rPr>
        <w:t xml:space="preserve">lour, and –pick </w:t>
      </w:r>
      <w:r w:rsidR="00480A00">
        <w:rPr>
          <w:i/>
        </w:rPr>
        <w:t>a lump</w:t>
      </w:r>
      <w:r w:rsidR="00480A00" w:rsidRPr="00BA490F">
        <w:rPr>
          <w:i/>
        </w:rPr>
        <w:t xml:space="preserve"> sum</w:t>
      </w:r>
      <w:r w:rsidR="00BA490F" w:rsidRPr="00BA490F">
        <w:rPr>
          <w:i/>
        </w:rPr>
        <w:t xml:space="preserve"> and mould them into </w:t>
      </w:r>
      <w:r w:rsidR="00480A00" w:rsidRPr="00BA490F">
        <w:rPr>
          <w:i/>
        </w:rPr>
        <w:t>required</w:t>
      </w:r>
      <w:r w:rsidR="00BA490F" w:rsidRPr="00BA490F">
        <w:rPr>
          <w:i/>
        </w:rPr>
        <w:t xml:space="preserve"> size and shapes,-let them dry,-paint to required colour/.perforate </w:t>
      </w:r>
      <w:r w:rsidR="00480A00">
        <w:rPr>
          <w:i/>
        </w:rPr>
        <w:t>w</w:t>
      </w:r>
      <w:r w:rsidR="00BA490F" w:rsidRPr="00BA490F">
        <w:rPr>
          <w:i/>
        </w:rPr>
        <w:t>ith a greased wire when they are still soft,</w:t>
      </w:r>
      <w:r w:rsidR="00480A00">
        <w:rPr>
          <w:i/>
        </w:rPr>
        <w:t xml:space="preserve"> v</w:t>
      </w:r>
      <w:r w:rsidR="00BA490F" w:rsidRPr="00BA490F">
        <w:rPr>
          <w:i/>
        </w:rPr>
        <w:t>arnish and use after</w:t>
      </w:r>
      <w:r w:rsidR="00480A00">
        <w:rPr>
          <w:i/>
        </w:rPr>
        <w:t xml:space="preserve"> they have </w:t>
      </w:r>
      <w:r w:rsidR="00BA490F" w:rsidRPr="00BA490F">
        <w:rPr>
          <w:i/>
        </w:rPr>
        <w:t>dried.</w:t>
      </w:r>
      <w:r w:rsidR="007738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55CF0" wp14:editId="4BBB4EA2">
                <wp:simplePos x="0" y="0"/>
                <wp:positionH relativeFrom="column">
                  <wp:posOffset>323850</wp:posOffset>
                </wp:positionH>
                <wp:positionV relativeFrom="paragraph">
                  <wp:posOffset>133350</wp:posOffset>
                </wp:positionV>
                <wp:extent cx="47625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F61374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10.5pt" to="400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B006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488D2" wp14:editId="6DC1D6AC">
                <wp:simplePos x="0" y="0"/>
                <wp:positionH relativeFrom="column">
                  <wp:posOffset>2714625</wp:posOffset>
                </wp:positionH>
                <wp:positionV relativeFrom="paragraph">
                  <wp:posOffset>-104776</wp:posOffset>
                </wp:positionV>
                <wp:extent cx="0" cy="31718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1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2F114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5pt,-8.25pt" to="213.75pt,2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14:paraId="3A1FDA52" w14:textId="77777777" w:rsidR="002F44C4" w:rsidRDefault="002F44C4" w:rsidP="00480A00">
      <w:pPr>
        <w:spacing w:after="2499"/>
        <w:rPr>
          <w:i/>
        </w:rPr>
      </w:pPr>
      <w:r>
        <w:t>4.</w:t>
      </w:r>
      <w:r w:rsidRPr="002F44C4">
        <w:rPr>
          <w:i/>
        </w:rPr>
        <w:t xml:space="preserve"> Mosaic</w:t>
      </w:r>
      <w:r w:rsidR="00480A00" w:rsidRPr="002F44C4">
        <w:rPr>
          <w:i/>
        </w:rPr>
        <w:t xml:space="preserve"> xcteristics-2D art work,</w:t>
      </w:r>
      <w:r>
        <w:rPr>
          <w:i/>
        </w:rPr>
        <w:t xml:space="preserve"> ju</w:t>
      </w:r>
      <w:r w:rsidR="00480A00" w:rsidRPr="002F44C4">
        <w:rPr>
          <w:i/>
        </w:rPr>
        <w:t>xtaposed tesseraes,</w:t>
      </w:r>
      <w:r>
        <w:rPr>
          <w:i/>
        </w:rPr>
        <w:t xml:space="preserve"> </w:t>
      </w:r>
      <w:r w:rsidR="00480A00" w:rsidRPr="002F44C4">
        <w:rPr>
          <w:i/>
        </w:rPr>
        <w:t>presence of interstices and shimmering ef</w:t>
      </w:r>
      <w:r>
        <w:rPr>
          <w:i/>
        </w:rPr>
        <w:t>f</w:t>
      </w:r>
      <w:r w:rsidR="00480A00" w:rsidRPr="002F44C4">
        <w:rPr>
          <w:i/>
        </w:rPr>
        <w:t>ect</w:t>
      </w:r>
      <w:r>
        <w:rPr>
          <w:i/>
        </w:rPr>
        <w:t xml:space="preserve">, </w:t>
      </w:r>
      <w:r w:rsidR="00480A00" w:rsidRPr="002F44C4">
        <w:rPr>
          <w:i/>
        </w:rPr>
        <w:t>color is the main element,</w:t>
      </w:r>
      <w:r>
        <w:rPr>
          <w:i/>
        </w:rPr>
        <w:t xml:space="preserve"> </w:t>
      </w:r>
      <w:r w:rsidR="00480A00" w:rsidRPr="002F44C4">
        <w:rPr>
          <w:i/>
        </w:rPr>
        <w:t>it’s a Monomedia art work</w:t>
      </w:r>
    </w:p>
    <w:p w14:paraId="73075FF7" w14:textId="77777777" w:rsidR="002F44C4" w:rsidRDefault="002F44C4" w:rsidP="00480A00">
      <w:pPr>
        <w:spacing w:after="2499"/>
      </w:pPr>
      <w:r w:rsidRPr="002F44C4">
        <w:rPr>
          <w:i/>
        </w:rPr>
        <w:t>Collage xcteristics-Sperimposed tesseraes 3</w:t>
      </w:r>
      <w:r>
        <w:rPr>
          <w:i/>
        </w:rPr>
        <w:t>D</w:t>
      </w:r>
      <w:r w:rsidRPr="002F44C4">
        <w:rPr>
          <w:i/>
        </w:rPr>
        <w:t xml:space="preserve"> art work,</w:t>
      </w:r>
      <w:r>
        <w:rPr>
          <w:i/>
        </w:rPr>
        <w:t xml:space="preserve"> </w:t>
      </w:r>
      <w:r w:rsidRPr="002F44C4">
        <w:rPr>
          <w:i/>
        </w:rPr>
        <w:t>text</w:t>
      </w:r>
      <w:r>
        <w:rPr>
          <w:i/>
        </w:rPr>
        <w:t>u</w:t>
      </w:r>
      <w:r w:rsidRPr="002F44C4">
        <w:rPr>
          <w:i/>
        </w:rPr>
        <w:t>re is the main element</w:t>
      </w:r>
      <w:r>
        <w:rPr>
          <w:i/>
        </w:rPr>
        <w:t xml:space="preserve">, </w:t>
      </w:r>
      <w:r w:rsidRPr="002F44C4">
        <w:rPr>
          <w:i/>
        </w:rPr>
        <w:t>it</w:t>
      </w:r>
      <w:r>
        <w:rPr>
          <w:i/>
        </w:rPr>
        <w:t>’</w:t>
      </w:r>
      <w:r w:rsidRPr="002F44C4">
        <w:rPr>
          <w:i/>
        </w:rPr>
        <w:t>s a multimedia art work</w:t>
      </w:r>
      <w:r>
        <w:rPr>
          <w:i/>
        </w:rPr>
        <w:t xml:space="preserve">, </w:t>
      </w:r>
      <w:r w:rsidRPr="002F44C4">
        <w:rPr>
          <w:i/>
        </w:rPr>
        <w:t xml:space="preserve">no shimmering effect </w:t>
      </w:r>
      <w:r>
        <w:rPr>
          <w:i/>
        </w:rPr>
        <w:t>bu</w:t>
      </w:r>
      <w:r w:rsidRPr="002F44C4">
        <w:rPr>
          <w:i/>
        </w:rPr>
        <w:t>t raised textre.</w:t>
      </w:r>
      <w:r w:rsidR="00A36CA6">
        <w:t>5</w:t>
      </w:r>
      <w:r w:rsidR="00737901">
        <w:t>.</w:t>
      </w:r>
      <w:r w:rsidR="00AD77DC">
        <w:t xml:space="preserve"> </w:t>
      </w:r>
    </w:p>
    <w:p w14:paraId="7CF9814F" w14:textId="77777777" w:rsidR="00480A00" w:rsidRPr="00480A00" w:rsidRDefault="00737901" w:rsidP="00480A00">
      <w:pPr>
        <w:spacing w:after="2499"/>
      </w:pPr>
      <w:r w:rsidRPr="00480A00">
        <w:rPr>
          <w:b w:val="0"/>
        </w:rPr>
        <w:t>In the s</w:t>
      </w:r>
      <w:r w:rsidR="007738D3" w:rsidRPr="00480A00">
        <w:rPr>
          <w:b w:val="0"/>
        </w:rPr>
        <w:t>pace bellow</w:t>
      </w:r>
      <w:r w:rsidR="00ED7935" w:rsidRPr="00480A00">
        <w:rPr>
          <w:b w:val="0"/>
        </w:rPr>
        <w:t>, draw an “stretched arm</w:t>
      </w:r>
      <w:r w:rsidR="00CA4DA0">
        <w:t>” [10</w:t>
      </w:r>
      <w:r w:rsidR="00964000">
        <w:t>mk</w:t>
      </w:r>
      <w:r>
        <w:t>s</w:t>
      </w:r>
      <w:r w:rsidR="00480A00">
        <w:t>-</w:t>
      </w:r>
    </w:p>
    <w:p w14:paraId="0AE2BA33" w14:textId="77777777" w:rsidR="00480A00" w:rsidRPr="00480A00" w:rsidRDefault="00480A00" w:rsidP="00480A00">
      <w:pPr>
        <w:spacing w:after="2499"/>
        <w:rPr>
          <w:i/>
        </w:rPr>
      </w:pPr>
      <w:r w:rsidRPr="00480A00">
        <w:rPr>
          <w:i/>
        </w:rPr>
        <w:t>Definition of forms and shapes-4mks, foreshortening to show perspective-2mks,-completion-2mks. Neatness-2mks</w:t>
      </w:r>
    </w:p>
    <w:p w14:paraId="370DEBCD" w14:textId="77777777" w:rsidR="00AD77DC" w:rsidRPr="00E13529" w:rsidRDefault="00AD77DC" w:rsidP="00132686">
      <w:pPr>
        <w:spacing w:after="2499"/>
      </w:pPr>
    </w:p>
    <w:sectPr w:rsidR="00AD77DC" w:rsidRPr="00E13529">
      <w:headerReference w:type="even" r:id="rId9"/>
      <w:headerReference w:type="default" r:id="rId10"/>
      <w:headerReference w:type="first" r:id="rId11"/>
      <w:pgSz w:w="12240" w:h="15840"/>
      <w:pgMar w:top="1530" w:right="120" w:bottom="1783" w:left="1440" w:header="76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C71DF" w14:textId="77777777" w:rsidR="00A35F8E" w:rsidRDefault="00A35F8E">
      <w:pPr>
        <w:spacing w:after="0" w:line="240" w:lineRule="auto"/>
      </w:pPr>
      <w:r>
        <w:separator/>
      </w:r>
    </w:p>
  </w:endnote>
  <w:endnote w:type="continuationSeparator" w:id="0">
    <w:p w14:paraId="050AB52E" w14:textId="77777777" w:rsidR="00A35F8E" w:rsidRDefault="00A3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C717F" w14:textId="77777777" w:rsidR="00A35F8E" w:rsidRDefault="00A35F8E">
      <w:pPr>
        <w:spacing w:after="0" w:line="240" w:lineRule="auto"/>
      </w:pPr>
      <w:r>
        <w:separator/>
      </w:r>
    </w:p>
  </w:footnote>
  <w:footnote w:type="continuationSeparator" w:id="0">
    <w:p w14:paraId="418C6B8E" w14:textId="77777777" w:rsidR="00A35F8E" w:rsidRDefault="00A3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98CA8" w14:textId="77777777" w:rsidR="00B006FD" w:rsidRDefault="00B006FD">
    <w:pPr>
      <w:spacing w:after="0" w:line="240" w:lineRule="auto"/>
      <w:ind w:left="0" w:right="0" w:firstLine="0"/>
    </w:pPr>
    <w:r>
      <w:rPr>
        <w:rFonts w:ascii="Calibri" w:eastAsia="Calibri" w:hAnsi="Calibri" w:cs="Calibri"/>
        <w:b w:val="0"/>
      </w:rPr>
      <w:t>[Type here]</w:t>
    </w:r>
    <w:r>
      <w:rPr>
        <w:noProof/>
      </w:rPr>
      <w:drawing>
        <wp:anchor distT="0" distB="0" distL="114300" distR="114300" simplePos="0" relativeHeight="251658240" behindDoc="0" locked="0" layoutInCell="1" allowOverlap="0" wp14:anchorId="1BDF7FF2" wp14:editId="683C2600">
          <wp:simplePos x="0" y="0"/>
          <wp:positionH relativeFrom="page">
            <wp:posOffset>3238500</wp:posOffset>
          </wp:positionH>
          <wp:positionV relativeFrom="page">
            <wp:posOffset>627732</wp:posOffset>
          </wp:positionV>
          <wp:extent cx="1844040" cy="483235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404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B6062A" w14:textId="77777777" w:rsidR="00B006FD" w:rsidRDefault="00B006FD">
    <w:r>
      <w:rPr>
        <w:rFonts w:ascii="Calibri" w:eastAsia="Calibri" w:hAnsi="Calibri" w:cs="Calibri"/>
        <w:b w:val="0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68ACBF4" wp14:editId="75BF3670">
              <wp:simplePos x="0" y="0"/>
              <wp:positionH relativeFrom="page">
                <wp:posOffset>0</wp:posOffset>
              </wp:positionH>
              <wp:positionV relativeFrom="page">
                <wp:posOffset>1</wp:posOffset>
              </wp:positionV>
              <wp:extent cx="7772399" cy="10058398"/>
              <wp:effectExtent l="0" t="0" r="0" b="0"/>
              <wp:wrapNone/>
              <wp:docPr id="1853" name="Group 18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399" cy="10058398"/>
                        <a:chOff x="0" y="0"/>
                        <a:chExt cx="7772399" cy="10058398"/>
                      </a:xfrm>
                    </wpg:grpSpPr>
                    <wps:wsp>
                      <wps:cNvPr id="2058" name="Shape 2058"/>
                      <wps:cNvSpPr/>
                      <wps:spPr>
                        <a:xfrm>
                          <a:off x="0" y="0"/>
                          <a:ext cx="7772399" cy="10058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99" h="10058398">
                              <a:moveTo>
                                <a:pt x="0" y="0"/>
                              </a:moveTo>
                              <a:lnTo>
                                <a:pt x="7772399" y="0"/>
                              </a:lnTo>
                              <a:lnTo>
                                <a:pt x="7772399" y="10058398"/>
                              </a:lnTo>
                              <a:lnTo>
                                <a:pt x="0" y="100583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748A4AE" id="Group 1853" o:spid="_x0000_s1026" style="position:absolute;margin-left:0;margin-top:0;width:612pt;height:11in;z-index:-251657216;mso-position-horizontal-relative:page;mso-position-vertical-relative:page" coordsize="77723,100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">
              <v:shape id="Shape 2058" o:spid="_x0000_s1027" style="position:absolute;width:77723;height:100583;visibility:visible;mso-wrap-style:square;v-text-anchor:top" coordsize="7772399,10058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nOMUA&#10;AADdAAAADwAAAGRycy9kb3ducmV2LnhtbESPwWrCQBCG7wXfYRnBW90oaEt0FREEQQ+tqZ6H7JgE&#10;s7Npdhtjn945FHoc/vm/+Wa57l2tOmpD5dnAZJyAIs69rbgw8JXtXt9BhYhssfZMBh4UYL0avCwx&#10;tf7On9SdYqEEwiFFA2WMTap1yEtyGMa+IZbs6luHUca20LbFu8BdradJMtcOK5YLJTa0LSm/nX6c&#10;aHz8vl2y/ffx2nkusp0/3Ph8MGY07DcLUJH6+L/8195bA9NkJrryjSBAr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qc4xQAAAN0AAAAPAAAAAAAAAAAAAAAAAJgCAABkcnMv&#10;ZG93bnJldi54bWxQSwUGAAAAAAQABAD1AAAAigMAAAAA&#10;" path="m,l7772399,r,10058398l,10058398,,e" stroked="f" strokeweight="0">
                <v:stroke miterlimit="83231f" joinstyle="miter"/>
                <v:path arrowok="t" textboxrect="0,0,7772399,10058398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02377" w14:textId="7A4C9BCE" w:rsidR="00B006FD" w:rsidRDefault="00B006FD" w:rsidP="00DB547C">
    <w:pPr>
      <w:spacing w:after="0" w:line="240" w:lineRule="auto"/>
      <w:ind w:left="0" w:right="0" w:firstLine="720"/>
    </w:pPr>
  </w:p>
  <w:p w14:paraId="4D2D7176" w14:textId="623246C5" w:rsidR="00B006FD" w:rsidRDefault="00B006FD" w:rsidP="00697CBF">
    <w:pPr>
      <w:tabs>
        <w:tab w:val="center" w:pos="5340"/>
        <w:tab w:val="left" w:pos="6210"/>
      </w:tabs>
    </w:pPr>
    <w:r>
      <w:tab/>
    </w:r>
    <w:r>
      <w:tab/>
    </w:r>
    <w:r w:rsidR="00697CB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DBADF" w14:textId="77777777" w:rsidR="00B006FD" w:rsidRDefault="00B006FD">
    <w:pPr>
      <w:spacing w:after="0" w:line="240" w:lineRule="auto"/>
      <w:ind w:left="0" w:right="0" w:firstLine="0"/>
    </w:pPr>
    <w:r>
      <w:rPr>
        <w:rFonts w:ascii="Calibri" w:eastAsia="Calibri" w:hAnsi="Calibri" w:cs="Calibri"/>
        <w:b w:val="0"/>
      </w:rPr>
      <w:t>[Type here]</w:t>
    </w:r>
    <w:r>
      <w:rPr>
        <w:noProof/>
      </w:rPr>
      <w:drawing>
        <wp:anchor distT="0" distB="0" distL="114300" distR="114300" simplePos="0" relativeHeight="251662336" behindDoc="0" locked="0" layoutInCell="1" allowOverlap="0" wp14:anchorId="2A4735F4" wp14:editId="08ED9DD9">
          <wp:simplePos x="0" y="0"/>
          <wp:positionH relativeFrom="page">
            <wp:posOffset>3238500</wp:posOffset>
          </wp:positionH>
          <wp:positionV relativeFrom="page">
            <wp:posOffset>627732</wp:posOffset>
          </wp:positionV>
          <wp:extent cx="1844040" cy="48323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404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C6E7A3" w14:textId="77777777" w:rsidR="00B006FD" w:rsidRDefault="00B006FD">
    <w:r>
      <w:rPr>
        <w:rFonts w:ascii="Calibri" w:eastAsia="Calibri" w:hAnsi="Calibri" w:cs="Calibri"/>
        <w:b w:val="0"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ECD36E5" wp14:editId="41BFB759">
              <wp:simplePos x="0" y="0"/>
              <wp:positionH relativeFrom="page">
                <wp:posOffset>0</wp:posOffset>
              </wp:positionH>
              <wp:positionV relativeFrom="page">
                <wp:posOffset>1</wp:posOffset>
              </wp:positionV>
              <wp:extent cx="7772399" cy="10058398"/>
              <wp:effectExtent l="0" t="0" r="0" b="0"/>
              <wp:wrapNone/>
              <wp:docPr id="1829" name="Group 18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399" cy="10058398"/>
                        <a:chOff x="0" y="0"/>
                        <a:chExt cx="7772399" cy="10058398"/>
                      </a:xfrm>
                    </wpg:grpSpPr>
                    <wps:wsp>
                      <wps:cNvPr id="2056" name="Shape 2056"/>
                      <wps:cNvSpPr/>
                      <wps:spPr>
                        <a:xfrm>
                          <a:off x="0" y="0"/>
                          <a:ext cx="7772399" cy="10058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99" h="10058398">
                              <a:moveTo>
                                <a:pt x="0" y="0"/>
                              </a:moveTo>
                              <a:lnTo>
                                <a:pt x="7772399" y="0"/>
                              </a:lnTo>
                              <a:lnTo>
                                <a:pt x="7772399" y="10058398"/>
                              </a:lnTo>
                              <a:lnTo>
                                <a:pt x="0" y="100583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B77A677" id="Group 1829" o:spid="_x0000_s1026" style="position:absolute;margin-left:0;margin-top:0;width:612pt;height:11in;z-index:-251653120;mso-position-horizontal-relative:page;mso-position-vertical-relative:page" coordsize="77723,100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">
              <v:shape id="Shape 2056" o:spid="_x0000_s1027" style="position:absolute;width:77723;height:100583;visibility:visible;mso-wrap-style:square;v-text-anchor:top" coordsize="7772399,10058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GW0cUA&#10;AADdAAAADwAAAGRycy9kb3ducmV2LnhtbESPQYvCMBCF74L/IYywN5sqrC5do4ggCO5BrbvnoRnb&#10;YjOpTbZWf70RBI+PN+9782aLzlSipcaVlhWMohgEcWZ1ybmCY7oefoFwHlljZZkU3MjBYt7vzTDR&#10;9sp7ag8+FwHCLkEFhfd1IqXLCjLoIlsTB+9kG4M+yCaXusFrgJtKjuN4Ig2WHBoKrGlVUHY+/Jvw&#10;xu4+/Us3l59TazlP13Z75t+tUh+DbvkNwlPn38ev9EYrGMefE3iuCQi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ZbRxQAAAN0AAAAPAAAAAAAAAAAAAAAAAJgCAABkcnMv&#10;ZG93bnJldi54bWxQSwUGAAAAAAQABAD1AAAAigMAAAAA&#10;" path="m,l7772399,r,10058398l,10058398,,e" stroked="f" strokeweight="0">
                <v:stroke miterlimit="83231f" joinstyle="miter"/>
                <v:path arrowok="t" textboxrect="0,0,7772399,10058398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018E"/>
    <w:multiLevelType w:val="hybridMultilevel"/>
    <w:tmpl w:val="C37E619C"/>
    <w:lvl w:ilvl="0" w:tplc="2896698C">
      <w:start w:val="1"/>
      <w:numFmt w:val="lowerRoman"/>
      <w:lvlText w:val="(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6C480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12D6B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5AA09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3EF96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BE697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A4D14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2C2AA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B8B3A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07575D"/>
    <w:multiLevelType w:val="hybridMultilevel"/>
    <w:tmpl w:val="B8A2C190"/>
    <w:lvl w:ilvl="0" w:tplc="27B23E16">
      <w:start w:val="3"/>
      <w:numFmt w:val="lowerLetter"/>
      <w:lvlText w:val="(%1)"/>
      <w:lvlJc w:val="left"/>
      <w:pPr>
        <w:ind w:left="3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2130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9628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A04C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F0FA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BCE1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760B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9489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C679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76230A"/>
    <w:multiLevelType w:val="hybridMultilevel"/>
    <w:tmpl w:val="94CE0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D5EC7"/>
    <w:multiLevelType w:val="hybridMultilevel"/>
    <w:tmpl w:val="7C927A0A"/>
    <w:lvl w:ilvl="0" w:tplc="7466D6BE">
      <w:start w:val="5"/>
      <w:numFmt w:val="decimal"/>
      <w:lvlText w:val="%1."/>
      <w:lvlJc w:val="left"/>
      <w:pPr>
        <w:ind w:left="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A6B7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9A6E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4CC1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10B9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04BE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6A34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8A13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9441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66"/>
    <w:rsid w:val="00013A75"/>
    <w:rsid w:val="00016CDF"/>
    <w:rsid w:val="00020BA0"/>
    <w:rsid w:val="00050817"/>
    <w:rsid w:val="00073160"/>
    <w:rsid w:val="000F5014"/>
    <w:rsid w:val="00132686"/>
    <w:rsid w:val="00173136"/>
    <w:rsid w:val="001B2F91"/>
    <w:rsid w:val="002142CC"/>
    <w:rsid w:val="002E3D1F"/>
    <w:rsid w:val="002F234B"/>
    <w:rsid w:val="002F44C4"/>
    <w:rsid w:val="00303866"/>
    <w:rsid w:val="003300D3"/>
    <w:rsid w:val="003F7E0D"/>
    <w:rsid w:val="00416B12"/>
    <w:rsid w:val="004273E7"/>
    <w:rsid w:val="00480A00"/>
    <w:rsid w:val="00522704"/>
    <w:rsid w:val="00572630"/>
    <w:rsid w:val="00697CBF"/>
    <w:rsid w:val="00737901"/>
    <w:rsid w:val="007738D3"/>
    <w:rsid w:val="007F5CBB"/>
    <w:rsid w:val="00906E9D"/>
    <w:rsid w:val="00964000"/>
    <w:rsid w:val="00A305B5"/>
    <w:rsid w:val="00A35F8E"/>
    <w:rsid w:val="00A36CA6"/>
    <w:rsid w:val="00A8087B"/>
    <w:rsid w:val="00AD77DC"/>
    <w:rsid w:val="00B006FD"/>
    <w:rsid w:val="00B24FE0"/>
    <w:rsid w:val="00B36FA0"/>
    <w:rsid w:val="00B808C7"/>
    <w:rsid w:val="00BA1066"/>
    <w:rsid w:val="00BA490F"/>
    <w:rsid w:val="00C1605C"/>
    <w:rsid w:val="00CA4DA0"/>
    <w:rsid w:val="00CE727C"/>
    <w:rsid w:val="00D051F5"/>
    <w:rsid w:val="00D33FD5"/>
    <w:rsid w:val="00D64513"/>
    <w:rsid w:val="00DB547C"/>
    <w:rsid w:val="00E13529"/>
    <w:rsid w:val="00ED7935"/>
    <w:rsid w:val="00FD387F"/>
    <w:rsid w:val="00FF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2ADF6"/>
  <w15:docId w15:val="{0A96D45E-1731-4822-AF0E-F0E3C125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0" w:line="243" w:lineRule="auto"/>
      <w:ind w:left="-5" w:right="-15" w:hanging="1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B5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47C"/>
    <w:rPr>
      <w:rFonts w:ascii="Arial" w:eastAsia="Arial" w:hAnsi="Arial" w:cs="Arial"/>
      <w:b/>
      <w:color w:val="000000"/>
    </w:rPr>
  </w:style>
  <w:style w:type="paragraph" w:styleId="ListParagraph">
    <w:name w:val="List Paragraph"/>
    <w:basedOn w:val="Normal"/>
    <w:uiPriority w:val="34"/>
    <w:qFormat/>
    <w:rsid w:val="00416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</dc:creator>
  <cp:keywords/>
  <cp:lastModifiedBy>EBUSAMBE</cp:lastModifiedBy>
  <cp:revision>1</cp:revision>
  <cp:lastPrinted>2022-06-09T19:32:00Z</cp:lastPrinted>
  <dcterms:created xsi:type="dcterms:W3CDTF">2021-12-13T08:15:00Z</dcterms:created>
  <dcterms:modified xsi:type="dcterms:W3CDTF">2023-02-13T14:46:00Z</dcterms:modified>
</cp:coreProperties>
</file>